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E5E" w:rsidRPr="000917FF" w:rsidRDefault="003D2E5E" w:rsidP="00392E17">
      <w:pPr>
        <w:bidi/>
        <w:jc w:val="both"/>
        <w:rPr>
          <w:rFonts w:ascii="Times New Roman" w:hAnsi="Times New Roman" w:cs="Traditional Arabic"/>
          <w:b/>
          <w:bCs/>
          <w:sz w:val="28"/>
          <w:szCs w:val="32"/>
          <w:rtl/>
          <w:lang w:bidi="ar-DZ"/>
        </w:rPr>
      </w:pPr>
      <w:r w:rsidRPr="000917FF">
        <w:rPr>
          <w:rFonts w:ascii="Times New Roman" w:hAnsi="Times New Roman" w:cs="Traditional Arabic" w:hint="cs"/>
          <w:b/>
          <w:bCs/>
          <w:sz w:val="28"/>
          <w:szCs w:val="32"/>
          <w:rtl/>
          <w:lang w:bidi="ar-DZ"/>
        </w:rPr>
        <w:t xml:space="preserve">عرض مختصر </w:t>
      </w:r>
      <w:proofErr w:type="gramStart"/>
      <w:r w:rsidRPr="000917FF">
        <w:rPr>
          <w:rFonts w:ascii="Times New Roman" w:hAnsi="Times New Roman" w:cs="Traditional Arabic" w:hint="cs"/>
          <w:b/>
          <w:bCs/>
          <w:sz w:val="28"/>
          <w:szCs w:val="32"/>
          <w:rtl/>
          <w:lang w:bidi="ar-DZ"/>
        </w:rPr>
        <w:t>لأهم</w:t>
      </w:r>
      <w:proofErr w:type="gramEnd"/>
      <w:r w:rsidRPr="000917FF">
        <w:rPr>
          <w:rFonts w:ascii="Times New Roman" w:hAnsi="Times New Roman" w:cs="Traditional Arabic" w:hint="cs"/>
          <w:b/>
          <w:bCs/>
          <w:sz w:val="28"/>
          <w:szCs w:val="32"/>
          <w:rtl/>
          <w:lang w:bidi="ar-DZ"/>
        </w:rPr>
        <w:t xml:space="preserve"> </w:t>
      </w:r>
      <w:r w:rsidR="000917FF" w:rsidRPr="000917FF">
        <w:rPr>
          <w:rFonts w:ascii="Times New Roman" w:hAnsi="Times New Roman" w:cs="Traditional Arabic" w:hint="cs"/>
          <w:b/>
          <w:bCs/>
          <w:sz w:val="28"/>
          <w:szCs w:val="32"/>
          <w:rtl/>
          <w:lang w:bidi="ar-DZ"/>
        </w:rPr>
        <w:t>الأوامر</w:t>
      </w:r>
      <w:r w:rsidRPr="000917FF">
        <w:rPr>
          <w:rFonts w:ascii="Times New Roman" w:hAnsi="Times New Roman" w:cs="Traditional Arabic" w:hint="cs"/>
          <w:b/>
          <w:bCs/>
          <w:sz w:val="28"/>
          <w:szCs w:val="32"/>
          <w:rtl/>
          <w:lang w:bidi="ar-DZ"/>
        </w:rPr>
        <w:t xml:space="preserve"> المتوفرة على شريط الأدوات: </w:t>
      </w:r>
      <w:r w:rsidRPr="000917FF">
        <w:rPr>
          <w:rFonts w:ascii="Times New Roman" w:hAnsi="Times New Roman" w:cs="Traditional Arabic"/>
          <w:b/>
          <w:bCs/>
          <w:sz w:val="28"/>
          <w:szCs w:val="32"/>
          <w:lang w:bidi="ar-DZ"/>
        </w:rPr>
        <w:t>« Barres d’outils »</w:t>
      </w:r>
    </w:p>
    <w:p w:rsidR="003D2E5E" w:rsidRDefault="003D2E5E" w:rsidP="00392E17">
      <w:pPr>
        <w:bidi/>
        <w:jc w:val="both"/>
        <w:rPr>
          <w:rFonts w:ascii="Times New Roman" w:hAnsi="Times New Roman" w:cs="Traditional Arabic"/>
          <w:sz w:val="28"/>
          <w:szCs w:val="32"/>
          <w:lang w:bidi="ar-DZ"/>
        </w:rPr>
      </w:pPr>
      <w:proofErr w:type="gramStart"/>
      <w:r w:rsidRPr="00295D19">
        <w:rPr>
          <w:rFonts w:ascii="Times New Roman" w:hAnsi="Times New Roman" w:cs="Traditional Arabic" w:hint="cs"/>
          <w:sz w:val="28"/>
          <w:szCs w:val="32"/>
          <w:rtl/>
          <w:lang w:bidi="ar-DZ"/>
        </w:rPr>
        <w:t>يتوفر</w:t>
      </w:r>
      <w:proofErr w:type="gramEnd"/>
      <w:r w:rsidRPr="00295D19">
        <w:rPr>
          <w:rFonts w:ascii="Times New Roman" w:hAnsi="Times New Roman" w:cs="Traditional Arabic" w:hint="cs"/>
          <w:sz w:val="28"/>
          <w:szCs w:val="32"/>
          <w:rtl/>
          <w:lang w:bidi="ar-DZ"/>
        </w:rPr>
        <w:t xml:space="preserve"> شريط الأدوات على عدد من الأيقونات حيث تمثل كل واحدة منها أمر</w:t>
      </w:r>
      <w:r w:rsidR="00CF1192">
        <w:rPr>
          <w:rFonts w:ascii="Times New Roman" w:hAnsi="Times New Roman" w:cs="Traditional Arabic" w:hint="cs"/>
          <w:sz w:val="28"/>
          <w:szCs w:val="32"/>
          <w:rtl/>
          <w:lang w:bidi="ar-DZ"/>
        </w:rPr>
        <w:t>ا</w:t>
      </w:r>
      <w:r w:rsidRPr="00295D19">
        <w:rPr>
          <w:rFonts w:ascii="Times New Roman" w:hAnsi="Times New Roman" w:cs="Traditional Arabic" w:hint="cs"/>
          <w:sz w:val="28"/>
          <w:szCs w:val="32"/>
          <w:rtl/>
          <w:lang w:bidi="ar-DZ"/>
        </w:rPr>
        <w:t xml:space="preserve"> من </w:t>
      </w:r>
      <w:bookmarkStart w:id="0" w:name="_GoBack"/>
      <w:bookmarkEnd w:id="0"/>
      <w:r w:rsidR="00E5299E" w:rsidRPr="00295D19">
        <w:rPr>
          <w:rFonts w:ascii="Times New Roman" w:hAnsi="Times New Roman" w:cs="Traditional Arabic" w:hint="cs"/>
          <w:sz w:val="28"/>
          <w:szCs w:val="32"/>
          <w:rtl/>
          <w:lang w:bidi="ar-DZ"/>
        </w:rPr>
        <w:t>الأوامر،</w:t>
      </w:r>
      <w:r w:rsidRPr="00295D19">
        <w:rPr>
          <w:rFonts w:ascii="Times New Roman" w:hAnsi="Times New Roman" w:cs="Traditional Arabic" w:hint="cs"/>
          <w:sz w:val="28"/>
          <w:szCs w:val="32"/>
          <w:rtl/>
          <w:lang w:bidi="ar-DZ"/>
        </w:rPr>
        <w:t xml:space="preserve"> فحينما ننقر على أي منها ينفذ الأمر المرتبط بها مباشرة.</w:t>
      </w:r>
    </w:p>
    <w:p w:rsidR="00295D19" w:rsidRPr="00EF78B8" w:rsidRDefault="00295D19" w:rsidP="00EF78B8">
      <w:pPr>
        <w:bidi/>
        <w:jc w:val="both"/>
        <w:rPr>
          <w:rFonts w:ascii="Times New Roman" w:hAnsi="Times New Roman" w:cs="Traditional Arabic"/>
          <w:sz w:val="28"/>
          <w:szCs w:val="32"/>
          <w:lang w:bidi="ar-DZ"/>
        </w:rPr>
      </w:pPr>
      <w:r>
        <w:rPr>
          <w:noProof/>
          <w:lang w:eastAsia="fr-FR"/>
        </w:rPr>
        <w:drawing>
          <wp:inline distT="0" distB="0" distL="0" distR="0" wp14:anchorId="34CB2630" wp14:editId="7084D4EE">
            <wp:extent cx="5719991" cy="324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9991" cy="324000"/>
                    </a:xfrm>
                    <a:prstGeom prst="rect">
                      <a:avLst/>
                    </a:prstGeom>
                    <a:noFill/>
                    <a:ln>
                      <a:noFill/>
                    </a:ln>
                  </pic:spPr>
                </pic:pic>
              </a:graphicData>
            </a:graphic>
          </wp:inline>
        </w:drawing>
      </w:r>
    </w:p>
    <w:p w:rsidR="000917FF" w:rsidRPr="000917FF" w:rsidRDefault="000917FF" w:rsidP="00E5299E">
      <w:pPr>
        <w:pStyle w:val="Paragraphedeliste"/>
        <w:numPr>
          <w:ilvl w:val="0"/>
          <w:numId w:val="2"/>
        </w:numPr>
        <w:bidi/>
        <w:jc w:val="both"/>
        <w:rPr>
          <w:rFonts w:ascii="Times New Roman" w:hAnsi="Times New Roman" w:cs="Traditional Arabic"/>
          <w:b/>
          <w:bCs/>
          <w:sz w:val="24"/>
          <w:szCs w:val="32"/>
          <w:lang w:bidi="ar-DZ"/>
        </w:rPr>
      </w:pPr>
      <w:r w:rsidRPr="000917FF">
        <w:rPr>
          <w:rFonts w:ascii="Times New Roman" w:hAnsi="Times New Roman" w:cs="Traditional Arabic" w:hint="cs"/>
          <w:b/>
          <w:bCs/>
          <w:sz w:val="28"/>
          <w:szCs w:val="32"/>
          <w:rtl/>
          <w:lang w:bidi="ar-DZ"/>
        </w:rPr>
        <w:t xml:space="preserve"> فتح ملف </w:t>
      </w:r>
      <w:r w:rsidRPr="000917FF">
        <w:rPr>
          <w:rFonts w:ascii="Times New Roman" w:hAnsi="Times New Roman" w:cs="Traditional Arabic"/>
          <w:b/>
          <w:bCs/>
          <w:sz w:val="28"/>
          <w:szCs w:val="32"/>
          <w:lang w:bidi="ar-DZ"/>
        </w:rPr>
        <w:t>« </w:t>
      </w:r>
      <w:r w:rsidR="00E5299E">
        <w:rPr>
          <w:rFonts w:ascii="Times New Roman" w:hAnsi="Times New Roman" w:cs="Traditional Arabic"/>
          <w:b/>
          <w:bCs/>
          <w:sz w:val="28"/>
          <w:szCs w:val="32"/>
          <w:lang w:bidi="ar-DZ"/>
        </w:rPr>
        <w:t>O</w:t>
      </w:r>
      <w:r w:rsidRPr="000917FF">
        <w:rPr>
          <w:rFonts w:ascii="Times New Roman" w:hAnsi="Times New Roman" w:cs="Traditional Arabic"/>
          <w:b/>
          <w:bCs/>
          <w:sz w:val="28"/>
          <w:szCs w:val="32"/>
          <w:lang w:bidi="ar-DZ"/>
        </w:rPr>
        <w:t>uvrir un document »</w:t>
      </w:r>
      <w:r w:rsidR="00E059E2">
        <w:rPr>
          <w:rFonts w:ascii="Times New Roman" w:hAnsi="Times New Roman" w:cs="Traditional Arabic"/>
          <w:b/>
          <w:bCs/>
          <w:sz w:val="28"/>
          <w:szCs w:val="32"/>
          <w:lang w:bidi="ar-DZ"/>
        </w:rPr>
        <w:t> </w:t>
      </w:r>
      <w:r w:rsidR="00E059E2">
        <w:rPr>
          <w:rFonts w:ascii="Times New Roman" w:hAnsi="Times New Roman" w:cs="Traditional Arabic" w:hint="cs"/>
          <w:b/>
          <w:bCs/>
          <w:sz w:val="28"/>
          <w:szCs w:val="32"/>
          <w:rtl/>
          <w:lang w:bidi="ar-DZ"/>
        </w:rPr>
        <w:t>:</w:t>
      </w:r>
    </w:p>
    <w:p w:rsidR="008C20DA" w:rsidRPr="000917FF" w:rsidRDefault="000917FF" w:rsidP="00CF1192">
      <w:pPr>
        <w:bidi/>
        <w:jc w:val="both"/>
        <w:rPr>
          <w:rFonts w:ascii="Times New Roman" w:hAnsi="Times New Roman" w:cs="Traditional Arabic"/>
          <w:b/>
          <w:bCs/>
          <w:sz w:val="24"/>
          <w:szCs w:val="32"/>
          <w:lang w:bidi="ar-DZ"/>
        </w:rPr>
      </w:pPr>
      <w:r>
        <w:rPr>
          <w:noProof/>
          <w:lang w:eastAsia="fr-FR"/>
        </w:rPr>
        <w:drawing>
          <wp:anchor distT="0" distB="0" distL="114300" distR="114300" simplePos="0" relativeHeight="251658240" behindDoc="0" locked="0" layoutInCell="1" allowOverlap="1" wp14:anchorId="32177BCB" wp14:editId="49F4F6D5">
            <wp:simplePos x="0" y="0"/>
            <wp:positionH relativeFrom="column">
              <wp:posOffset>5043805</wp:posOffset>
            </wp:positionH>
            <wp:positionV relativeFrom="paragraph">
              <wp:posOffset>70485</wp:posOffset>
            </wp:positionV>
            <wp:extent cx="719455" cy="64897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D19" w:rsidRPr="000917FF">
        <w:rPr>
          <w:rFonts w:ascii="Times New Roman" w:hAnsi="Times New Roman" w:cs="Traditional Arabic" w:hint="cs"/>
          <w:sz w:val="28"/>
          <w:szCs w:val="32"/>
          <w:rtl/>
          <w:lang w:bidi="ar-DZ"/>
        </w:rPr>
        <w:t xml:space="preserve">من خلال هذه </w:t>
      </w:r>
      <w:r w:rsidR="001441EC" w:rsidRPr="000917FF">
        <w:rPr>
          <w:rFonts w:ascii="Times New Roman" w:hAnsi="Times New Roman" w:cs="Traditional Arabic" w:hint="cs"/>
          <w:sz w:val="28"/>
          <w:szCs w:val="32"/>
          <w:rtl/>
          <w:lang w:bidi="ar-DZ"/>
        </w:rPr>
        <w:t xml:space="preserve">الأيقونة </w:t>
      </w:r>
      <w:r w:rsidR="00295D19" w:rsidRPr="000917FF">
        <w:rPr>
          <w:rFonts w:ascii="Times New Roman" w:hAnsi="Times New Roman" w:cs="Traditional Arabic" w:hint="cs"/>
          <w:sz w:val="28"/>
          <w:szCs w:val="32"/>
          <w:rtl/>
          <w:lang w:bidi="ar-DZ"/>
        </w:rPr>
        <w:t>يمكننا تنفيذ الأمر الذي يتعلق</w:t>
      </w:r>
      <w:r w:rsidR="001441EC" w:rsidRPr="000917FF">
        <w:rPr>
          <w:rFonts w:ascii="Times New Roman" w:hAnsi="Times New Roman" w:cs="Traditional Arabic" w:hint="cs"/>
          <w:sz w:val="28"/>
          <w:szCs w:val="32"/>
          <w:rtl/>
          <w:lang w:bidi="ar-DZ"/>
        </w:rPr>
        <w:t xml:space="preserve"> </w:t>
      </w:r>
      <w:r w:rsidR="00295D19" w:rsidRPr="000917FF">
        <w:rPr>
          <w:rFonts w:ascii="Times New Roman" w:hAnsi="Times New Roman" w:cs="Traditional Arabic" w:hint="cs"/>
          <w:sz w:val="28"/>
          <w:szCs w:val="32"/>
          <w:rtl/>
          <w:lang w:bidi="ar-DZ"/>
        </w:rPr>
        <w:t>ب</w:t>
      </w:r>
      <w:r w:rsidR="001441EC" w:rsidRPr="000917FF">
        <w:rPr>
          <w:rFonts w:ascii="Times New Roman" w:hAnsi="Times New Roman" w:cs="Traditional Arabic" w:hint="cs"/>
          <w:sz w:val="28"/>
          <w:szCs w:val="32"/>
          <w:rtl/>
          <w:lang w:bidi="ar-DZ"/>
        </w:rPr>
        <w:t>فتح ملف سبق حفظه</w:t>
      </w:r>
      <w:r w:rsidR="00295D19" w:rsidRPr="000917FF">
        <w:rPr>
          <w:rFonts w:ascii="Times New Roman" w:hAnsi="Times New Roman" w:cs="Traditional Arabic" w:hint="cs"/>
          <w:sz w:val="28"/>
          <w:szCs w:val="32"/>
          <w:rtl/>
          <w:lang w:bidi="ar-DZ"/>
        </w:rPr>
        <w:t>، ونشير هنا إذا كان المستخدم يشتغل على ملف بيانات  أي</w:t>
      </w:r>
      <w:r w:rsidR="00295D19" w:rsidRPr="000917FF">
        <w:rPr>
          <w:rFonts w:ascii="Times New Roman" w:hAnsi="Times New Roman" w:cs="Traditional Arabic"/>
          <w:sz w:val="28"/>
          <w:szCs w:val="32"/>
          <w:lang w:bidi="ar-DZ"/>
        </w:rPr>
        <w:t xml:space="preserve"> </w:t>
      </w:r>
      <w:r w:rsidR="00295D19" w:rsidRPr="000917FF">
        <w:rPr>
          <w:rFonts w:ascii="Times New Roman" w:hAnsi="Times New Roman" w:cs="Traditional Arabic" w:hint="cs"/>
          <w:sz w:val="28"/>
          <w:szCs w:val="32"/>
          <w:rtl/>
          <w:lang w:bidi="ar-DZ"/>
        </w:rPr>
        <w:t xml:space="preserve"> شاشة  </w:t>
      </w:r>
      <w:r w:rsidR="001441EC" w:rsidRPr="000917FF">
        <w:rPr>
          <w:rFonts w:ascii="Times New Roman" w:hAnsi="Times New Roman" w:cs="Traditional Arabic" w:hint="cs"/>
          <w:sz w:val="28"/>
          <w:szCs w:val="32"/>
          <w:rtl/>
          <w:lang w:bidi="ar-DZ"/>
        </w:rPr>
        <w:t xml:space="preserve">محرر </w:t>
      </w:r>
      <w:r w:rsidR="001441EC" w:rsidRPr="000917FF">
        <w:rPr>
          <w:rFonts w:ascii="Times New Roman" w:hAnsi="Times New Roman" w:cs="Traditional Arabic"/>
          <w:sz w:val="28"/>
          <w:szCs w:val="32"/>
          <w:rtl/>
          <w:lang w:bidi="ar-DZ"/>
        </w:rPr>
        <w:t>البيانات</w:t>
      </w:r>
      <w:r w:rsidR="00295D19" w:rsidRPr="000917FF">
        <w:rPr>
          <w:rFonts w:ascii="Times New Roman" w:hAnsi="Times New Roman" w:cs="Traditional Arabic"/>
          <w:sz w:val="28"/>
          <w:szCs w:val="32"/>
          <w:lang w:bidi="ar-DZ"/>
        </w:rPr>
        <w:t xml:space="preserve"> «  Editeur des données » </w:t>
      </w:r>
      <w:r w:rsidR="001441EC" w:rsidRPr="000917FF">
        <w:rPr>
          <w:rFonts w:ascii="Times New Roman" w:hAnsi="Times New Roman" w:cs="Traditional Arabic" w:hint="cs"/>
          <w:sz w:val="28"/>
          <w:szCs w:val="32"/>
          <w:rtl/>
          <w:lang w:bidi="ar-DZ"/>
        </w:rPr>
        <w:t xml:space="preserve"> </w:t>
      </w:r>
      <w:r w:rsidR="008C20DA" w:rsidRPr="000917FF">
        <w:rPr>
          <w:rFonts w:ascii="Times New Roman" w:hAnsi="Times New Roman" w:cs="Traditional Arabic" w:hint="cs"/>
          <w:sz w:val="28"/>
          <w:szCs w:val="32"/>
          <w:rtl/>
          <w:lang w:bidi="ar-DZ"/>
        </w:rPr>
        <w:t>يفترض أن</w:t>
      </w:r>
      <w:r w:rsidR="00295D19" w:rsidRPr="000917FF">
        <w:rPr>
          <w:rFonts w:ascii="Times New Roman" w:hAnsi="Times New Roman" w:cs="Traditional Arabic" w:hint="cs"/>
          <w:sz w:val="28"/>
          <w:szCs w:val="32"/>
          <w:rtl/>
          <w:lang w:bidi="ar-DZ"/>
        </w:rPr>
        <w:t>ه ي</w:t>
      </w:r>
      <w:r w:rsidR="008C20DA" w:rsidRPr="000917FF">
        <w:rPr>
          <w:rFonts w:ascii="Times New Roman" w:hAnsi="Times New Roman" w:cs="Traditional Arabic" w:hint="cs"/>
          <w:sz w:val="28"/>
          <w:szCs w:val="32"/>
          <w:rtl/>
          <w:lang w:bidi="ar-DZ"/>
        </w:rPr>
        <w:t>رغب في فتح ملف بيانات</w:t>
      </w:r>
      <w:r w:rsidR="00295D19" w:rsidRPr="000917FF">
        <w:rPr>
          <w:rFonts w:ascii="Times New Roman" w:hAnsi="Times New Roman" w:cs="Traditional Arabic"/>
          <w:sz w:val="28"/>
          <w:szCs w:val="32"/>
          <w:lang w:bidi="ar-DZ"/>
        </w:rPr>
        <w:t xml:space="preserve"> «  Document des données » </w:t>
      </w:r>
      <w:r w:rsidR="008C20DA" w:rsidRPr="000917FF">
        <w:rPr>
          <w:rFonts w:ascii="Times New Roman" w:hAnsi="Times New Roman" w:cs="Traditional Arabic" w:hint="cs"/>
          <w:sz w:val="28"/>
          <w:szCs w:val="32"/>
          <w:rtl/>
          <w:lang w:bidi="ar-DZ"/>
        </w:rPr>
        <w:t xml:space="preserve">. </w:t>
      </w:r>
      <w:proofErr w:type="gramStart"/>
      <w:r w:rsidR="00295D19" w:rsidRPr="000917FF">
        <w:rPr>
          <w:rFonts w:ascii="Times New Roman" w:hAnsi="Times New Roman" w:cs="Traditional Arabic" w:hint="cs"/>
          <w:sz w:val="28"/>
          <w:szCs w:val="32"/>
          <w:rtl/>
          <w:lang w:bidi="ar-DZ"/>
        </w:rPr>
        <w:t xml:space="preserve">أما </w:t>
      </w:r>
      <w:r w:rsidR="008C20DA" w:rsidRPr="000917FF">
        <w:rPr>
          <w:rFonts w:ascii="Times New Roman" w:hAnsi="Times New Roman" w:cs="Traditional Arabic" w:hint="cs"/>
          <w:sz w:val="28"/>
          <w:szCs w:val="32"/>
          <w:rtl/>
          <w:lang w:bidi="ar-DZ"/>
        </w:rPr>
        <w:t xml:space="preserve"> إذا</w:t>
      </w:r>
      <w:proofErr w:type="gramEnd"/>
      <w:r w:rsidR="008C20DA" w:rsidRPr="000917FF">
        <w:rPr>
          <w:rFonts w:ascii="Times New Roman" w:hAnsi="Times New Roman" w:cs="Traditional Arabic" w:hint="cs"/>
          <w:sz w:val="28"/>
          <w:szCs w:val="32"/>
          <w:rtl/>
          <w:lang w:bidi="ar-DZ"/>
        </w:rPr>
        <w:t xml:space="preserve"> ك</w:t>
      </w:r>
      <w:r w:rsidR="00295D19" w:rsidRPr="000917FF">
        <w:rPr>
          <w:rFonts w:ascii="Times New Roman" w:hAnsi="Times New Roman" w:cs="Traditional Arabic" w:hint="cs"/>
          <w:sz w:val="28"/>
          <w:szCs w:val="32"/>
          <w:rtl/>
          <w:lang w:bidi="ar-DZ"/>
        </w:rPr>
        <w:t xml:space="preserve">ان المستخدم يعمل على مستوى </w:t>
      </w:r>
      <w:r w:rsidRPr="000917FF">
        <w:rPr>
          <w:rFonts w:ascii="Times New Roman" w:hAnsi="Times New Roman" w:cs="Traditional Arabic" w:hint="cs"/>
          <w:sz w:val="24"/>
          <w:szCs w:val="32"/>
          <w:rtl/>
          <w:lang w:bidi="ar-DZ"/>
        </w:rPr>
        <w:t>شاشة عارض النتائج</w:t>
      </w:r>
      <w:r w:rsidRPr="000917FF">
        <w:rPr>
          <w:rFonts w:ascii="Times New Roman" w:hAnsi="Times New Roman" w:cs="Traditional Arabic" w:hint="cs"/>
          <w:b/>
          <w:bCs/>
          <w:sz w:val="24"/>
          <w:szCs w:val="32"/>
          <w:rtl/>
          <w:lang w:bidi="ar-DZ"/>
        </w:rPr>
        <w:t xml:space="preserve">:  </w:t>
      </w:r>
      <w:r w:rsidRPr="000917FF">
        <w:rPr>
          <w:rFonts w:ascii="Times New Roman" w:hAnsi="Times New Roman" w:cs="Traditional Arabic"/>
          <w:b/>
          <w:bCs/>
          <w:sz w:val="24"/>
          <w:szCs w:val="32"/>
          <w:lang w:bidi="ar-DZ"/>
        </w:rPr>
        <w:t xml:space="preserve"> </w:t>
      </w:r>
      <w:r w:rsidRPr="000917FF">
        <w:rPr>
          <w:rFonts w:ascii="Times New Roman" w:hAnsi="Times New Roman" w:cs="Traditional Arabic"/>
          <w:sz w:val="28"/>
          <w:szCs w:val="32"/>
          <w:lang w:bidi="ar-DZ"/>
        </w:rPr>
        <w:t>« Sortie »</w:t>
      </w:r>
      <w:r w:rsidR="008C20DA" w:rsidRPr="000917FF">
        <w:rPr>
          <w:rFonts w:ascii="Times New Roman" w:hAnsi="Times New Roman" w:cs="Traditional Arabic" w:hint="cs"/>
          <w:sz w:val="28"/>
          <w:szCs w:val="32"/>
          <w:rtl/>
          <w:lang w:bidi="ar-DZ"/>
        </w:rPr>
        <w:t>فإن</w:t>
      </w:r>
      <w:r w:rsidRPr="000917FF">
        <w:rPr>
          <w:rFonts w:ascii="Times New Roman" w:hAnsi="Times New Roman" w:cs="Traditional Arabic"/>
          <w:sz w:val="28"/>
          <w:szCs w:val="32"/>
          <w:lang w:bidi="ar-DZ"/>
        </w:rPr>
        <w:t xml:space="preserve"> </w:t>
      </w:r>
      <w:r w:rsidRPr="000917FF">
        <w:rPr>
          <w:rFonts w:ascii="Times New Roman" w:hAnsi="Times New Roman" w:cs="Traditional Arabic" w:hint="cs"/>
          <w:sz w:val="28"/>
          <w:szCs w:val="32"/>
          <w:rtl/>
          <w:lang w:bidi="ar-DZ"/>
        </w:rPr>
        <w:t xml:space="preserve"> نظام</w:t>
      </w:r>
      <w:r w:rsidR="008C20DA" w:rsidRPr="000917FF">
        <w:rPr>
          <w:rFonts w:ascii="Times New Roman" w:hAnsi="Times New Roman" w:cs="Traditional Arabic" w:hint="cs"/>
          <w:sz w:val="28"/>
          <w:szCs w:val="32"/>
          <w:rtl/>
          <w:lang w:bidi="ar-DZ"/>
        </w:rPr>
        <w:t xml:space="preserve"> </w:t>
      </w:r>
      <w:r w:rsidR="003D2E5E" w:rsidRPr="000917FF">
        <w:rPr>
          <w:rFonts w:ascii="Times New Roman" w:hAnsi="Times New Roman" w:cs="Traditional Arabic"/>
          <w:sz w:val="28"/>
          <w:szCs w:val="32"/>
          <w:lang w:bidi="ar-DZ"/>
        </w:rPr>
        <w:t xml:space="preserve">  </w:t>
      </w:r>
      <w:r w:rsidR="002508CE" w:rsidRPr="000917FF">
        <w:rPr>
          <w:rFonts w:ascii="Times New Roman" w:hAnsi="Times New Roman" w:cs="Traditional Arabic"/>
          <w:sz w:val="28"/>
          <w:szCs w:val="32"/>
          <w:lang w:bidi="ar-DZ"/>
        </w:rPr>
        <w:t>S</w:t>
      </w:r>
      <w:r w:rsidRPr="000917FF">
        <w:rPr>
          <w:rFonts w:ascii="Times New Roman" w:hAnsi="Times New Roman" w:cs="Traditional Arabic"/>
          <w:sz w:val="28"/>
          <w:szCs w:val="32"/>
          <w:lang w:bidi="ar-DZ"/>
        </w:rPr>
        <w:t>pss</w:t>
      </w:r>
      <w:r w:rsidR="003D2E5E" w:rsidRPr="000917FF">
        <w:rPr>
          <w:rFonts w:ascii="Times New Roman" w:hAnsi="Times New Roman" w:cs="Traditional Arabic"/>
          <w:sz w:val="28"/>
          <w:szCs w:val="32"/>
          <w:lang w:bidi="ar-DZ"/>
        </w:rPr>
        <w:t xml:space="preserve"> </w:t>
      </w:r>
      <w:r w:rsidR="003D2E5E" w:rsidRPr="000917FF">
        <w:rPr>
          <w:rFonts w:ascii="Times New Roman" w:hAnsi="Times New Roman" w:cs="Traditional Arabic" w:hint="cs"/>
          <w:sz w:val="28"/>
          <w:szCs w:val="32"/>
          <w:rtl/>
          <w:lang w:bidi="ar-DZ"/>
        </w:rPr>
        <w:t xml:space="preserve"> </w:t>
      </w:r>
      <w:r w:rsidR="008C20DA" w:rsidRPr="000917FF">
        <w:rPr>
          <w:rFonts w:ascii="Times New Roman" w:hAnsi="Times New Roman" w:cs="Traditional Arabic" w:hint="cs"/>
          <w:sz w:val="28"/>
          <w:szCs w:val="32"/>
          <w:rtl/>
          <w:lang w:bidi="ar-DZ"/>
        </w:rPr>
        <w:t>يفترض أن</w:t>
      </w:r>
      <w:r w:rsidRPr="000917FF">
        <w:rPr>
          <w:rFonts w:ascii="Times New Roman" w:hAnsi="Times New Roman" w:cs="Traditional Arabic" w:hint="cs"/>
          <w:sz w:val="28"/>
          <w:szCs w:val="32"/>
          <w:rtl/>
          <w:lang w:bidi="ar-DZ"/>
        </w:rPr>
        <w:t>ه</w:t>
      </w:r>
      <w:r w:rsidR="008C20DA" w:rsidRPr="000917FF">
        <w:rPr>
          <w:rFonts w:ascii="Times New Roman" w:hAnsi="Times New Roman" w:cs="Traditional Arabic" w:hint="cs"/>
          <w:sz w:val="28"/>
          <w:szCs w:val="32"/>
          <w:rtl/>
          <w:lang w:bidi="ar-DZ"/>
        </w:rPr>
        <w:t xml:space="preserve"> </w:t>
      </w:r>
      <w:r w:rsidR="00CF1192">
        <w:rPr>
          <w:rFonts w:ascii="Times New Roman" w:hAnsi="Times New Roman" w:cs="Traditional Arabic" w:hint="cs"/>
          <w:sz w:val="28"/>
          <w:szCs w:val="32"/>
          <w:rtl/>
          <w:lang w:bidi="ar-DZ"/>
        </w:rPr>
        <w:t>ي</w:t>
      </w:r>
      <w:r w:rsidR="008C20DA" w:rsidRPr="000917FF">
        <w:rPr>
          <w:rFonts w:ascii="Times New Roman" w:hAnsi="Times New Roman" w:cs="Traditional Arabic" w:hint="cs"/>
          <w:sz w:val="28"/>
          <w:szCs w:val="32"/>
          <w:rtl/>
          <w:lang w:bidi="ar-DZ"/>
        </w:rPr>
        <w:t>ريد فتح ملف للنتائج</w:t>
      </w:r>
      <w:r w:rsidRPr="000917FF">
        <w:rPr>
          <w:rFonts w:ascii="Times New Roman" w:hAnsi="Times New Roman" w:cs="Traditional Arabic" w:hint="cs"/>
          <w:sz w:val="28"/>
          <w:szCs w:val="32"/>
          <w:rtl/>
          <w:lang w:bidi="ar-DZ"/>
        </w:rPr>
        <w:t xml:space="preserve"> </w:t>
      </w:r>
      <w:r w:rsidRPr="000917FF">
        <w:rPr>
          <w:rFonts w:ascii="Times New Roman" w:hAnsi="Times New Roman" w:cs="Traditional Arabic"/>
          <w:sz w:val="28"/>
          <w:szCs w:val="32"/>
          <w:lang w:bidi="ar-DZ"/>
        </w:rPr>
        <w:t>« </w:t>
      </w:r>
      <w:r w:rsidR="00CF1192">
        <w:rPr>
          <w:rFonts w:ascii="Times New Roman" w:hAnsi="Times New Roman" w:cs="Traditional Arabic"/>
          <w:sz w:val="28"/>
          <w:szCs w:val="32"/>
          <w:lang w:bidi="ar-DZ"/>
        </w:rPr>
        <w:t>D</w:t>
      </w:r>
      <w:r w:rsidRPr="000917FF">
        <w:rPr>
          <w:rFonts w:ascii="Times New Roman" w:hAnsi="Times New Roman" w:cs="Traditional Arabic"/>
          <w:sz w:val="28"/>
          <w:szCs w:val="32"/>
          <w:lang w:bidi="ar-DZ"/>
        </w:rPr>
        <w:t>ocument de sortie »</w:t>
      </w:r>
    </w:p>
    <w:p w:rsidR="00E059E2" w:rsidRPr="00D90668" w:rsidRDefault="000917FF" w:rsidP="00392E17">
      <w:pPr>
        <w:pStyle w:val="Paragraphedeliste"/>
        <w:numPr>
          <w:ilvl w:val="0"/>
          <w:numId w:val="2"/>
        </w:numPr>
        <w:bidi/>
        <w:jc w:val="both"/>
        <w:rPr>
          <w:rFonts w:ascii="Times New Roman" w:hAnsi="Times New Roman" w:cs="Traditional Arabic"/>
          <w:b/>
          <w:bCs/>
          <w:sz w:val="28"/>
          <w:szCs w:val="32"/>
          <w:lang w:bidi="ar-DZ"/>
        </w:rPr>
      </w:pPr>
      <w:r w:rsidRPr="00D90668">
        <w:rPr>
          <w:rFonts w:ascii="Times New Roman" w:hAnsi="Times New Roman" w:cs="Traditional Arabic" w:hint="cs"/>
          <w:b/>
          <w:bCs/>
          <w:sz w:val="28"/>
          <w:szCs w:val="32"/>
          <w:rtl/>
          <w:lang w:bidi="ar-DZ"/>
        </w:rPr>
        <w:t>حفظ ملف</w:t>
      </w:r>
      <w:r w:rsidR="00E059E2" w:rsidRPr="00D90668">
        <w:rPr>
          <w:rFonts w:ascii="Times New Roman" w:hAnsi="Times New Roman" w:cs="Traditional Arabic"/>
          <w:b/>
          <w:bCs/>
          <w:sz w:val="28"/>
          <w:szCs w:val="32"/>
          <w:lang w:bidi="ar-DZ"/>
        </w:rPr>
        <w:t xml:space="preserve"> « enregistrer ce document » </w:t>
      </w:r>
      <w:r w:rsidR="00E059E2" w:rsidRPr="00D90668">
        <w:rPr>
          <w:rFonts w:ascii="Times New Roman" w:hAnsi="Times New Roman" w:cs="Traditional Arabic" w:hint="cs"/>
          <w:b/>
          <w:bCs/>
          <w:sz w:val="28"/>
          <w:szCs w:val="32"/>
          <w:rtl/>
          <w:lang w:bidi="ar-DZ"/>
        </w:rPr>
        <w:t xml:space="preserve"> : </w:t>
      </w:r>
    </w:p>
    <w:p w:rsidR="00D90668" w:rsidRPr="00EF78B8" w:rsidRDefault="00A00FE4" w:rsidP="00EF78B8">
      <w:pPr>
        <w:bidi/>
        <w:jc w:val="both"/>
        <w:rPr>
          <w:rFonts w:ascii="Times New Roman" w:hAnsi="Times New Roman" w:cs="Traditional Arabic"/>
          <w:sz w:val="28"/>
          <w:szCs w:val="32"/>
          <w:rtl/>
          <w:lang w:bidi="ar-DZ"/>
        </w:rPr>
      </w:pPr>
      <w:r>
        <w:rPr>
          <w:noProof/>
          <w:lang w:eastAsia="fr-FR"/>
        </w:rPr>
        <w:drawing>
          <wp:anchor distT="0" distB="0" distL="114300" distR="114300" simplePos="0" relativeHeight="251659264" behindDoc="0" locked="0" layoutInCell="1" allowOverlap="1" wp14:anchorId="7730043E" wp14:editId="081FC34D">
            <wp:simplePos x="0" y="0"/>
            <wp:positionH relativeFrom="column">
              <wp:posOffset>5046980</wp:posOffset>
            </wp:positionH>
            <wp:positionV relativeFrom="paragraph">
              <wp:posOffset>82550</wp:posOffset>
            </wp:positionV>
            <wp:extent cx="719455" cy="56261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59E2">
        <w:rPr>
          <w:rFonts w:ascii="Times New Roman" w:hAnsi="Times New Roman" w:cs="Traditional Arabic" w:hint="cs"/>
          <w:sz w:val="28"/>
          <w:szCs w:val="32"/>
          <w:rtl/>
          <w:lang w:bidi="ar-DZ"/>
        </w:rPr>
        <w:t xml:space="preserve">من خلال هذه الأيقونة </w:t>
      </w:r>
      <w:r w:rsidR="00E059E2" w:rsidRPr="00E059E2">
        <w:rPr>
          <w:rFonts w:ascii="Times New Roman" w:hAnsi="Times New Roman" w:cs="Traditional Arabic" w:hint="cs"/>
          <w:sz w:val="28"/>
          <w:szCs w:val="32"/>
          <w:rtl/>
          <w:lang w:bidi="ar-DZ"/>
        </w:rPr>
        <w:t>يمكننا</w:t>
      </w:r>
      <w:r w:rsidR="00E059E2">
        <w:rPr>
          <w:rFonts w:ascii="Times New Roman" w:hAnsi="Times New Roman" w:cs="Traditional Arabic" w:hint="cs"/>
          <w:sz w:val="28"/>
          <w:szCs w:val="32"/>
          <w:rtl/>
          <w:lang w:bidi="ar-DZ"/>
        </w:rPr>
        <w:t xml:space="preserve"> تنفيذ الأمر المتعلق بحفظ الملفات، </w:t>
      </w:r>
      <w:r w:rsidR="008C20DA" w:rsidRPr="00E059E2">
        <w:rPr>
          <w:rFonts w:ascii="Times New Roman" w:hAnsi="Times New Roman" w:cs="Traditional Arabic" w:hint="cs"/>
          <w:sz w:val="28"/>
          <w:szCs w:val="32"/>
          <w:rtl/>
          <w:lang w:bidi="ar-DZ"/>
        </w:rPr>
        <w:t>و</w:t>
      </w:r>
      <w:r w:rsidR="00E059E2">
        <w:rPr>
          <w:rFonts w:ascii="Times New Roman" w:hAnsi="Times New Roman" w:cs="Traditional Arabic" w:hint="cs"/>
          <w:sz w:val="28"/>
          <w:szCs w:val="32"/>
          <w:rtl/>
          <w:lang w:bidi="ar-DZ"/>
        </w:rPr>
        <w:t xml:space="preserve"> عبر النقر عليها </w:t>
      </w:r>
      <w:r w:rsidR="00E059E2" w:rsidRPr="00E059E2">
        <w:rPr>
          <w:rFonts w:ascii="Times New Roman" w:hAnsi="Times New Roman" w:cs="Traditional Arabic" w:hint="cs"/>
          <w:sz w:val="28"/>
          <w:szCs w:val="32"/>
          <w:rtl/>
          <w:lang w:bidi="ar-DZ"/>
        </w:rPr>
        <w:t>سيحفظ</w:t>
      </w:r>
      <w:r w:rsidR="00E059E2">
        <w:rPr>
          <w:rFonts w:ascii="Times New Roman" w:hAnsi="Times New Roman" w:cs="Traditional Arabic" w:hint="cs"/>
          <w:sz w:val="28"/>
          <w:szCs w:val="32"/>
          <w:rtl/>
          <w:lang w:bidi="ar-DZ"/>
        </w:rPr>
        <w:t xml:space="preserve"> </w:t>
      </w:r>
      <w:r w:rsidR="00E059E2" w:rsidRPr="00E059E2">
        <w:rPr>
          <w:rFonts w:ascii="Times New Roman" w:hAnsi="Times New Roman" w:cs="Traditional Arabic" w:hint="cs"/>
          <w:sz w:val="28"/>
          <w:szCs w:val="32"/>
          <w:rtl/>
          <w:lang w:bidi="ar-DZ"/>
        </w:rPr>
        <w:t>الملف</w:t>
      </w:r>
      <w:r w:rsidR="008C20DA" w:rsidRPr="00E059E2">
        <w:rPr>
          <w:rFonts w:ascii="Times New Roman" w:hAnsi="Times New Roman" w:cs="Traditional Arabic" w:hint="cs"/>
          <w:sz w:val="28"/>
          <w:szCs w:val="32"/>
          <w:rtl/>
          <w:lang w:bidi="ar-DZ"/>
        </w:rPr>
        <w:t xml:space="preserve"> </w:t>
      </w:r>
      <w:r w:rsidR="00E059E2">
        <w:rPr>
          <w:rFonts w:ascii="Times New Roman" w:hAnsi="Times New Roman" w:cs="Traditional Arabic" w:hint="cs"/>
          <w:sz w:val="28"/>
          <w:szCs w:val="32"/>
          <w:rtl/>
          <w:lang w:bidi="ar-DZ"/>
        </w:rPr>
        <w:t xml:space="preserve">الذي يعمل عليه المستخدم في الوقت الراهن </w:t>
      </w:r>
      <w:r w:rsidR="00332F49" w:rsidRPr="00E059E2">
        <w:rPr>
          <w:rFonts w:ascii="Times New Roman" w:hAnsi="Times New Roman" w:cs="Traditional Arabic" w:hint="cs"/>
          <w:sz w:val="28"/>
          <w:szCs w:val="32"/>
          <w:rtl/>
          <w:lang w:bidi="ar-DZ"/>
        </w:rPr>
        <w:t xml:space="preserve">سواء </w:t>
      </w:r>
      <w:r w:rsidR="00E059E2">
        <w:rPr>
          <w:rFonts w:ascii="Times New Roman" w:hAnsi="Times New Roman" w:cs="Traditional Arabic" w:hint="cs"/>
          <w:sz w:val="28"/>
          <w:szCs w:val="32"/>
          <w:rtl/>
          <w:lang w:bidi="ar-DZ"/>
        </w:rPr>
        <w:t xml:space="preserve">تعلق الأمر بملف بيانات </w:t>
      </w:r>
      <w:r w:rsidR="00E059E2" w:rsidRPr="000917FF">
        <w:rPr>
          <w:rFonts w:ascii="Times New Roman" w:hAnsi="Times New Roman" w:cs="Traditional Arabic"/>
          <w:sz w:val="28"/>
          <w:szCs w:val="32"/>
          <w:lang w:bidi="ar-DZ"/>
        </w:rPr>
        <w:t>«  Document des données </w:t>
      </w:r>
      <w:proofErr w:type="gramStart"/>
      <w:r w:rsidR="00E059E2" w:rsidRPr="000917FF">
        <w:rPr>
          <w:rFonts w:ascii="Times New Roman" w:hAnsi="Times New Roman" w:cs="Traditional Arabic"/>
          <w:sz w:val="28"/>
          <w:szCs w:val="32"/>
          <w:lang w:bidi="ar-DZ"/>
        </w:rPr>
        <w:t xml:space="preserve">» </w:t>
      </w:r>
      <w:r w:rsidR="00332F49" w:rsidRPr="00E059E2">
        <w:rPr>
          <w:rFonts w:ascii="Times New Roman" w:hAnsi="Times New Roman" w:cs="Traditional Arabic" w:hint="cs"/>
          <w:sz w:val="28"/>
          <w:szCs w:val="32"/>
          <w:rtl/>
          <w:lang w:bidi="ar-DZ"/>
        </w:rPr>
        <w:t xml:space="preserve"> أو</w:t>
      </w:r>
      <w:proofErr w:type="gramEnd"/>
      <w:r w:rsidR="00332F49" w:rsidRPr="00E059E2">
        <w:rPr>
          <w:rFonts w:ascii="Times New Roman" w:hAnsi="Times New Roman" w:cs="Traditional Arabic" w:hint="cs"/>
          <w:sz w:val="28"/>
          <w:szCs w:val="32"/>
          <w:rtl/>
          <w:lang w:bidi="ar-DZ"/>
        </w:rPr>
        <w:t xml:space="preserve"> م</w:t>
      </w:r>
      <w:r w:rsidR="00E059E2">
        <w:rPr>
          <w:rFonts w:ascii="Times New Roman" w:hAnsi="Times New Roman" w:cs="Traditional Arabic" w:hint="cs"/>
          <w:sz w:val="28"/>
          <w:szCs w:val="32"/>
          <w:rtl/>
          <w:lang w:bidi="ar-DZ"/>
        </w:rPr>
        <w:t xml:space="preserve">لف نتائج </w:t>
      </w:r>
      <w:r w:rsidR="00E059E2" w:rsidRPr="000917FF">
        <w:rPr>
          <w:rFonts w:ascii="Times New Roman" w:hAnsi="Times New Roman" w:cs="Traditional Arabic"/>
          <w:sz w:val="28"/>
          <w:szCs w:val="32"/>
          <w:lang w:bidi="ar-DZ"/>
        </w:rPr>
        <w:t>« document de sortie »</w:t>
      </w:r>
      <w:r w:rsidR="00F2207A">
        <w:rPr>
          <w:rFonts w:ascii="Times New Roman" w:hAnsi="Times New Roman" w:cs="Traditional Arabic" w:hint="cs"/>
          <w:sz w:val="28"/>
          <w:szCs w:val="32"/>
          <w:rtl/>
          <w:lang w:bidi="ar-DZ"/>
        </w:rPr>
        <w:t xml:space="preserve">. و في </w:t>
      </w:r>
      <w:r w:rsidR="00E059E2">
        <w:rPr>
          <w:rFonts w:ascii="Times New Roman" w:hAnsi="Times New Roman" w:cs="Traditional Arabic" w:hint="cs"/>
          <w:sz w:val="28"/>
          <w:szCs w:val="32"/>
          <w:rtl/>
          <w:lang w:bidi="ar-DZ"/>
        </w:rPr>
        <w:t xml:space="preserve">حالة حفظ الملف لأول مرة أي لم يسبق حفظه </w:t>
      </w:r>
      <w:r w:rsidR="00F2207A">
        <w:rPr>
          <w:rFonts w:ascii="Times New Roman" w:hAnsi="Times New Roman" w:cs="Traditional Arabic" w:hint="cs"/>
          <w:sz w:val="28"/>
          <w:szCs w:val="32"/>
          <w:rtl/>
          <w:lang w:bidi="ar-DZ"/>
        </w:rPr>
        <w:t xml:space="preserve">ستبرز للمستخدم علبة </w:t>
      </w:r>
      <w:r w:rsidR="00332F49" w:rsidRPr="00E059E2">
        <w:rPr>
          <w:rFonts w:ascii="Times New Roman" w:hAnsi="Times New Roman" w:cs="Traditional Arabic" w:hint="cs"/>
          <w:sz w:val="28"/>
          <w:szCs w:val="32"/>
          <w:rtl/>
          <w:lang w:bidi="ar-DZ"/>
        </w:rPr>
        <w:t xml:space="preserve">حوار </w:t>
      </w:r>
      <w:r w:rsidR="00F2207A">
        <w:rPr>
          <w:rFonts w:ascii="Times New Roman" w:hAnsi="Times New Roman" w:cs="Traditional Arabic" w:hint="cs"/>
          <w:sz w:val="28"/>
          <w:szCs w:val="32"/>
          <w:rtl/>
          <w:lang w:bidi="ar-DZ"/>
        </w:rPr>
        <w:t>حينما يريد ح</w:t>
      </w:r>
      <w:r w:rsidR="00332F49" w:rsidRPr="00E059E2">
        <w:rPr>
          <w:rFonts w:ascii="Times New Roman" w:hAnsi="Times New Roman" w:cs="Traditional Arabic" w:hint="cs"/>
          <w:sz w:val="28"/>
          <w:szCs w:val="32"/>
          <w:rtl/>
          <w:lang w:bidi="ar-DZ"/>
        </w:rPr>
        <w:t xml:space="preserve">فظ </w:t>
      </w:r>
      <w:r w:rsidR="00F2207A">
        <w:rPr>
          <w:rFonts w:ascii="Times New Roman" w:hAnsi="Times New Roman" w:cs="Traditional Arabic" w:hint="cs"/>
          <w:sz w:val="28"/>
          <w:szCs w:val="32"/>
          <w:rtl/>
          <w:lang w:bidi="ar-DZ"/>
        </w:rPr>
        <w:t xml:space="preserve">ملف </w:t>
      </w:r>
      <w:r w:rsidR="00332F49" w:rsidRPr="00E059E2">
        <w:rPr>
          <w:rFonts w:ascii="Times New Roman" w:hAnsi="Times New Roman" w:cs="Traditional Arabic" w:hint="cs"/>
          <w:sz w:val="28"/>
          <w:szCs w:val="32"/>
          <w:rtl/>
          <w:lang w:bidi="ar-DZ"/>
        </w:rPr>
        <w:t xml:space="preserve">بيانات </w:t>
      </w:r>
      <w:r>
        <w:rPr>
          <w:rFonts w:ascii="Times New Roman" w:hAnsi="Times New Roman" w:cs="Traditional Arabic" w:hint="cs"/>
          <w:sz w:val="28"/>
          <w:szCs w:val="32"/>
          <w:rtl/>
          <w:lang w:bidi="ar-DZ"/>
        </w:rPr>
        <w:t>تحمل عنوان</w:t>
      </w:r>
      <w:r>
        <w:rPr>
          <w:rFonts w:ascii="Times New Roman" w:hAnsi="Times New Roman" w:cs="Traditional Arabic"/>
          <w:sz w:val="28"/>
          <w:szCs w:val="32"/>
          <w:lang w:bidi="ar-DZ"/>
        </w:rPr>
        <w:t xml:space="preserve">  </w:t>
      </w:r>
      <w:r>
        <w:rPr>
          <w:rFonts w:ascii="Times New Roman" w:hAnsi="Times New Roman" w:cs="Traditional Arabic" w:hint="cs"/>
          <w:sz w:val="28"/>
          <w:szCs w:val="32"/>
          <w:rtl/>
          <w:lang w:bidi="ar-DZ"/>
        </w:rPr>
        <w:t xml:space="preserve"> </w:t>
      </w:r>
      <w:r>
        <w:rPr>
          <w:rFonts w:ascii="Times New Roman" w:hAnsi="Times New Roman" w:cs="Traditional Arabic"/>
          <w:sz w:val="28"/>
          <w:szCs w:val="32"/>
          <w:lang w:bidi="ar-DZ"/>
        </w:rPr>
        <w:t>« enregistrer les données sous »</w:t>
      </w:r>
      <w:r>
        <w:rPr>
          <w:rFonts w:ascii="Times New Roman" w:hAnsi="Times New Roman" w:cs="Traditional Arabic" w:hint="cs"/>
          <w:sz w:val="28"/>
          <w:szCs w:val="32"/>
          <w:rtl/>
          <w:lang w:bidi="ar-DZ"/>
        </w:rPr>
        <w:t xml:space="preserve"> أما إذا أراد حفظ ملف نتائج فإن علبة الحوار ستحمل العنوان </w:t>
      </w:r>
      <w:r>
        <w:rPr>
          <w:rFonts w:ascii="Times New Roman" w:hAnsi="Times New Roman" w:cs="Traditional Arabic"/>
          <w:sz w:val="28"/>
          <w:szCs w:val="32"/>
          <w:lang w:bidi="ar-DZ"/>
        </w:rPr>
        <w:t>«  enregistrer la sortie sous »</w:t>
      </w:r>
      <w:r>
        <w:rPr>
          <w:rFonts w:ascii="Times New Roman" w:hAnsi="Times New Roman" w:cs="Traditional Arabic" w:hint="cs"/>
          <w:sz w:val="28"/>
          <w:szCs w:val="32"/>
          <w:rtl/>
          <w:lang w:bidi="ar-DZ"/>
        </w:rPr>
        <w:t xml:space="preserve"> ، أما في حالة القيام بأي تعديلات على الملف فإنه يمكن حفظها مباشرة من خلال النقر على الأيقونة.</w:t>
      </w:r>
      <w:r w:rsidRPr="00A00FE4">
        <w:rPr>
          <w:noProof/>
          <w:lang w:eastAsia="fr-FR"/>
        </w:rPr>
        <w:t xml:space="preserve"> </w:t>
      </w:r>
    </w:p>
    <w:p w:rsidR="00D90668" w:rsidRPr="00ED182C" w:rsidRDefault="00D90668" w:rsidP="00392E17">
      <w:pPr>
        <w:pStyle w:val="Paragraphedeliste"/>
        <w:numPr>
          <w:ilvl w:val="0"/>
          <w:numId w:val="2"/>
        </w:numPr>
        <w:bidi/>
        <w:jc w:val="both"/>
        <w:rPr>
          <w:rFonts w:ascii="Times New Roman" w:hAnsi="Times New Roman" w:cs="Traditional Arabic"/>
          <w:b/>
          <w:bCs/>
          <w:sz w:val="28"/>
          <w:szCs w:val="32"/>
          <w:lang w:bidi="ar-DZ"/>
        </w:rPr>
      </w:pPr>
      <w:r w:rsidRPr="00ED182C">
        <w:rPr>
          <w:rFonts w:ascii="Times New Roman" w:hAnsi="Times New Roman" w:cs="Traditional Arabic" w:hint="cs"/>
          <w:b/>
          <w:bCs/>
          <w:sz w:val="28"/>
          <w:szCs w:val="32"/>
          <w:rtl/>
          <w:lang w:bidi="ar-DZ"/>
        </w:rPr>
        <w:t xml:space="preserve">الطباعة  </w:t>
      </w:r>
      <w:r w:rsidRPr="00ED182C">
        <w:rPr>
          <w:rFonts w:ascii="Times New Roman" w:hAnsi="Times New Roman" w:cs="Traditional Arabic"/>
          <w:b/>
          <w:bCs/>
          <w:sz w:val="28"/>
          <w:szCs w:val="32"/>
          <w:lang w:bidi="ar-DZ"/>
        </w:rPr>
        <w:t xml:space="preserve"> « </w:t>
      </w:r>
      <w:r w:rsidR="00B91AE5" w:rsidRPr="00ED182C">
        <w:rPr>
          <w:rFonts w:ascii="Times New Roman" w:hAnsi="Times New Roman" w:cs="Traditional Arabic"/>
          <w:b/>
          <w:bCs/>
          <w:sz w:val="28"/>
          <w:szCs w:val="32"/>
          <w:lang w:bidi="ar-DZ"/>
        </w:rPr>
        <w:t>imprimer</w:t>
      </w:r>
      <w:r w:rsidRPr="00ED182C">
        <w:rPr>
          <w:rFonts w:ascii="Times New Roman" w:hAnsi="Times New Roman" w:cs="Traditional Arabic"/>
          <w:b/>
          <w:bCs/>
          <w:sz w:val="28"/>
          <w:szCs w:val="32"/>
          <w:lang w:bidi="ar-DZ"/>
        </w:rPr>
        <w:t> »</w:t>
      </w:r>
      <w:r w:rsidRPr="00ED182C">
        <w:rPr>
          <w:rFonts w:ascii="Times New Roman" w:hAnsi="Times New Roman" w:cs="Traditional Arabic" w:hint="cs"/>
          <w:b/>
          <w:bCs/>
          <w:sz w:val="28"/>
          <w:szCs w:val="32"/>
          <w:rtl/>
          <w:lang w:bidi="ar-DZ"/>
        </w:rPr>
        <w:t xml:space="preserve"> </w:t>
      </w:r>
    </w:p>
    <w:p w:rsidR="003C1756" w:rsidRDefault="003C1756" w:rsidP="00B4692A">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60288" behindDoc="0" locked="0" layoutInCell="1" allowOverlap="1" wp14:anchorId="014DC2A6" wp14:editId="1F311ABF">
            <wp:simplePos x="0" y="0"/>
            <wp:positionH relativeFrom="column">
              <wp:posOffset>5066665</wp:posOffset>
            </wp:positionH>
            <wp:positionV relativeFrom="paragraph">
              <wp:posOffset>109855</wp:posOffset>
            </wp:positionV>
            <wp:extent cx="719455" cy="51752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668">
        <w:rPr>
          <w:rFonts w:ascii="Times New Roman" w:hAnsi="Times New Roman" w:cs="Traditional Arabic" w:hint="cs"/>
          <w:sz w:val="28"/>
          <w:szCs w:val="32"/>
          <w:rtl/>
          <w:lang w:bidi="ar-DZ"/>
        </w:rPr>
        <w:t>فالنقر على هذه الأيقونة  يؤدي إلى ظهور  علبة حوار</w:t>
      </w:r>
      <w:r w:rsidR="00332F49" w:rsidRPr="00D90668">
        <w:rPr>
          <w:rFonts w:ascii="Times New Roman" w:hAnsi="Times New Roman" w:cs="Traditional Arabic" w:hint="cs"/>
          <w:sz w:val="28"/>
          <w:szCs w:val="32"/>
          <w:rtl/>
          <w:lang w:bidi="ar-DZ"/>
        </w:rPr>
        <w:t xml:space="preserve"> </w:t>
      </w:r>
      <w:r w:rsidR="00D90668">
        <w:rPr>
          <w:rFonts w:ascii="Times New Roman" w:hAnsi="Times New Roman" w:cs="Traditional Arabic" w:hint="cs"/>
          <w:sz w:val="28"/>
          <w:szCs w:val="32"/>
          <w:rtl/>
          <w:lang w:bidi="ar-DZ"/>
        </w:rPr>
        <w:t xml:space="preserve"> تحمل عنوان</w:t>
      </w:r>
      <w:r w:rsidR="00B91AE5">
        <w:rPr>
          <w:rFonts w:ascii="Times New Roman" w:hAnsi="Times New Roman" w:cs="Traditional Arabic"/>
          <w:sz w:val="28"/>
          <w:szCs w:val="32"/>
          <w:lang w:bidi="ar-DZ"/>
        </w:rPr>
        <w:t xml:space="preserve"> » </w:t>
      </w:r>
      <w:r w:rsidR="00D90668">
        <w:rPr>
          <w:rFonts w:ascii="Times New Roman" w:hAnsi="Times New Roman" w:cs="Traditional Arabic" w:hint="cs"/>
          <w:sz w:val="28"/>
          <w:szCs w:val="32"/>
          <w:rtl/>
          <w:lang w:bidi="ar-DZ"/>
        </w:rPr>
        <w:t xml:space="preserve"> </w:t>
      </w:r>
      <w:r w:rsidR="00B91AE5">
        <w:rPr>
          <w:rFonts w:ascii="Times New Roman" w:hAnsi="Times New Roman" w:cs="Traditional Arabic"/>
          <w:sz w:val="28"/>
          <w:szCs w:val="32"/>
          <w:lang w:bidi="ar-DZ"/>
        </w:rPr>
        <w:t xml:space="preserve"> « </w:t>
      </w:r>
      <w:r w:rsidR="00B4692A">
        <w:rPr>
          <w:rFonts w:ascii="Times New Roman" w:hAnsi="Times New Roman" w:cs="Traditional Arabic"/>
          <w:sz w:val="28"/>
          <w:szCs w:val="32"/>
          <w:lang w:bidi="ar-DZ"/>
        </w:rPr>
        <w:t>I</w:t>
      </w:r>
      <w:r w:rsidR="00B91AE5">
        <w:rPr>
          <w:rFonts w:ascii="Times New Roman" w:hAnsi="Times New Roman" w:cs="Traditional Arabic"/>
          <w:sz w:val="28"/>
          <w:szCs w:val="32"/>
          <w:lang w:bidi="ar-DZ"/>
        </w:rPr>
        <w:t>mprimer</w:t>
      </w:r>
      <w:r w:rsidR="00332F49" w:rsidRPr="00D90668">
        <w:rPr>
          <w:rFonts w:ascii="Times New Roman" w:hAnsi="Times New Roman" w:cs="Traditional Arabic" w:hint="cs"/>
          <w:sz w:val="28"/>
          <w:szCs w:val="32"/>
          <w:rtl/>
          <w:lang w:bidi="ar-DZ"/>
        </w:rPr>
        <w:t xml:space="preserve">لطباعة ما </w:t>
      </w:r>
      <w:r w:rsidR="00D90668">
        <w:rPr>
          <w:rFonts w:ascii="Times New Roman" w:hAnsi="Times New Roman" w:cs="Traditional Arabic" w:hint="cs"/>
          <w:sz w:val="28"/>
          <w:szCs w:val="32"/>
          <w:rtl/>
          <w:lang w:bidi="ar-DZ"/>
        </w:rPr>
        <w:t>ي</w:t>
      </w:r>
      <w:r w:rsidR="00332F49" w:rsidRPr="00D90668">
        <w:rPr>
          <w:rFonts w:ascii="Times New Roman" w:hAnsi="Times New Roman" w:cs="Traditional Arabic" w:hint="cs"/>
          <w:sz w:val="28"/>
          <w:szCs w:val="32"/>
          <w:rtl/>
          <w:lang w:bidi="ar-DZ"/>
        </w:rPr>
        <w:t xml:space="preserve">ريد </w:t>
      </w:r>
      <w:r w:rsidR="00D90668">
        <w:rPr>
          <w:rFonts w:ascii="Times New Roman" w:hAnsi="Times New Roman" w:cs="Traditional Arabic" w:hint="cs"/>
          <w:sz w:val="28"/>
          <w:szCs w:val="32"/>
          <w:rtl/>
          <w:lang w:bidi="ar-DZ"/>
        </w:rPr>
        <w:t xml:space="preserve"> المستخدم </w:t>
      </w:r>
      <w:r w:rsidR="00332F49" w:rsidRPr="00D90668">
        <w:rPr>
          <w:rFonts w:ascii="Times New Roman" w:hAnsi="Times New Roman" w:cs="Traditional Arabic" w:hint="cs"/>
          <w:sz w:val="28"/>
          <w:szCs w:val="32"/>
          <w:rtl/>
          <w:lang w:bidi="ar-DZ"/>
        </w:rPr>
        <w:t xml:space="preserve">طباعته، </w:t>
      </w:r>
      <w:r w:rsidR="00D90668">
        <w:rPr>
          <w:rFonts w:ascii="Times New Roman" w:hAnsi="Times New Roman" w:cs="Traditional Arabic" w:hint="cs"/>
          <w:sz w:val="28"/>
          <w:szCs w:val="32"/>
          <w:rtl/>
          <w:lang w:bidi="ar-DZ"/>
        </w:rPr>
        <w:t>سواء تعلق الأمر</w:t>
      </w:r>
      <w:r w:rsidR="00332F49" w:rsidRPr="00D90668">
        <w:rPr>
          <w:rFonts w:ascii="Times New Roman" w:hAnsi="Times New Roman" w:cs="Traditional Arabic" w:hint="cs"/>
          <w:sz w:val="28"/>
          <w:szCs w:val="32"/>
          <w:rtl/>
          <w:lang w:bidi="ar-DZ"/>
        </w:rPr>
        <w:t xml:space="preserve"> </w:t>
      </w:r>
      <w:r w:rsidR="00D90668">
        <w:rPr>
          <w:rFonts w:ascii="Times New Roman" w:hAnsi="Times New Roman" w:cs="Traditional Arabic" w:hint="cs"/>
          <w:sz w:val="28"/>
          <w:szCs w:val="32"/>
          <w:rtl/>
          <w:lang w:bidi="ar-DZ"/>
        </w:rPr>
        <w:t>ب</w:t>
      </w:r>
      <w:r w:rsidR="00332F49" w:rsidRPr="00D90668">
        <w:rPr>
          <w:rFonts w:ascii="Times New Roman" w:hAnsi="Times New Roman" w:cs="Traditional Arabic" w:hint="cs"/>
          <w:sz w:val="28"/>
          <w:szCs w:val="32"/>
          <w:rtl/>
          <w:lang w:bidi="ar-DZ"/>
        </w:rPr>
        <w:t>ملف بيانات</w:t>
      </w:r>
      <w:r w:rsidR="00D90668">
        <w:rPr>
          <w:rFonts w:ascii="Times New Roman" w:hAnsi="Times New Roman" w:cs="Traditional Arabic" w:hint="cs"/>
          <w:sz w:val="28"/>
          <w:szCs w:val="32"/>
          <w:rtl/>
          <w:lang w:bidi="ar-DZ"/>
        </w:rPr>
        <w:t xml:space="preserve"> </w:t>
      </w:r>
      <w:r w:rsidR="00332F49" w:rsidRPr="00D90668">
        <w:rPr>
          <w:rFonts w:ascii="Times New Roman" w:hAnsi="Times New Roman" w:cs="Traditional Arabic" w:hint="cs"/>
          <w:sz w:val="28"/>
          <w:szCs w:val="32"/>
          <w:rtl/>
          <w:lang w:bidi="ar-DZ"/>
        </w:rPr>
        <w:t xml:space="preserve"> </w:t>
      </w:r>
      <w:r w:rsidR="00D90668" w:rsidRPr="000917FF">
        <w:rPr>
          <w:rFonts w:ascii="Times New Roman" w:hAnsi="Times New Roman" w:cs="Traditional Arabic"/>
          <w:sz w:val="28"/>
          <w:szCs w:val="32"/>
          <w:lang w:bidi="ar-DZ"/>
        </w:rPr>
        <w:t xml:space="preserve">«  Document des données » </w:t>
      </w:r>
      <w:r w:rsidR="00D90668" w:rsidRPr="00E059E2">
        <w:rPr>
          <w:rFonts w:ascii="Times New Roman" w:hAnsi="Times New Roman" w:cs="Traditional Arabic" w:hint="cs"/>
          <w:sz w:val="28"/>
          <w:szCs w:val="32"/>
          <w:rtl/>
          <w:lang w:bidi="ar-DZ"/>
        </w:rPr>
        <w:t xml:space="preserve"> أو م</w:t>
      </w:r>
      <w:r w:rsidR="00D90668">
        <w:rPr>
          <w:rFonts w:ascii="Times New Roman" w:hAnsi="Times New Roman" w:cs="Traditional Arabic" w:hint="cs"/>
          <w:sz w:val="28"/>
          <w:szCs w:val="32"/>
          <w:rtl/>
          <w:lang w:bidi="ar-DZ"/>
        </w:rPr>
        <w:t xml:space="preserve">لف نتائج </w:t>
      </w:r>
      <w:r w:rsidR="00D90668" w:rsidRPr="000917FF">
        <w:rPr>
          <w:rFonts w:ascii="Times New Roman" w:hAnsi="Times New Roman" w:cs="Traditional Arabic"/>
          <w:sz w:val="28"/>
          <w:szCs w:val="32"/>
          <w:lang w:bidi="ar-DZ"/>
        </w:rPr>
        <w:t>« </w:t>
      </w:r>
      <w:r w:rsidR="00B4692A">
        <w:rPr>
          <w:rFonts w:ascii="Times New Roman" w:hAnsi="Times New Roman" w:cs="Traditional Arabic"/>
          <w:sz w:val="28"/>
          <w:szCs w:val="32"/>
          <w:lang w:bidi="ar-DZ"/>
        </w:rPr>
        <w:t>D</w:t>
      </w:r>
      <w:r w:rsidR="00D90668" w:rsidRPr="000917FF">
        <w:rPr>
          <w:rFonts w:ascii="Times New Roman" w:hAnsi="Times New Roman" w:cs="Traditional Arabic"/>
          <w:sz w:val="28"/>
          <w:szCs w:val="32"/>
          <w:lang w:bidi="ar-DZ"/>
        </w:rPr>
        <w:t>ocument de sortie »</w:t>
      </w:r>
      <w:r w:rsidR="00332F49" w:rsidRPr="00D90668">
        <w:rPr>
          <w:rFonts w:ascii="Times New Roman" w:hAnsi="Times New Roman" w:cs="Traditional Arabic" w:hint="cs"/>
          <w:sz w:val="28"/>
          <w:szCs w:val="32"/>
          <w:rtl/>
          <w:lang w:bidi="ar-DZ"/>
        </w:rPr>
        <w:t xml:space="preserve">. و </w:t>
      </w:r>
      <w:r w:rsidR="00B91AE5">
        <w:rPr>
          <w:rFonts w:ascii="Times New Roman" w:hAnsi="Times New Roman" w:cs="Traditional Arabic" w:hint="cs"/>
          <w:sz w:val="28"/>
          <w:szCs w:val="32"/>
          <w:rtl/>
          <w:lang w:bidi="ar-DZ"/>
        </w:rPr>
        <w:t xml:space="preserve">على مستوى هذه العلبة يحدد المستخدم نوع </w:t>
      </w:r>
      <w:r w:rsidR="00B91AE5">
        <w:rPr>
          <w:rFonts w:ascii="Times New Roman" w:hAnsi="Times New Roman" w:cs="Traditional Arabic" w:hint="cs"/>
          <w:sz w:val="28"/>
          <w:szCs w:val="32"/>
          <w:rtl/>
          <w:lang w:bidi="ar-DZ"/>
        </w:rPr>
        <w:lastRenderedPageBreak/>
        <w:t>الط</w:t>
      </w:r>
      <w:r w:rsidR="00B04272">
        <w:rPr>
          <w:rFonts w:ascii="Times New Roman" w:hAnsi="Times New Roman" w:cs="Traditional Arabic" w:hint="cs"/>
          <w:sz w:val="28"/>
          <w:szCs w:val="32"/>
          <w:rtl/>
          <w:lang w:bidi="ar-DZ"/>
        </w:rPr>
        <w:t>اب</w:t>
      </w:r>
      <w:r w:rsidR="00B91AE5">
        <w:rPr>
          <w:rFonts w:ascii="Times New Roman" w:hAnsi="Times New Roman" w:cs="Traditional Arabic" w:hint="cs"/>
          <w:sz w:val="28"/>
          <w:szCs w:val="32"/>
          <w:rtl/>
          <w:lang w:bidi="ar-DZ"/>
        </w:rPr>
        <w:t>عة التي تستخدمها، بالإضافة إلى</w:t>
      </w:r>
      <w:r w:rsidR="00144742">
        <w:rPr>
          <w:rFonts w:ascii="Times New Roman" w:hAnsi="Times New Roman" w:cs="Traditional Arabic" w:hint="cs"/>
          <w:sz w:val="28"/>
          <w:szCs w:val="32"/>
          <w:rtl/>
          <w:lang w:bidi="ar-DZ"/>
        </w:rPr>
        <w:t xml:space="preserve"> تحديد</w:t>
      </w:r>
      <w:r w:rsidR="00B91AE5">
        <w:rPr>
          <w:rFonts w:ascii="Times New Roman" w:hAnsi="Times New Roman" w:cs="Traditional Arabic" w:hint="cs"/>
          <w:sz w:val="28"/>
          <w:szCs w:val="32"/>
          <w:rtl/>
          <w:lang w:bidi="ar-DZ"/>
        </w:rPr>
        <w:t xml:space="preserve"> ما يريد طباعته</w:t>
      </w:r>
      <w:r w:rsidR="00144742">
        <w:rPr>
          <w:rFonts w:ascii="Times New Roman" w:hAnsi="Times New Roman" w:cs="Traditional Arabic" w:hint="cs"/>
          <w:sz w:val="28"/>
          <w:szCs w:val="32"/>
          <w:rtl/>
          <w:lang w:bidi="ar-DZ"/>
        </w:rPr>
        <w:t xml:space="preserve"> حيث يتوفر على خيارين؛ الأول </w:t>
      </w:r>
      <w:r w:rsidR="00144742">
        <w:rPr>
          <w:rFonts w:ascii="Times New Roman" w:hAnsi="Times New Roman" w:cs="Traditional Arabic"/>
          <w:sz w:val="28"/>
          <w:szCs w:val="32"/>
          <w:lang w:bidi="ar-DZ"/>
        </w:rPr>
        <w:t>« </w:t>
      </w:r>
      <w:r w:rsidR="00B4692A">
        <w:rPr>
          <w:rFonts w:ascii="Times New Roman" w:hAnsi="Times New Roman" w:cs="Traditional Arabic"/>
          <w:sz w:val="28"/>
          <w:szCs w:val="32"/>
          <w:lang w:bidi="ar-DZ"/>
        </w:rPr>
        <w:t>T</w:t>
      </w:r>
      <w:r w:rsidR="00144742">
        <w:rPr>
          <w:rFonts w:ascii="Times New Roman" w:hAnsi="Times New Roman" w:cs="Traditional Arabic"/>
          <w:sz w:val="28"/>
          <w:szCs w:val="32"/>
          <w:lang w:bidi="ar-DZ"/>
        </w:rPr>
        <w:t>ous »</w:t>
      </w:r>
      <w:r>
        <w:rPr>
          <w:rFonts w:ascii="Times New Roman" w:hAnsi="Times New Roman" w:cs="Traditional Arabic" w:hint="cs"/>
          <w:sz w:val="28"/>
          <w:szCs w:val="32"/>
          <w:rtl/>
          <w:lang w:bidi="ar-DZ"/>
        </w:rPr>
        <w:t xml:space="preserve"> و هو اختيار افتراض بالنسبة </w:t>
      </w:r>
      <w:r w:rsidR="00144742">
        <w:rPr>
          <w:rFonts w:ascii="Times New Roman" w:hAnsi="Times New Roman" w:cs="Traditional Arabic" w:hint="cs"/>
          <w:sz w:val="28"/>
          <w:szCs w:val="32"/>
          <w:rtl/>
          <w:lang w:bidi="ar-DZ"/>
        </w:rPr>
        <w:t xml:space="preserve"> </w:t>
      </w:r>
      <w:r>
        <w:rPr>
          <w:rFonts w:ascii="Times New Roman" w:hAnsi="Times New Roman" w:cs="Traditional Arabic" w:hint="cs"/>
          <w:sz w:val="28"/>
          <w:szCs w:val="32"/>
          <w:rtl/>
          <w:lang w:bidi="ar-DZ"/>
        </w:rPr>
        <w:t>ل</w:t>
      </w:r>
      <w:r w:rsidR="00144742">
        <w:rPr>
          <w:rFonts w:ascii="Times New Roman" w:hAnsi="Times New Roman" w:cs="Traditional Arabic" w:hint="cs"/>
          <w:sz w:val="28"/>
          <w:szCs w:val="32"/>
          <w:rtl/>
          <w:lang w:bidi="ar-DZ"/>
        </w:rPr>
        <w:t xml:space="preserve">نظام </w:t>
      </w:r>
      <w:r w:rsidR="00144742">
        <w:rPr>
          <w:rFonts w:ascii="Times New Roman" w:hAnsi="Times New Roman" w:cs="Traditional Arabic"/>
          <w:sz w:val="28"/>
          <w:szCs w:val="32"/>
          <w:lang w:bidi="ar-DZ"/>
        </w:rPr>
        <w:t>Spss</w:t>
      </w:r>
      <w:r w:rsidR="00144742">
        <w:rPr>
          <w:rFonts w:ascii="Times New Roman" w:hAnsi="Times New Roman" w:cs="Traditional Arabic" w:hint="cs"/>
          <w:sz w:val="28"/>
          <w:szCs w:val="32"/>
          <w:rtl/>
          <w:lang w:bidi="ar-DZ"/>
        </w:rPr>
        <w:t xml:space="preserve"> </w:t>
      </w:r>
      <w:r>
        <w:rPr>
          <w:rFonts w:ascii="Times New Roman" w:hAnsi="Times New Roman" w:cs="Traditional Arabic" w:hint="cs"/>
          <w:sz w:val="28"/>
          <w:szCs w:val="32"/>
          <w:rtl/>
          <w:lang w:bidi="ar-DZ"/>
        </w:rPr>
        <w:t>أين يتم تنفيذ الأمر بطبع</w:t>
      </w:r>
      <w:r w:rsidR="00144742">
        <w:rPr>
          <w:rFonts w:ascii="Times New Roman" w:hAnsi="Times New Roman" w:cs="Traditional Arabic" w:hint="cs"/>
          <w:sz w:val="28"/>
          <w:szCs w:val="32"/>
          <w:rtl/>
          <w:lang w:bidi="ar-DZ"/>
        </w:rPr>
        <w:t xml:space="preserve"> كل البيانات أو النتائج التي يتضمنها الملف،</w:t>
      </w:r>
      <w:r>
        <w:rPr>
          <w:rFonts w:ascii="Times New Roman" w:hAnsi="Times New Roman" w:cs="Traditional Arabic" w:hint="cs"/>
          <w:sz w:val="28"/>
          <w:szCs w:val="32"/>
          <w:rtl/>
          <w:lang w:bidi="ar-DZ"/>
        </w:rPr>
        <w:t xml:space="preserve"> أما الثاني </w:t>
      </w:r>
      <w:r>
        <w:rPr>
          <w:rFonts w:ascii="Times New Roman" w:hAnsi="Times New Roman" w:cs="Traditional Arabic"/>
          <w:sz w:val="28"/>
          <w:szCs w:val="32"/>
          <w:lang w:bidi="ar-DZ"/>
        </w:rPr>
        <w:t>« </w:t>
      </w:r>
      <w:r w:rsidR="00B4692A">
        <w:rPr>
          <w:rFonts w:ascii="Times New Roman" w:hAnsi="Times New Roman" w:cs="Traditional Arabic"/>
          <w:sz w:val="28"/>
          <w:szCs w:val="32"/>
          <w:lang w:bidi="ar-DZ"/>
        </w:rPr>
        <w:t>S</w:t>
      </w:r>
      <w:r>
        <w:rPr>
          <w:rFonts w:ascii="Times New Roman" w:hAnsi="Times New Roman" w:cs="Traditional Arabic"/>
          <w:sz w:val="28"/>
          <w:szCs w:val="32"/>
          <w:lang w:bidi="ar-DZ"/>
        </w:rPr>
        <w:t>élection »</w:t>
      </w:r>
      <w:r w:rsidR="00144742">
        <w:rPr>
          <w:rFonts w:ascii="Times New Roman" w:hAnsi="Times New Roman" w:cs="Traditional Arabic" w:hint="cs"/>
          <w:sz w:val="28"/>
          <w:szCs w:val="32"/>
          <w:rtl/>
          <w:lang w:bidi="ar-DZ"/>
        </w:rPr>
        <w:t xml:space="preserve">  حيث يمكن تحديد جزء من البيانات أو النتائج </w:t>
      </w:r>
      <w:r w:rsidR="00B91AE5">
        <w:rPr>
          <w:rFonts w:ascii="Times New Roman" w:hAnsi="Times New Roman" w:cs="Traditional Arabic" w:hint="cs"/>
          <w:sz w:val="28"/>
          <w:szCs w:val="32"/>
          <w:rtl/>
          <w:lang w:bidi="ar-DZ"/>
        </w:rPr>
        <w:t xml:space="preserve"> </w:t>
      </w:r>
      <w:r w:rsidR="00332F49" w:rsidRPr="00D90668">
        <w:rPr>
          <w:rFonts w:ascii="Times New Roman" w:hAnsi="Times New Roman" w:cs="Traditional Arabic" w:hint="cs"/>
          <w:sz w:val="28"/>
          <w:szCs w:val="32"/>
          <w:rtl/>
          <w:lang w:bidi="ar-DZ"/>
        </w:rPr>
        <w:t>قبل إ</w:t>
      </w:r>
      <w:r w:rsidR="00BC0687" w:rsidRPr="00D90668">
        <w:rPr>
          <w:rFonts w:ascii="Times New Roman" w:hAnsi="Times New Roman" w:cs="Traditional Arabic" w:hint="cs"/>
          <w:sz w:val="28"/>
          <w:szCs w:val="32"/>
          <w:rtl/>
          <w:lang w:bidi="ar-DZ"/>
        </w:rPr>
        <w:t xml:space="preserve">عطاء الأمر بالطباعة. </w:t>
      </w:r>
    </w:p>
    <w:p w:rsidR="00EB0387" w:rsidRPr="00EB0387" w:rsidRDefault="00EB0387" w:rsidP="00392E17">
      <w:pPr>
        <w:pStyle w:val="Paragraphedeliste"/>
        <w:numPr>
          <w:ilvl w:val="0"/>
          <w:numId w:val="2"/>
        </w:numPr>
        <w:bidi/>
        <w:jc w:val="both"/>
        <w:rPr>
          <w:rFonts w:ascii="Times New Roman" w:hAnsi="Times New Roman" w:cs="Traditional Arabic"/>
          <w:b/>
          <w:bCs/>
          <w:sz w:val="28"/>
          <w:szCs w:val="32"/>
          <w:lang w:bidi="ar-DZ"/>
        </w:rPr>
      </w:pPr>
      <w:proofErr w:type="gramStart"/>
      <w:r w:rsidRPr="00EB0387">
        <w:rPr>
          <w:rFonts w:ascii="Times New Roman" w:hAnsi="Times New Roman" w:cs="Traditional Arabic" w:hint="cs"/>
          <w:b/>
          <w:bCs/>
          <w:sz w:val="28"/>
          <w:szCs w:val="32"/>
          <w:rtl/>
          <w:lang w:bidi="ar-DZ"/>
        </w:rPr>
        <w:t>استحضار</w:t>
      </w:r>
      <w:proofErr w:type="gramEnd"/>
      <w:r w:rsidRPr="00EB0387">
        <w:rPr>
          <w:rFonts w:ascii="Times New Roman" w:hAnsi="Times New Roman" w:cs="Traditional Arabic" w:hint="cs"/>
          <w:b/>
          <w:bCs/>
          <w:sz w:val="28"/>
          <w:szCs w:val="32"/>
          <w:rtl/>
          <w:lang w:bidi="ar-DZ"/>
        </w:rPr>
        <w:t xml:space="preserve"> علب الحوار حديثة الاستخدام: </w:t>
      </w:r>
      <w:r w:rsidRPr="00EB0387">
        <w:rPr>
          <w:rFonts w:ascii="Times New Roman" w:hAnsi="Times New Roman" w:cs="Traditional Arabic"/>
          <w:b/>
          <w:bCs/>
          <w:sz w:val="28"/>
          <w:szCs w:val="32"/>
          <w:lang w:bidi="ar-DZ"/>
        </w:rPr>
        <w:t xml:space="preserve">« Rappeler toutes les boites de dialogues récemment utilisées » </w:t>
      </w:r>
    </w:p>
    <w:p w:rsidR="00EF6439" w:rsidRDefault="00021B1E" w:rsidP="00392E17">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61312" behindDoc="0" locked="0" layoutInCell="1" allowOverlap="1" wp14:anchorId="66113A90" wp14:editId="3E0098BA">
            <wp:simplePos x="0" y="0"/>
            <wp:positionH relativeFrom="column">
              <wp:posOffset>4952365</wp:posOffset>
            </wp:positionH>
            <wp:positionV relativeFrom="paragraph">
              <wp:posOffset>13335</wp:posOffset>
            </wp:positionV>
            <wp:extent cx="719455" cy="56134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387">
        <w:rPr>
          <w:rFonts w:ascii="Times New Roman" w:hAnsi="Times New Roman" w:cs="Traditional Arabic" w:hint="cs"/>
          <w:sz w:val="28"/>
          <w:szCs w:val="32"/>
          <w:rtl/>
          <w:lang w:bidi="ar-DZ"/>
        </w:rPr>
        <w:t xml:space="preserve">من خلال هذه الأيقونة يمكن للمستخدم أن يستحضر  علب الحوار الاثني عشرة الأخيرة التي تم استخدامها، في شكل قائمة منسدلة من هذه الأيقونة، و </w:t>
      </w:r>
      <w:r w:rsidR="00EF6439" w:rsidRPr="00EB0387">
        <w:rPr>
          <w:rFonts w:ascii="Times New Roman" w:hAnsi="Times New Roman" w:cs="Traditional Arabic" w:hint="cs"/>
          <w:sz w:val="28"/>
          <w:szCs w:val="32"/>
          <w:rtl/>
          <w:lang w:bidi="ar-DZ"/>
        </w:rPr>
        <w:t xml:space="preserve"> يمكن</w:t>
      </w:r>
      <w:r w:rsidR="00EB0387">
        <w:rPr>
          <w:rFonts w:ascii="Times New Roman" w:hAnsi="Times New Roman" w:cs="Traditional Arabic" w:hint="cs"/>
          <w:sz w:val="28"/>
          <w:szCs w:val="32"/>
          <w:rtl/>
          <w:lang w:bidi="ar-DZ"/>
        </w:rPr>
        <w:t>ه</w:t>
      </w:r>
      <w:r w:rsidR="00EF6439" w:rsidRPr="00EB0387">
        <w:rPr>
          <w:rFonts w:ascii="Times New Roman" w:hAnsi="Times New Roman" w:cs="Traditional Arabic" w:hint="cs"/>
          <w:sz w:val="28"/>
          <w:szCs w:val="32"/>
          <w:rtl/>
          <w:lang w:bidi="ar-DZ"/>
        </w:rPr>
        <w:t xml:space="preserve"> اختيار أي</w:t>
      </w:r>
      <w:r w:rsidR="00EB0387">
        <w:rPr>
          <w:rFonts w:ascii="Times New Roman" w:hAnsi="Times New Roman" w:cs="Traditional Arabic" w:hint="cs"/>
          <w:sz w:val="28"/>
          <w:szCs w:val="32"/>
          <w:rtl/>
          <w:lang w:bidi="ar-DZ"/>
        </w:rPr>
        <w:t xml:space="preserve"> علبة</w:t>
      </w:r>
      <w:r w:rsidR="00EF6439" w:rsidRPr="00EB0387">
        <w:rPr>
          <w:rFonts w:ascii="Times New Roman" w:hAnsi="Times New Roman" w:cs="Traditional Arabic" w:hint="cs"/>
          <w:sz w:val="28"/>
          <w:szCs w:val="32"/>
          <w:rtl/>
          <w:lang w:bidi="ar-DZ"/>
        </w:rPr>
        <w:t xml:space="preserve"> حوار من هذه القائمة و سوف تظهر على الشاشة</w:t>
      </w:r>
      <w:r w:rsidR="00EB0387">
        <w:rPr>
          <w:rFonts w:ascii="Times New Roman" w:hAnsi="Times New Roman" w:cs="Traditional Arabic" w:hint="cs"/>
          <w:sz w:val="28"/>
          <w:szCs w:val="32"/>
          <w:rtl/>
          <w:lang w:bidi="ar-DZ"/>
        </w:rPr>
        <w:t>، و تساعد هذه العملية المستخدم في اقتصاد الوقت خاصة إذا كان بصدد تنفيذ نفس عمليات تحليل على أجزاء مختلفة من البيانات</w:t>
      </w:r>
      <w:r>
        <w:rPr>
          <w:rFonts w:ascii="Times New Roman" w:hAnsi="Times New Roman" w:cs="Traditional Arabic" w:hint="cs"/>
          <w:sz w:val="28"/>
          <w:szCs w:val="32"/>
          <w:rtl/>
          <w:lang w:bidi="ar-DZ"/>
        </w:rPr>
        <w:t>.</w:t>
      </w:r>
      <w:r w:rsidRPr="00021B1E">
        <w:rPr>
          <w:noProof/>
          <w:lang w:eastAsia="fr-FR"/>
        </w:rPr>
        <w:t xml:space="preserve"> </w:t>
      </w:r>
      <w:r w:rsidR="00EB0387">
        <w:rPr>
          <w:rFonts w:ascii="Times New Roman" w:hAnsi="Times New Roman" w:cs="Traditional Arabic" w:hint="cs"/>
          <w:sz w:val="28"/>
          <w:szCs w:val="32"/>
          <w:rtl/>
          <w:lang w:bidi="ar-DZ"/>
        </w:rPr>
        <w:t xml:space="preserve"> </w:t>
      </w:r>
      <w:r w:rsidR="00EF6439" w:rsidRPr="00EB0387">
        <w:rPr>
          <w:rFonts w:ascii="Times New Roman" w:hAnsi="Times New Roman" w:cs="Traditional Arabic" w:hint="cs"/>
          <w:sz w:val="28"/>
          <w:szCs w:val="32"/>
          <w:rtl/>
          <w:lang w:bidi="ar-DZ"/>
        </w:rPr>
        <w:t xml:space="preserve"> </w:t>
      </w:r>
    </w:p>
    <w:p w:rsidR="00171CF2" w:rsidRDefault="00171CF2" w:rsidP="00392E17">
      <w:pPr>
        <w:pStyle w:val="Paragraphedeliste"/>
        <w:numPr>
          <w:ilvl w:val="0"/>
          <w:numId w:val="2"/>
        </w:numPr>
        <w:bidi/>
        <w:jc w:val="both"/>
        <w:rPr>
          <w:rFonts w:ascii="Times New Roman" w:hAnsi="Times New Roman" w:cs="Traditional Arabic"/>
          <w:b/>
          <w:bCs/>
          <w:sz w:val="28"/>
          <w:szCs w:val="32"/>
          <w:lang w:bidi="ar-DZ"/>
        </w:rPr>
      </w:pPr>
      <w:r w:rsidRPr="00171CF2">
        <w:rPr>
          <w:rFonts w:ascii="Times New Roman" w:hAnsi="Times New Roman" w:cs="Traditional Arabic" w:hint="cs"/>
          <w:b/>
          <w:bCs/>
          <w:sz w:val="28"/>
          <w:szCs w:val="32"/>
          <w:rtl/>
          <w:lang w:bidi="ar-DZ"/>
        </w:rPr>
        <w:t xml:space="preserve">إلغاء أو </w:t>
      </w:r>
      <w:proofErr w:type="gramStart"/>
      <w:r w:rsidRPr="00171CF2">
        <w:rPr>
          <w:rFonts w:ascii="Times New Roman" w:hAnsi="Times New Roman" w:cs="Traditional Arabic" w:hint="cs"/>
          <w:b/>
          <w:bCs/>
          <w:sz w:val="28"/>
          <w:szCs w:val="32"/>
          <w:rtl/>
          <w:lang w:bidi="ar-DZ"/>
        </w:rPr>
        <w:t>التراجع</w:t>
      </w:r>
      <w:proofErr w:type="gramEnd"/>
      <w:r w:rsidRPr="00171CF2">
        <w:rPr>
          <w:rFonts w:ascii="Times New Roman" w:hAnsi="Times New Roman" w:cs="Traditional Arabic" w:hint="cs"/>
          <w:b/>
          <w:bCs/>
          <w:sz w:val="28"/>
          <w:szCs w:val="32"/>
          <w:rtl/>
          <w:lang w:bidi="ar-DZ"/>
        </w:rPr>
        <w:t xml:space="preserve"> عن إجراء نفذه المستخدم </w:t>
      </w:r>
      <w:r w:rsidRPr="00171CF2">
        <w:rPr>
          <w:rFonts w:ascii="Times New Roman" w:hAnsi="Times New Roman" w:cs="Traditional Arabic"/>
          <w:b/>
          <w:bCs/>
          <w:sz w:val="28"/>
          <w:szCs w:val="32"/>
          <w:lang w:bidi="ar-DZ"/>
        </w:rPr>
        <w:t>« annuler ou rétablir une action utilisateur »</w:t>
      </w:r>
      <w:r>
        <w:rPr>
          <w:rFonts w:ascii="Times New Roman" w:hAnsi="Times New Roman" w:cs="Traditional Arabic" w:hint="cs"/>
          <w:b/>
          <w:bCs/>
          <w:sz w:val="28"/>
          <w:szCs w:val="32"/>
          <w:rtl/>
          <w:lang w:bidi="ar-DZ"/>
        </w:rPr>
        <w:t xml:space="preserve"> </w:t>
      </w:r>
    </w:p>
    <w:p w:rsidR="002926A6" w:rsidRPr="002926A6" w:rsidRDefault="002926A6" w:rsidP="00392E17">
      <w:pPr>
        <w:bidi/>
        <w:jc w:val="both"/>
        <w:rPr>
          <w:rFonts w:ascii="Times New Roman" w:hAnsi="Times New Roman" w:cs="Traditional Arabic"/>
          <w:sz w:val="28"/>
          <w:szCs w:val="32"/>
          <w:rtl/>
          <w:lang w:bidi="ar-DZ"/>
        </w:rPr>
      </w:pPr>
      <w:r>
        <w:rPr>
          <w:noProof/>
          <w:lang w:eastAsia="fr-FR"/>
        </w:rPr>
        <w:drawing>
          <wp:anchor distT="0" distB="0" distL="114300" distR="114300" simplePos="0" relativeHeight="251662336" behindDoc="0" locked="0" layoutInCell="1" allowOverlap="1" wp14:anchorId="37EFFF6C" wp14:editId="0D26A2A3">
            <wp:simplePos x="0" y="0"/>
            <wp:positionH relativeFrom="column">
              <wp:posOffset>4472305</wp:posOffset>
            </wp:positionH>
            <wp:positionV relativeFrom="paragraph">
              <wp:posOffset>8890</wp:posOffset>
            </wp:positionV>
            <wp:extent cx="1314450" cy="53975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CF2" w:rsidRPr="002926A6">
        <w:rPr>
          <w:rFonts w:ascii="Times New Roman" w:hAnsi="Times New Roman" w:cs="Traditional Arabic" w:hint="cs"/>
          <w:sz w:val="28"/>
          <w:szCs w:val="32"/>
          <w:rtl/>
          <w:lang w:bidi="ar-DZ"/>
        </w:rPr>
        <w:t xml:space="preserve">تمكن هذه </w:t>
      </w:r>
      <w:r w:rsidR="001B3DCF" w:rsidRPr="002926A6">
        <w:rPr>
          <w:rFonts w:ascii="Times New Roman" w:hAnsi="Times New Roman" w:cs="Traditional Arabic" w:hint="cs"/>
          <w:sz w:val="28"/>
          <w:szCs w:val="32"/>
          <w:rtl/>
          <w:lang w:bidi="ar-DZ"/>
        </w:rPr>
        <w:t>الأيقونة</w:t>
      </w:r>
      <w:r w:rsidR="00171CF2" w:rsidRPr="002926A6">
        <w:rPr>
          <w:rFonts w:ascii="Times New Roman" w:hAnsi="Times New Roman" w:cs="Traditional Arabic" w:hint="cs"/>
          <w:sz w:val="28"/>
          <w:szCs w:val="32"/>
          <w:rtl/>
          <w:lang w:bidi="ar-DZ"/>
        </w:rPr>
        <w:t xml:space="preserve"> المستخدم </w:t>
      </w:r>
      <w:r w:rsidR="001B3DCF" w:rsidRPr="002926A6">
        <w:rPr>
          <w:rFonts w:ascii="Times New Roman" w:hAnsi="Times New Roman" w:cs="Traditional Arabic" w:hint="cs"/>
          <w:sz w:val="28"/>
          <w:szCs w:val="32"/>
          <w:rtl/>
          <w:lang w:bidi="ar-DZ"/>
        </w:rPr>
        <w:t>من إلغاء أي إجراء</w:t>
      </w:r>
      <w:r w:rsidRPr="002926A6">
        <w:rPr>
          <w:rFonts w:ascii="Times New Roman" w:hAnsi="Times New Roman" w:cs="Traditional Arabic" w:hint="cs"/>
          <w:sz w:val="28"/>
          <w:szCs w:val="32"/>
          <w:rtl/>
          <w:lang w:bidi="ar-DZ"/>
        </w:rPr>
        <w:t xml:space="preserve"> او تعديل</w:t>
      </w:r>
      <w:r w:rsidR="001B3DCF" w:rsidRPr="002926A6">
        <w:rPr>
          <w:rFonts w:ascii="Times New Roman" w:hAnsi="Times New Roman" w:cs="Traditional Arabic" w:hint="cs"/>
          <w:sz w:val="28"/>
          <w:szCs w:val="32"/>
          <w:rtl/>
          <w:lang w:bidi="ar-DZ"/>
        </w:rPr>
        <w:t xml:space="preserve"> قد قام به </w:t>
      </w:r>
      <w:r w:rsidRPr="002926A6">
        <w:rPr>
          <w:rFonts w:ascii="Times New Roman" w:hAnsi="Times New Roman" w:cs="Traditional Arabic" w:hint="cs"/>
          <w:sz w:val="28"/>
          <w:szCs w:val="32"/>
          <w:rtl/>
          <w:lang w:bidi="ar-DZ"/>
        </w:rPr>
        <w:t xml:space="preserve">سواء على مستوى واجهة البيانات أو واجهة المتغيرات فإذا </w:t>
      </w:r>
      <w:r w:rsidR="001B3DCF" w:rsidRPr="002926A6">
        <w:rPr>
          <w:rFonts w:ascii="Times New Roman" w:hAnsi="Times New Roman" w:cs="Traditional Arabic" w:hint="cs"/>
          <w:sz w:val="28"/>
          <w:szCs w:val="32"/>
          <w:rtl/>
          <w:lang w:bidi="ar-DZ"/>
        </w:rPr>
        <w:t>و تبين أنه غير مناسب فيمكنه التراجع عنه بالنقر على أحد سهمي الأيقونة</w:t>
      </w:r>
      <w:r w:rsidRPr="002926A6">
        <w:rPr>
          <w:rFonts w:ascii="Times New Roman" w:hAnsi="Times New Roman" w:cs="Traditional Arabic" w:hint="cs"/>
          <w:sz w:val="28"/>
          <w:szCs w:val="32"/>
          <w:rtl/>
          <w:lang w:bidi="ar-DZ"/>
        </w:rPr>
        <w:t>.</w:t>
      </w:r>
      <w:r w:rsidR="001B3DCF" w:rsidRPr="002926A6">
        <w:rPr>
          <w:rFonts w:ascii="Times New Roman" w:hAnsi="Times New Roman" w:cs="Traditional Arabic" w:hint="cs"/>
          <w:sz w:val="28"/>
          <w:szCs w:val="32"/>
          <w:rtl/>
          <w:lang w:bidi="ar-DZ"/>
        </w:rPr>
        <w:t xml:space="preserve"> </w:t>
      </w:r>
    </w:p>
    <w:p w:rsidR="00BE6A0D" w:rsidRPr="00BE6A0D" w:rsidRDefault="00BE6A0D" w:rsidP="00392E17">
      <w:pPr>
        <w:pStyle w:val="Paragraphedeliste"/>
        <w:numPr>
          <w:ilvl w:val="0"/>
          <w:numId w:val="2"/>
        </w:numPr>
        <w:bidi/>
        <w:jc w:val="both"/>
        <w:rPr>
          <w:rFonts w:ascii="Times New Roman" w:hAnsi="Times New Roman" w:cs="Traditional Arabic"/>
          <w:b/>
          <w:bCs/>
          <w:sz w:val="28"/>
          <w:szCs w:val="32"/>
          <w:lang w:bidi="ar-DZ"/>
        </w:rPr>
      </w:pPr>
      <w:r>
        <w:rPr>
          <w:rFonts w:ascii="Times New Roman" w:hAnsi="Times New Roman" w:cs="Traditional Arabic" w:hint="cs"/>
          <w:sz w:val="28"/>
          <w:szCs w:val="32"/>
          <w:rtl/>
          <w:lang w:bidi="ar-DZ"/>
        </w:rPr>
        <w:t xml:space="preserve"> </w:t>
      </w:r>
      <w:proofErr w:type="gramStart"/>
      <w:r w:rsidRPr="00BE6A0D">
        <w:rPr>
          <w:rFonts w:ascii="Times New Roman" w:hAnsi="Times New Roman" w:cs="Traditional Arabic" w:hint="cs"/>
          <w:b/>
          <w:bCs/>
          <w:sz w:val="28"/>
          <w:szCs w:val="32"/>
          <w:rtl/>
          <w:lang w:bidi="ar-DZ"/>
        </w:rPr>
        <w:t>تعيين</w:t>
      </w:r>
      <w:proofErr w:type="gramEnd"/>
      <w:r w:rsidRPr="00BE6A0D">
        <w:rPr>
          <w:rFonts w:ascii="Times New Roman" w:hAnsi="Times New Roman" w:cs="Traditional Arabic" w:hint="cs"/>
          <w:b/>
          <w:bCs/>
          <w:sz w:val="28"/>
          <w:szCs w:val="32"/>
          <w:rtl/>
          <w:lang w:bidi="ar-DZ"/>
        </w:rPr>
        <w:t xml:space="preserve"> حالة أو مشاهدة </w:t>
      </w:r>
      <w:r w:rsidRPr="00BE6A0D">
        <w:rPr>
          <w:rFonts w:ascii="Times New Roman" w:hAnsi="Times New Roman" w:cs="Traditional Arabic"/>
          <w:b/>
          <w:bCs/>
          <w:sz w:val="28"/>
          <w:szCs w:val="32"/>
          <w:lang w:bidi="ar-DZ"/>
        </w:rPr>
        <w:t xml:space="preserve">« Aller à </w:t>
      </w:r>
      <w:r w:rsidR="000E1781">
        <w:rPr>
          <w:rFonts w:ascii="Times New Roman" w:hAnsi="Times New Roman" w:cs="Traditional Arabic"/>
          <w:b/>
          <w:bCs/>
          <w:sz w:val="28"/>
          <w:szCs w:val="32"/>
          <w:lang w:bidi="ar-DZ"/>
        </w:rPr>
        <w:t>l’</w:t>
      </w:r>
      <w:r w:rsidRPr="00BE6A0D">
        <w:rPr>
          <w:rFonts w:ascii="Times New Roman" w:hAnsi="Times New Roman" w:cs="Traditional Arabic"/>
          <w:b/>
          <w:bCs/>
          <w:sz w:val="28"/>
          <w:szCs w:val="32"/>
          <w:lang w:bidi="ar-DZ"/>
        </w:rPr>
        <w:t>observation »</w:t>
      </w:r>
    </w:p>
    <w:p w:rsidR="00721753" w:rsidRPr="003851AE" w:rsidRDefault="00A71A86" w:rsidP="00392E17">
      <w:pPr>
        <w:bidi/>
        <w:jc w:val="both"/>
        <w:rPr>
          <w:rFonts w:ascii="Times New Roman" w:hAnsi="Times New Roman" w:cs="Traditional Arabic"/>
          <w:sz w:val="28"/>
          <w:szCs w:val="32"/>
          <w:rtl/>
          <w:lang w:bidi="ar-DZ"/>
        </w:rPr>
      </w:pPr>
      <w:r>
        <w:rPr>
          <w:noProof/>
          <w:lang w:eastAsia="fr-FR"/>
        </w:rPr>
        <w:drawing>
          <wp:anchor distT="0" distB="0" distL="114300" distR="114300" simplePos="0" relativeHeight="251663360" behindDoc="0" locked="0" layoutInCell="1" allowOverlap="1" wp14:anchorId="1E39F6DF" wp14:editId="30C09092">
            <wp:simplePos x="0" y="0"/>
            <wp:positionH relativeFrom="column">
              <wp:posOffset>4956810</wp:posOffset>
            </wp:positionH>
            <wp:positionV relativeFrom="paragraph">
              <wp:posOffset>132080</wp:posOffset>
            </wp:positionV>
            <wp:extent cx="719455" cy="50609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945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530" w:rsidRPr="00BE6A0D">
        <w:rPr>
          <w:rFonts w:ascii="Times New Roman" w:hAnsi="Times New Roman" w:cs="Traditional Arabic" w:hint="cs"/>
          <w:sz w:val="28"/>
          <w:szCs w:val="32"/>
          <w:rtl/>
          <w:lang w:bidi="ar-DZ"/>
        </w:rPr>
        <w:t xml:space="preserve"> </w:t>
      </w:r>
      <w:r w:rsidR="00BE6A0D">
        <w:rPr>
          <w:rFonts w:ascii="Times New Roman" w:hAnsi="Times New Roman" w:cs="Traditional Arabic" w:hint="cs"/>
          <w:sz w:val="28"/>
          <w:szCs w:val="32"/>
          <w:rtl/>
          <w:lang w:bidi="ar-DZ"/>
        </w:rPr>
        <w:t>تمكن</w:t>
      </w:r>
      <w:r w:rsidR="00800530" w:rsidRPr="00BE6A0D">
        <w:rPr>
          <w:rFonts w:ascii="Times New Roman" w:hAnsi="Times New Roman" w:cs="Traditional Arabic" w:hint="cs"/>
          <w:sz w:val="28"/>
          <w:szCs w:val="32"/>
          <w:rtl/>
          <w:lang w:bidi="ar-DZ"/>
        </w:rPr>
        <w:t xml:space="preserve"> هذه </w:t>
      </w:r>
      <w:r w:rsidR="00BE6A0D" w:rsidRPr="00BE6A0D">
        <w:rPr>
          <w:rFonts w:ascii="Times New Roman" w:hAnsi="Times New Roman" w:cs="Traditional Arabic" w:hint="cs"/>
          <w:sz w:val="28"/>
          <w:szCs w:val="32"/>
          <w:rtl/>
          <w:lang w:bidi="ar-DZ"/>
        </w:rPr>
        <w:t>الأيقونة</w:t>
      </w:r>
      <w:r w:rsidR="00BE6A0D">
        <w:rPr>
          <w:rFonts w:ascii="Times New Roman" w:hAnsi="Times New Roman" w:cs="Traditional Arabic"/>
          <w:sz w:val="28"/>
          <w:szCs w:val="32"/>
          <w:lang w:bidi="ar-DZ"/>
        </w:rPr>
        <w:t xml:space="preserve"> </w:t>
      </w:r>
      <w:r w:rsidR="00BE6A0D">
        <w:rPr>
          <w:rFonts w:ascii="Times New Roman" w:hAnsi="Times New Roman" w:cs="Traditional Arabic" w:hint="cs"/>
          <w:sz w:val="28"/>
          <w:szCs w:val="32"/>
          <w:rtl/>
          <w:lang w:bidi="ar-DZ"/>
        </w:rPr>
        <w:t>المستخدم الذهاب</w:t>
      </w:r>
      <w:r w:rsidR="00800530" w:rsidRPr="00BE6A0D">
        <w:rPr>
          <w:rFonts w:ascii="Times New Roman" w:hAnsi="Times New Roman" w:cs="Traditional Arabic" w:hint="cs"/>
          <w:sz w:val="28"/>
          <w:szCs w:val="32"/>
          <w:rtl/>
          <w:lang w:bidi="ar-DZ"/>
        </w:rPr>
        <w:t xml:space="preserve"> إلى إحدى </w:t>
      </w:r>
      <w:r w:rsidR="00BE6A0D">
        <w:rPr>
          <w:rFonts w:ascii="Times New Roman" w:hAnsi="Times New Roman" w:cs="Traditional Arabic" w:hint="cs"/>
          <w:sz w:val="28"/>
          <w:szCs w:val="32"/>
          <w:rtl/>
          <w:lang w:bidi="ar-DZ"/>
        </w:rPr>
        <w:t>المشاهدات</w:t>
      </w:r>
      <w:r w:rsidR="00800530" w:rsidRPr="00BE6A0D">
        <w:rPr>
          <w:rFonts w:ascii="Times New Roman" w:hAnsi="Times New Roman" w:cs="Traditional Arabic" w:hint="cs"/>
          <w:sz w:val="28"/>
          <w:szCs w:val="32"/>
          <w:rtl/>
          <w:lang w:bidi="ar-DZ"/>
        </w:rPr>
        <w:t xml:space="preserve"> أو احد أفراد العينة مباشرة </w:t>
      </w:r>
      <w:r w:rsidR="00BE6A0D">
        <w:rPr>
          <w:rFonts w:ascii="Times New Roman" w:hAnsi="Times New Roman" w:cs="Traditional Arabic" w:hint="cs"/>
          <w:sz w:val="28"/>
          <w:szCs w:val="32"/>
          <w:rtl/>
          <w:lang w:bidi="ar-DZ"/>
        </w:rPr>
        <w:t>أو بيانات أحد المتغيرات لفحص</w:t>
      </w:r>
      <w:r w:rsidR="00F76BEA">
        <w:rPr>
          <w:rFonts w:ascii="Times New Roman" w:hAnsi="Times New Roman" w:cs="Traditional Arabic" w:hint="cs"/>
          <w:sz w:val="28"/>
          <w:szCs w:val="32"/>
          <w:rtl/>
          <w:lang w:bidi="ar-DZ"/>
        </w:rPr>
        <w:t>ها أو تعديلها إن اقتضى الأمر، ويعتبر هذا الأمر ذا أهمية قصوى في حالة تعامل المستخدم مع ملفات كبيرة تحتوي على عدد هائل من البيانات</w:t>
      </w:r>
      <w:r w:rsidR="0029162B">
        <w:rPr>
          <w:rFonts w:ascii="Times New Roman" w:hAnsi="Times New Roman" w:cs="Traditional Arabic" w:hint="cs"/>
          <w:sz w:val="28"/>
          <w:szCs w:val="32"/>
          <w:rtl/>
          <w:lang w:bidi="ar-DZ"/>
        </w:rPr>
        <w:t>.</w:t>
      </w:r>
      <w:r w:rsidR="00800530" w:rsidRPr="00BE6A0D">
        <w:rPr>
          <w:rFonts w:ascii="Times New Roman" w:hAnsi="Times New Roman" w:cs="Traditional Arabic" w:hint="cs"/>
          <w:sz w:val="28"/>
          <w:szCs w:val="32"/>
          <w:rtl/>
          <w:lang w:bidi="ar-DZ"/>
        </w:rPr>
        <w:t xml:space="preserve"> و الضغط على هذه الأيقونة يؤدي إلى ظهور </w:t>
      </w:r>
      <w:r w:rsidR="00F76BEA">
        <w:rPr>
          <w:rFonts w:ascii="Times New Roman" w:hAnsi="Times New Roman" w:cs="Traditional Arabic" w:hint="cs"/>
          <w:sz w:val="28"/>
          <w:szCs w:val="32"/>
          <w:rtl/>
          <w:lang w:bidi="ar-DZ"/>
        </w:rPr>
        <w:t>علبة</w:t>
      </w:r>
      <w:r w:rsidR="00800530" w:rsidRPr="00BE6A0D">
        <w:rPr>
          <w:rFonts w:ascii="Times New Roman" w:hAnsi="Times New Roman" w:cs="Traditional Arabic" w:hint="cs"/>
          <w:sz w:val="28"/>
          <w:szCs w:val="32"/>
          <w:rtl/>
          <w:lang w:bidi="ar-DZ"/>
        </w:rPr>
        <w:t xml:space="preserve"> حوار</w:t>
      </w:r>
      <w:r w:rsidR="0029162B">
        <w:rPr>
          <w:rFonts w:ascii="Times New Roman" w:hAnsi="Times New Roman" w:cs="Traditional Arabic" w:hint="cs"/>
          <w:sz w:val="28"/>
          <w:szCs w:val="32"/>
          <w:rtl/>
          <w:lang w:bidi="ar-DZ"/>
        </w:rPr>
        <w:t xml:space="preserve"> تضمن مدخلين هما؛ مدخل</w:t>
      </w:r>
      <w:r w:rsidR="0029162B">
        <w:rPr>
          <w:rFonts w:ascii="Times New Roman" w:hAnsi="Times New Roman" w:cs="Traditional Arabic"/>
          <w:sz w:val="28"/>
          <w:szCs w:val="32"/>
          <w:lang w:bidi="ar-DZ"/>
        </w:rPr>
        <w:t xml:space="preserve">  « Observation »</w:t>
      </w:r>
      <w:r w:rsidR="0029162B" w:rsidRPr="0029162B">
        <w:rPr>
          <w:rFonts w:ascii="Times New Roman" w:hAnsi="Times New Roman" w:cs="Traditional Arabic" w:hint="cs"/>
          <w:sz w:val="28"/>
          <w:szCs w:val="32"/>
          <w:rtl/>
          <w:lang w:bidi="ar-DZ"/>
        </w:rPr>
        <w:t xml:space="preserve"> </w:t>
      </w:r>
      <w:r w:rsidR="0029162B">
        <w:rPr>
          <w:rFonts w:ascii="Times New Roman" w:hAnsi="Times New Roman" w:cs="Traditional Arabic" w:hint="cs"/>
          <w:sz w:val="28"/>
          <w:szCs w:val="32"/>
          <w:rtl/>
          <w:lang w:bidi="ar-DZ"/>
        </w:rPr>
        <w:t xml:space="preserve">و مدخل </w:t>
      </w:r>
      <w:r w:rsidR="0029162B">
        <w:rPr>
          <w:rFonts w:ascii="Times New Roman" w:hAnsi="Times New Roman" w:cs="Traditional Arabic"/>
          <w:sz w:val="28"/>
          <w:szCs w:val="32"/>
          <w:lang w:bidi="ar-DZ"/>
        </w:rPr>
        <w:t>« Variable »</w:t>
      </w:r>
      <w:r w:rsidR="00800530" w:rsidRPr="00BE6A0D">
        <w:rPr>
          <w:rFonts w:ascii="Times New Roman" w:hAnsi="Times New Roman" w:cs="Traditional Arabic" w:hint="cs"/>
          <w:sz w:val="28"/>
          <w:szCs w:val="32"/>
          <w:rtl/>
          <w:lang w:bidi="ar-DZ"/>
        </w:rPr>
        <w:t xml:space="preserve"> </w:t>
      </w:r>
      <w:r w:rsidR="0029162B">
        <w:rPr>
          <w:rFonts w:ascii="Times New Roman" w:hAnsi="Times New Roman" w:cs="Traditional Arabic" w:hint="cs"/>
          <w:sz w:val="28"/>
          <w:szCs w:val="32"/>
          <w:rtl/>
          <w:lang w:bidi="ar-DZ"/>
        </w:rPr>
        <w:t>، فإذا كان المستخدم قد عين المتغير الذي يريد فحص او تعديل  حالة معينة ضمنه من خلال تظليل هذا المتغير على مستوى واجهة البيانات أو حتى على مستوى وجاهة المتغيرات في هذه الحالة يختار مدخل</w:t>
      </w:r>
      <w:r w:rsidR="0029162B">
        <w:rPr>
          <w:rFonts w:ascii="Times New Roman" w:hAnsi="Times New Roman" w:cs="Traditional Arabic"/>
          <w:sz w:val="28"/>
          <w:szCs w:val="32"/>
          <w:lang w:bidi="ar-DZ"/>
        </w:rPr>
        <w:t>« Observation »</w:t>
      </w:r>
      <w:r w:rsidR="0029162B">
        <w:rPr>
          <w:rFonts w:ascii="Times New Roman" w:hAnsi="Times New Roman" w:cs="Traditional Arabic" w:hint="cs"/>
          <w:sz w:val="28"/>
          <w:szCs w:val="32"/>
          <w:rtl/>
          <w:lang w:bidi="ar-DZ"/>
        </w:rPr>
        <w:t xml:space="preserve"> </w:t>
      </w:r>
      <w:r w:rsidR="003851AE">
        <w:rPr>
          <w:rFonts w:ascii="Times New Roman" w:hAnsi="Times New Roman" w:cs="Traditional Arabic" w:hint="cs"/>
          <w:sz w:val="28"/>
          <w:szCs w:val="32"/>
          <w:rtl/>
          <w:lang w:bidi="ar-DZ"/>
        </w:rPr>
        <w:t xml:space="preserve"> ثم يسجل رقم الحالة التي يريد </w:t>
      </w:r>
      <w:r w:rsidR="00721753" w:rsidRPr="00BE6A0D">
        <w:rPr>
          <w:rFonts w:ascii="Times New Roman" w:hAnsi="Times New Roman" w:cs="Traditional Arabic" w:hint="cs"/>
          <w:sz w:val="28"/>
          <w:szCs w:val="32"/>
          <w:rtl/>
          <w:lang w:bidi="ar-DZ"/>
        </w:rPr>
        <w:t>الانتقال إليها</w:t>
      </w:r>
      <w:r w:rsidR="003851AE">
        <w:rPr>
          <w:rFonts w:ascii="Times New Roman" w:hAnsi="Times New Roman" w:cs="Traditional Arabic" w:hint="cs"/>
          <w:sz w:val="28"/>
          <w:szCs w:val="32"/>
          <w:rtl/>
          <w:lang w:bidi="ar-DZ"/>
        </w:rPr>
        <w:t xml:space="preserve"> في حيز الولوج إلى عدد الحالات </w:t>
      </w:r>
      <w:r w:rsidR="003851AE">
        <w:rPr>
          <w:rFonts w:ascii="Times New Roman" w:hAnsi="Times New Roman" w:cs="Traditional Arabic"/>
          <w:sz w:val="28"/>
          <w:szCs w:val="32"/>
          <w:lang w:bidi="ar-DZ"/>
        </w:rPr>
        <w:t>« Aller aux nombres des observations »</w:t>
      </w:r>
      <w:r w:rsidR="00721753" w:rsidRPr="00BE6A0D">
        <w:rPr>
          <w:rFonts w:ascii="Times New Roman" w:hAnsi="Times New Roman" w:cs="Traditional Arabic" w:hint="cs"/>
          <w:sz w:val="28"/>
          <w:szCs w:val="32"/>
          <w:rtl/>
          <w:lang w:bidi="ar-DZ"/>
        </w:rPr>
        <w:t>.</w:t>
      </w:r>
      <w:r w:rsidR="003851AE">
        <w:rPr>
          <w:rFonts w:ascii="Times New Roman" w:hAnsi="Times New Roman" w:cs="Traditional Arabic"/>
          <w:sz w:val="28"/>
          <w:szCs w:val="32"/>
          <w:lang w:bidi="ar-DZ"/>
        </w:rPr>
        <w:t xml:space="preserve"> </w:t>
      </w:r>
      <w:r w:rsidR="003851AE">
        <w:rPr>
          <w:rFonts w:ascii="Times New Roman" w:hAnsi="Times New Roman" w:cs="Traditional Arabic" w:hint="cs"/>
          <w:sz w:val="28"/>
          <w:szCs w:val="32"/>
          <w:rtl/>
          <w:lang w:bidi="ar-DZ"/>
        </w:rPr>
        <w:t xml:space="preserve"> ثم ينقر على </w:t>
      </w:r>
      <w:r w:rsidR="003851AE">
        <w:rPr>
          <w:rFonts w:ascii="Times New Roman" w:hAnsi="Times New Roman" w:cs="Traditional Arabic"/>
          <w:sz w:val="28"/>
          <w:szCs w:val="32"/>
          <w:lang w:bidi="ar-DZ"/>
        </w:rPr>
        <w:t>« Aller »</w:t>
      </w:r>
      <w:r w:rsidR="003851AE">
        <w:rPr>
          <w:rFonts w:ascii="Times New Roman" w:hAnsi="Times New Roman" w:cs="Traditional Arabic" w:hint="cs"/>
          <w:sz w:val="28"/>
          <w:szCs w:val="32"/>
          <w:rtl/>
          <w:lang w:bidi="ar-DZ"/>
        </w:rPr>
        <w:t xml:space="preserve"> للولوج إليها و </w:t>
      </w:r>
      <w:proofErr w:type="gramStart"/>
      <w:r w:rsidR="003851AE">
        <w:rPr>
          <w:rFonts w:ascii="Times New Roman" w:hAnsi="Times New Roman" w:cs="Traditional Arabic" w:hint="cs"/>
          <w:sz w:val="28"/>
          <w:szCs w:val="32"/>
          <w:rtl/>
          <w:lang w:bidi="ar-DZ"/>
        </w:rPr>
        <w:t>فحصها</w:t>
      </w:r>
      <w:proofErr w:type="gramEnd"/>
      <w:r w:rsidR="003851AE">
        <w:rPr>
          <w:rFonts w:ascii="Times New Roman" w:hAnsi="Times New Roman" w:cs="Traditional Arabic" w:hint="cs"/>
          <w:sz w:val="28"/>
          <w:szCs w:val="32"/>
          <w:rtl/>
          <w:lang w:bidi="ar-DZ"/>
        </w:rPr>
        <w:t xml:space="preserve">. أم إذا كان المستخدم لا يزال يبحث عن متغير معين و تعيين حالات معينة لفحصها، فعليه أن يختار مدخل </w:t>
      </w:r>
      <w:r w:rsidR="003851AE">
        <w:rPr>
          <w:rFonts w:ascii="Times New Roman" w:hAnsi="Times New Roman" w:cs="Traditional Arabic"/>
          <w:sz w:val="28"/>
          <w:szCs w:val="32"/>
          <w:lang w:bidi="ar-DZ"/>
        </w:rPr>
        <w:t>« Variable »</w:t>
      </w:r>
      <w:r w:rsidR="003851AE">
        <w:rPr>
          <w:rFonts w:ascii="Times New Roman" w:hAnsi="Times New Roman" w:cs="Traditional Arabic" w:hint="cs"/>
          <w:sz w:val="28"/>
          <w:szCs w:val="32"/>
          <w:rtl/>
          <w:lang w:bidi="ar-DZ"/>
        </w:rPr>
        <w:t xml:space="preserve"> ثم </w:t>
      </w:r>
      <w:r>
        <w:rPr>
          <w:rFonts w:ascii="Times New Roman" w:hAnsi="Times New Roman" w:cs="Traditional Arabic" w:hint="cs"/>
          <w:sz w:val="28"/>
          <w:szCs w:val="32"/>
          <w:rtl/>
          <w:lang w:bidi="ar-DZ"/>
        </w:rPr>
        <w:t xml:space="preserve">تعيين المتغير الذي يراد فحص بياناته  ضمن قائمة منسدلة تتضمن كل المتغيرات التي تم تسجيلها في محرر البيانات، والتي تنسدل من الحيز </w:t>
      </w:r>
      <w:r>
        <w:rPr>
          <w:rFonts w:ascii="Times New Roman" w:hAnsi="Times New Roman" w:cs="Traditional Arabic"/>
          <w:sz w:val="28"/>
          <w:szCs w:val="32"/>
          <w:lang w:bidi="ar-DZ"/>
        </w:rPr>
        <w:t>«  Aller à la variable »</w:t>
      </w:r>
      <w:r>
        <w:rPr>
          <w:rFonts w:ascii="Times New Roman" w:hAnsi="Times New Roman" w:cs="Traditional Arabic" w:hint="cs"/>
          <w:sz w:val="28"/>
          <w:szCs w:val="32"/>
          <w:rtl/>
          <w:lang w:bidi="ar-DZ"/>
        </w:rPr>
        <w:t xml:space="preserve"> ، وبعد ذلك يقوم المستخدم بنفس الخطوات في تعيين الحالات التي يريد الولوج إليها.</w:t>
      </w:r>
      <w:r w:rsidRPr="00A71A86">
        <w:rPr>
          <w:noProof/>
          <w:lang w:eastAsia="fr-FR"/>
        </w:rPr>
        <w:t xml:space="preserve"> </w:t>
      </w:r>
    </w:p>
    <w:p w:rsidR="000E1781" w:rsidRPr="00FD124C" w:rsidRDefault="0093777F" w:rsidP="00392E17">
      <w:pPr>
        <w:pStyle w:val="Paragraphedeliste"/>
        <w:numPr>
          <w:ilvl w:val="0"/>
          <w:numId w:val="2"/>
        </w:numPr>
        <w:bidi/>
        <w:jc w:val="both"/>
        <w:rPr>
          <w:rFonts w:ascii="Times New Roman" w:hAnsi="Times New Roman" w:cs="Traditional Arabic"/>
          <w:b/>
          <w:bCs/>
          <w:sz w:val="28"/>
          <w:szCs w:val="32"/>
          <w:lang w:bidi="ar-DZ"/>
        </w:rPr>
      </w:pPr>
      <w:proofErr w:type="gramStart"/>
      <w:r w:rsidRPr="00FD124C">
        <w:rPr>
          <w:rFonts w:ascii="Times New Roman" w:hAnsi="Times New Roman" w:cs="Traditional Arabic" w:hint="cs"/>
          <w:b/>
          <w:bCs/>
          <w:sz w:val="28"/>
          <w:szCs w:val="32"/>
          <w:rtl/>
          <w:lang w:bidi="ar-DZ"/>
        </w:rPr>
        <w:t>تعيين</w:t>
      </w:r>
      <w:proofErr w:type="gramEnd"/>
      <w:r w:rsidRPr="00FD124C">
        <w:rPr>
          <w:rFonts w:ascii="Times New Roman" w:hAnsi="Times New Roman" w:cs="Traditional Arabic" w:hint="cs"/>
          <w:b/>
          <w:bCs/>
          <w:sz w:val="28"/>
          <w:szCs w:val="32"/>
          <w:rtl/>
          <w:lang w:bidi="ar-DZ"/>
        </w:rPr>
        <w:t xml:space="preserve"> متغير </w:t>
      </w:r>
      <w:r w:rsidRPr="00FD124C">
        <w:rPr>
          <w:rFonts w:ascii="Times New Roman" w:hAnsi="Times New Roman" w:cs="Traditional Arabic"/>
          <w:b/>
          <w:bCs/>
          <w:sz w:val="28"/>
          <w:szCs w:val="32"/>
          <w:lang w:bidi="ar-DZ"/>
        </w:rPr>
        <w:t>« Aller à la variable »</w:t>
      </w:r>
    </w:p>
    <w:p w:rsidR="00E65D22" w:rsidRDefault="00E65D22" w:rsidP="00392E17">
      <w:pPr>
        <w:bidi/>
        <w:jc w:val="both"/>
        <w:rPr>
          <w:noProof/>
          <w:rtl/>
          <w:lang w:eastAsia="fr-FR"/>
        </w:rPr>
      </w:pPr>
      <w:r>
        <w:rPr>
          <w:noProof/>
          <w:lang w:eastAsia="fr-FR"/>
        </w:rPr>
        <w:drawing>
          <wp:anchor distT="0" distB="0" distL="114300" distR="114300" simplePos="0" relativeHeight="251664384" behindDoc="0" locked="0" layoutInCell="1" allowOverlap="1" wp14:anchorId="6676F66C" wp14:editId="7CD86EB6">
            <wp:simplePos x="0" y="0"/>
            <wp:positionH relativeFrom="column">
              <wp:posOffset>5089525</wp:posOffset>
            </wp:positionH>
            <wp:positionV relativeFrom="paragraph">
              <wp:posOffset>72390</wp:posOffset>
            </wp:positionV>
            <wp:extent cx="719455" cy="61023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77F">
        <w:rPr>
          <w:rFonts w:ascii="Times New Roman" w:hAnsi="Times New Roman" w:cs="Traditional Arabic" w:hint="cs"/>
          <w:sz w:val="28"/>
          <w:szCs w:val="32"/>
          <w:rtl/>
          <w:lang w:bidi="ar-DZ"/>
        </w:rPr>
        <w:t xml:space="preserve"> تمكن هذه الأيقونة المستخدم من الحصول على معلومات تخص متغيرات معينة يريد المستخدم فحص بياناتها، و </w:t>
      </w:r>
      <w:r w:rsidR="00721753" w:rsidRPr="000E1781">
        <w:rPr>
          <w:rFonts w:ascii="Times New Roman" w:hAnsi="Times New Roman" w:cs="Traditional Arabic" w:hint="cs"/>
          <w:sz w:val="28"/>
          <w:szCs w:val="32"/>
          <w:rtl/>
          <w:lang w:bidi="ar-DZ"/>
        </w:rPr>
        <w:t xml:space="preserve">يؤدي </w:t>
      </w:r>
      <w:r w:rsidR="0093777F">
        <w:rPr>
          <w:rFonts w:ascii="Times New Roman" w:hAnsi="Times New Roman" w:cs="Traditional Arabic" w:hint="cs"/>
          <w:sz w:val="28"/>
          <w:szCs w:val="32"/>
          <w:rtl/>
          <w:lang w:bidi="ar-DZ"/>
        </w:rPr>
        <w:t>النقر</w:t>
      </w:r>
      <w:r w:rsidR="00721753" w:rsidRPr="000E1781">
        <w:rPr>
          <w:rFonts w:ascii="Times New Roman" w:hAnsi="Times New Roman" w:cs="Traditional Arabic" w:hint="cs"/>
          <w:sz w:val="28"/>
          <w:szCs w:val="32"/>
          <w:rtl/>
          <w:lang w:bidi="ar-DZ"/>
        </w:rPr>
        <w:t xml:space="preserve"> على هذه الأيقونة إلى </w:t>
      </w:r>
      <w:r w:rsidR="0093777F">
        <w:rPr>
          <w:rFonts w:ascii="Times New Roman" w:hAnsi="Times New Roman" w:cs="Traditional Arabic" w:hint="cs"/>
          <w:sz w:val="28"/>
          <w:szCs w:val="32"/>
          <w:rtl/>
          <w:lang w:bidi="ar-DZ"/>
        </w:rPr>
        <w:t xml:space="preserve">ظهور علبة </w:t>
      </w:r>
      <w:r w:rsidR="00721753" w:rsidRPr="000E1781">
        <w:rPr>
          <w:rFonts w:ascii="Times New Roman" w:hAnsi="Times New Roman" w:cs="Traditional Arabic" w:hint="cs"/>
          <w:sz w:val="28"/>
          <w:szCs w:val="32"/>
          <w:rtl/>
          <w:lang w:bidi="ar-DZ"/>
        </w:rPr>
        <w:t xml:space="preserve">حوار </w:t>
      </w:r>
      <w:r w:rsidR="0093777F">
        <w:rPr>
          <w:rFonts w:ascii="Times New Roman" w:hAnsi="Times New Roman" w:cs="Traditional Arabic" w:hint="cs"/>
          <w:sz w:val="28"/>
          <w:szCs w:val="32"/>
          <w:rtl/>
          <w:lang w:bidi="ar-DZ"/>
        </w:rPr>
        <w:t>مماثلة  للعلبة التي تكلمنا عنها في الخطوة السابقة</w:t>
      </w:r>
      <w:r>
        <w:rPr>
          <w:rFonts w:ascii="Times New Roman" w:hAnsi="Times New Roman" w:cs="Traditional Arabic" w:hint="cs"/>
          <w:sz w:val="28"/>
          <w:szCs w:val="32"/>
          <w:rtl/>
          <w:lang w:bidi="ar-DZ"/>
        </w:rPr>
        <w:t>،</w:t>
      </w:r>
      <w:r w:rsidR="0093777F">
        <w:rPr>
          <w:rFonts w:ascii="Times New Roman" w:hAnsi="Times New Roman" w:cs="Traditional Arabic" w:hint="cs"/>
          <w:sz w:val="28"/>
          <w:szCs w:val="32"/>
          <w:rtl/>
          <w:lang w:bidi="ar-DZ"/>
        </w:rPr>
        <w:t xml:space="preserve"> و بنفس  الطريقة يمكن للمستخدم تنفيذ الاجراءات المتعلقة بتعين المتغيرات و فحص بياناتها.</w:t>
      </w:r>
      <w:r w:rsidRPr="00E65D22">
        <w:rPr>
          <w:noProof/>
          <w:lang w:eastAsia="fr-FR"/>
        </w:rPr>
        <w:t xml:space="preserve"> </w:t>
      </w:r>
    </w:p>
    <w:p w:rsidR="00FD124C" w:rsidRDefault="00FD124C" w:rsidP="00392E17">
      <w:pPr>
        <w:pStyle w:val="Paragraphedeliste"/>
        <w:numPr>
          <w:ilvl w:val="0"/>
          <w:numId w:val="2"/>
        </w:numPr>
        <w:bidi/>
        <w:jc w:val="both"/>
        <w:rPr>
          <w:rFonts w:ascii="Times New Roman" w:hAnsi="Times New Roman" w:cs="Traditional Arabic"/>
          <w:b/>
          <w:bCs/>
          <w:sz w:val="28"/>
          <w:szCs w:val="32"/>
          <w:lang w:bidi="ar-DZ"/>
        </w:rPr>
      </w:pPr>
      <w:r w:rsidRPr="00FD124C">
        <w:rPr>
          <w:rFonts w:ascii="Times New Roman" w:hAnsi="Times New Roman" w:cs="Traditional Arabic" w:hint="cs"/>
          <w:b/>
          <w:bCs/>
          <w:sz w:val="28"/>
          <w:szCs w:val="32"/>
          <w:rtl/>
          <w:lang w:bidi="ar-DZ"/>
        </w:rPr>
        <w:t xml:space="preserve">المتغيرات </w:t>
      </w:r>
      <w:r w:rsidRPr="00FD124C">
        <w:rPr>
          <w:rFonts w:ascii="Times New Roman" w:hAnsi="Times New Roman" w:cs="Traditional Arabic"/>
          <w:b/>
          <w:bCs/>
          <w:sz w:val="28"/>
          <w:szCs w:val="32"/>
          <w:lang w:bidi="ar-DZ"/>
        </w:rPr>
        <w:t>« Variables »</w:t>
      </w:r>
      <w:r>
        <w:rPr>
          <w:rFonts w:ascii="Times New Roman" w:hAnsi="Times New Roman" w:cs="Traditional Arabic" w:hint="cs"/>
          <w:b/>
          <w:bCs/>
          <w:sz w:val="28"/>
          <w:szCs w:val="32"/>
          <w:rtl/>
          <w:lang w:bidi="ar-DZ"/>
        </w:rPr>
        <w:t xml:space="preserve"> </w:t>
      </w:r>
    </w:p>
    <w:p w:rsidR="00677E7B" w:rsidRDefault="00142873" w:rsidP="00EF78B8">
      <w:pPr>
        <w:bidi/>
        <w:jc w:val="both"/>
        <w:rPr>
          <w:noProof/>
          <w:rtl/>
          <w:lang w:eastAsia="fr-FR"/>
        </w:rPr>
      </w:pPr>
      <w:r>
        <w:rPr>
          <w:noProof/>
          <w:lang w:eastAsia="fr-FR"/>
        </w:rPr>
        <w:drawing>
          <wp:anchor distT="0" distB="0" distL="114300" distR="114300" simplePos="0" relativeHeight="251665408" behindDoc="0" locked="0" layoutInCell="1" allowOverlap="1" wp14:anchorId="321F60A0" wp14:editId="78CAA50D">
            <wp:simplePos x="0" y="0"/>
            <wp:positionH relativeFrom="column">
              <wp:posOffset>5034280</wp:posOffset>
            </wp:positionH>
            <wp:positionV relativeFrom="paragraph">
              <wp:posOffset>74295</wp:posOffset>
            </wp:positionV>
            <wp:extent cx="719455" cy="638175"/>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45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24C" w:rsidRPr="00142873">
        <w:rPr>
          <w:rFonts w:ascii="Times New Roman" w:hAnsi="Times New Roman" w:cs="Traditional Arabic" w:hint="cs"/>
          <w:sz w:val="28"/>
          <w:szCs w:val="32"/>
          <w:rtl/>
          <w:lang w:bidi="ar-DZ"/>
        </w:rPr>
        <w:t xml:space="preserve">تمكن هذه الايقونة المستخدم من الحصول على المعلومات المتعلقة بخصائص كل المتغيرات المدرجة ضمن محرر البيانات الذي يشتغل عليه، ويؤدي النقر على هذه الأيقونة إلى ظهور علبة تتضمن كل المتغيرات التي تم ضبط خصائصها في محرر البيانات، و يكفي المستخدم النقر على أي متغير في الجهة اليسرى من علبة الحوار لتبرز كل خصائصه من </w:t>
      </w:r>
      <w:r w:rsidRPr="00142873">
        <w:rPr>
          <w:rFonts w:ascii="Times New Roman" w:hAnsi="Times New Roman" w:cs="Traditional Arabic" w:hint="cs"/>
          <w:sz w:val="28"/>
          <w:szCs w:val="32"/>
          <w:rtl/>
          <w:lang w:bidi="ar-DZ"/>
        </w:rPr>
        <w:t>اسم</w:t>
      </w:r>
      <w:r w:rsidR="00FD124C" w:rsidRPr="00142873">
        <w:rPr>
          <w:rFonts w:ascii="Times New Roman" w:hAnsi="Times New Roman" w:cs="Traditional Arabic" w:hint="cs"/>
          <w:sz w:val="28"/>
          <w:szCs w:val="32"/>
          <w:rtl/>
          <w:lang w:bidi="ar-DZ"/>
        </w:rPr>
        <w:t xml:space="preserve"> و البطاقة و نوع البيانات و مستوى القياس...إ</w:t>
      </w:r>
      <w:r w:rsidRPr="00142873">
        <w:rPr>
          <w:rFonts w:ascii="Times New Roman" w:hAnsi="Times New Roman" w:cs="Traditional Arabic" w:hint="cs"/>
          <w:sz w:val="28"/>
          <w:szCs w:val="32"/>
          <w:rtl/>
          <w:lang w:bidi="ar-DZ"/>
        </w:rPr>
        <w:t xml:space="preserve">لخ في الجهة اليمنى لعلبة الحوار، و إذا أراد المستخدم تعديل أي من خصائص متغير معين يكفي ان يؤشره ثم ينقر على </w:t>
      </w:r>
      <w:r w:rsidRPr="00142873">
        <w:rPr>
          <w:rFonts w:ascii="Times New Roman" w:hAnsi="Times New Roman" w:cs="Traditional Arabic"/>
          <w:sz w:val="28"/>
          <w:szCs w:val="32"/>
          <w:lang w:bidi="ar-DZ"/>
        </w:rPr>
        <w:t>« Aller »</w:t>
      </w:r>
      <w:r w:rsidRPr="00142873">
        <w:rPr>
          <w:rFonts w:ascii="Times New Roman" w:hAnsi="Times New Roman" w:cs="Traditional Arabic" w:hint="cs"/>
          <w:sz w:val="28"/>
          <w:szCs w:val="32"/>
          <w:rtl/>
          <w:lang w:bidi="ar-DZ"/>
        </w:rPr>
        <w:t xml:space="preserve"> لينتقل إليه مباشرة على مستوى محرر البيانات.</w:t>
      </w:r>
      <w:r w:rsidRPr="00142873">
        <w:rPr>
          <w:noProof/>
          <w:lang w:eastAsia="fr-FR"/>
        </w:rPr>
        <w:t xml:space="preserve"> </w:t>
      </w:r>
    </w:p>
    <w:p w:rsidR="00142873" w:rsidRDefault="00142873" w:rsidP="00392E17">
      <w:pPr>
        <w:pStyle w:val="Paragraphedeliste"/>
        <w:numPr>
          <w:ilvl w:val="0"/>
          <w:numId w:val="2"/>
        </w:numPr>
        <w:bidi/>
        <w:jc w:val="both"/>
        <w:rPr>
          <w:rFonts w:ascii="Times New Roman" w:hAnsi="Times New Roman" w:cs="Traditional Arabic"/>
          <w:b/>
          <w:bCs/>
          <w:sz w:val="28"/>
          <w:szCs w:val="32"/>
          <w:lang w:bidi="ar-DZ"/>
        </w:rPr>
      </w:pPr>
      <w:r w:rsidRPr="00142873">
        <w:rPr>
          <w:rFonts w:ascii="Times New Roman" w:hAnsi="Times New Roman" w:cs="Traditional Arabic" w:hint="cs"/>
          <w:b/>
          <w:bCs/>
          <w:sz w:val="28"/>
          <w:szCs w:val="32"/>
          <w:rtl/>
          <w:lang w:bidi="ar-DZ"/>
        </w:rPr>
        <w:t>تنفيذ الاحصاءات الوصفية</w:t>
      </w:r>
      <w:r w:rsidRPr="00142873">
        <w:rPr>
          <w:rFonts w:ascii="Times New Roman" w:hAnsi="Times New Roman" w:cs="Traditional Arabic"/>
          <w:b/>
          <w:bCs/>
          <w:sz w:val="28"/>
          <w:szCs w:val="32"/>
          <w:lang w:bidi="ar-DZ"/>
        </w:rPr>
        <w:t xml:space="preserve"> « Exécuter les statistiques descriptives » </w:t>
      </w:r>
      <w:r w:rsidRPr="00142873">
        <w:rPr>
          <w:rFonts w:ascii="Times New Roman" w:hAnsi="Times New Roman" w:cs="Traditional Arabic" w:hint="cs"/>
          <w:b/>
          <w:bCs/>
          <w:sz w:val="28"/>
          <w:szCs w:val="32"/>
          <w:rtl/>
          <w:lang w:bidi="ar-DZ"/>
        </w:rPr>
        <w:t xml:space="preserve"> </w:t>
      </w:r>
    </w:p>
    <w:p w:rsidR="00142873" w:rsidRPr="00677E7B" w:rsidRDefault="00677E7B" w:rsidP="00392E17">
      <w:pPr>
        <w:bidi/>
        <w:jc w:val="both"/>
        <w:rPr>
          <w:rFonts w:ascii="Times New Roman" w:hAnsi="Times New Roman" w:cs="Traditional Arabic"/>
          <w:sz w:val="28"/>
          <w:szCs w:val="32"/>
          <w:rtl/>
          <w:lang w:bidi="ar-DZ"/>
        </w:rPr>
      </w:pPr>
      <w:r>
        <w:rPr>
          <w:noProof/>
          <w:lang w:eastAsia="fr-FR"/>
        </w:rPr>
        <w:drawing>
          <wp:anchor distT="0" distB="0" distL="114300" distR="114300" simplePos="0" relativeHeight="251666432" behindDoc="0" locked="0" layoutInCell="1" allowOverlap="1" wp14:anchorId="7FFF0BA6" wp14:editId="766EE9D8">
            <wp:simplePos x="0" y="0"/>
            <wp:positionH relativeFrom="column">
              <wp:posOffset>5043805</wp:posOffset>
            </wp:positionH>
            <wp:positionV relativeFrom="paragraph">
              <wp:posOffset>146685</wp:posOffset>
            </wp:positionV>
            <wp:extent cx="719455" cy="61023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91D" w:rsidRPr="00677E7B">
        <w:rPr>
          <w:rFonts w:ascii="Times New Roman" w:hAnsi="Times New Roman" w:cs="Traditional Arabic" w:hint="cs"/>
          <w:sz w:val="28"/>
          <w:szCs w:val="32"/>
          <w:rtl/>
          <w:lang w:bidi="ar-DZ"/>
        </w:rPr>
        <w:t xml:space="preserve">تمكن هذه الأيقونة المستخدم من تنفيذ الإحصاءات الوصفية لبيانات أي من المتغيرات التي يتضمنها محرر البيانات، فيكفي أن ينشط المستخدم متغير معين على مستوى محرر البيانات بتأشير المتغير اي تظليله من خلال النقر عليه، ثم ينقر على هذه الأيقونة فيحصل على كل الإحصاءات الوصفية على مستوى شاشة عراض النتائج </w:t>
      </w:r>
      <w:r w:rsidR="006B591D" w:rsidRPr="00677E7B">
        <w:rPr>
          <w:rFonts w:ascii="Times New Roman" w:hAnsi="Times New Roman" w:cs="Traditional Arabic"/>
          <w:sz w:val="28"/>
          <w:szCs w:val="32"/>
          <w:lang w:bidi="ar-DZ"/>
        </w:rPr>
        <w:t xml:space="preserve">« Sortie » </w:t>
      </w:r>
      <w:r w:rsidR="006B591D" w:rsidRPr="00677E7B">
        <w:rPr>
          <w:rFonts w:ascii="Times New Roman" w:hAnsi="Times New Roman" w:cs="Traditional Arabic" w:hint="cs"/>
          <w:sz w:val="28"/>
          <w:szCs w:val="32"/>
          <w:rtl/>
          <w:lang w:bidi="ar-DZ"/>
        </w:rPr>
        <w:t xml:space="preserve"> ، و هي التكرارات المتوسط الحسابي والوسيط و المدى و الانحراف المعياري و القيمة الدنيا و القيمة القصوى</w:t>
      </w:r>
      <w:r w:rsidRPr="00677E7B">
        <w:rPr>
          <w:rFonts w:ascii="Times New Roman" w:hAnsi="Times New Roman" w:cs="Traditional Arabic" w:hint="cs"/>
          <w:sz w:val="28"/>
          <w:szCs w:val="32"/>
          <w:rtl/>
          <w:lang w:bidi="ar-DZ"/>
        </w:rPr>
        <w:t>.</w:t>
      </w:r>
      <w:r w:rsidRPr="00677E7B">
        <w:rPr>
          <w:noProof/>
          <w:lang w:eastAsia="fr-FR"/>
        </w:rPr>
        <w:t xml:space="preserve"> </w:t>
      </w:r>
    </w:p>
    <w:p w:rsidR="00933B48" w:rsidRPr="00ED182C" w:rsidRDefault="00933B48" w:rsidP="00392E17">
      <w:pPr>
        <w:pStyle w:val="Paragraphedeliste"/>
        <w:numPr>
          <w:ilvl w:val="0"/>
          <w:numId w:val="2"/>
        </w:numPr>
        <w:bidi/>
        <w:jc w:val="both"/>
        <w:rPr>
          <w:rFonts w:ascii="Times New Roman" w:hAnsi="Times New Roman" w:cs="Traditional Arabic"/>
          <w:b/>
          <w:bCs/>
          <w:sz w:val="28"/>
          <w:szCs w:val="32"/>
          <w:lang w:bidi="ar-DZ"/>
        </w:rPr>
      </w:pPr>
      <w:r w:rsidRPr="00ED182C">
        <w:rPr>
          <w:rFonts w:ascii="Times New Roman" w:hAnsi="Times New Roman" w:cs="Traditional Arabic" w:hint="cs"/>
          <w:b/>
          <w:bCs/>
          <w:sz w:val="28"/>
          <w:szCs w:val="32"/>
          <w:rtl/>
          <w:lang w:bidi="ar-DZ"/>
        </w:rPr>
        <w:t xml:space="preserve">البحث </w:t>
      </w:r>
      <w:r w:rsidRPr="00ED182C">
        <w:rPr>
          <w:rFonts w:ascii="Times New Roman" w:hAnsi="Times New Roman" w:cs="Traditional Arabic"/>
          <w:b/>
          <w:bCs/>
          <w:sz w:val="28"/>
          <w:szCs w:val="32"/>
          <w:lang w:bidi="ar-DZ"/>
        </w:rPr>
        <w:t>« Chercher »</w:t>
      </w:r>
    </w:p>
    <w:p w:rsidR="00ED182C" w:rsidRPr="00ED182C" w:rsidRDefault="00ED182C" w:rsidP="00392E17">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67456" behindDoc="0" locked="0" layoutInCell="1" allowOverlap="1" wp14:anchorId="180DFE21" wp14:editId="6BDAF8CD">
            <wp:simplePos x="0" y="0"/>
            <wp:positionH relativeFrom="column">
              <wp:posOffset>5053965</wp:posOffset>
            </wp:positionH>
            <wp:positionV relativeFrom="paragraph">
              <wp:posOffset>48895</wp:posOffset>
            </wp:positionV>
            <wp:extent cx="719455" cy="62166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21753" w:rsidRPr="00933B48">
        <w:rPr>
          <w:rFonts w:ascii="Times New Roman" w:hAnsi="Times New Roman" w:cs="Traditional Arabic" w:hint="cs"/>
          <w:sz w:val="28"/>
          <w:szCs w:val="32"/>
          <w:rtl/>
          <w:lang w:bidi="ar-DZ"/>
        </w:rPr>
        <w:t xml:space="preserve">تمكن هذه الأيقونة </w:t>
      </w:r>
      <w:r w:rsidR="00933B48">
        <w:rPr>
          <w:rFonts w:ascii="Times New Roman" w:hAnsi="Times New Roman" w:cs="Traditional Arabic"/>
          <w:sz w:val="28"/>
          <w:szCs w:val="32"/>
          <w:lang w:bidi="ar-DZ"/>
        </w:rPr>
        <w:t xml:space="preserve"> </w:t>
      </w:r>
      <w:r w:rsidR="00933B48">
        <w:rPr>
          <w:rFonts w:ascii="Times New Roman" w:hAnsi="Times New Roman" w:cs="Traditional Arabic" w:hint="cs"/>
          <w:sz w:val="28"/>
          <w:szCs w:val="32"/>
          <w:rtl/>
          <w:lang w:bidi="ar-DZ"/>
        </w:rPr>
        <w:t xml:space="preserve">المستخدم  من البحث في المعطيات التي يتضمنها محرر البيانات الذي يشتغل عليه، سواء كانت في شكل </w:t>
      </w:r>
      <w:r w:rsidR="00721753" w:rsidRPr="00933B48">
        <w:rPr>
          <w:rFonts w:ascii="Times New Roman" w:hAnsi="Times New Roman" w:cs="Traditional Arabic" w:hint="cs"/>
          <w:sz w:val="28"/>
          <w:szCs w:val="32"/>
          <w:rtl/>
          <w:lang w:bidi="ar-DZ"/>
        </w:rPr>
        <w:t xml:space="preserve">حروف أو أرقام </w:t>
      </w:r>
      <w:r w:rsidR="00933B48">
        <w:rPr>
          <w:rFonts w:ascii="Times New Roman" w:hAnsi="Times New Roman" w:cs="Traditional Arabic" w:hint="cs"/>
          <w:sz w:val="28"/>
          <w:szCs w:val="32"/>
          <w:rtl/>
          <w:lang w:bidi="ar-DZ"/>
        </w:rPr>
        <w:t xml:space="preserve"> أو كلمات، و عند النقر على هذه الأيقونة تبرز علبة حوار يتغير عنوانها بحسب الواجهة النشطة التي يشتغل عليها المستخدم - واجهة البيانات أو واجهة المتغيرات- ، و يمكن أيضا </w:t>
      </w:r>
      <w:r>
        <w:rPr>
          <w:rFonts w:ascii="Times New Roman" w:hAnsi="Times New Roman" w:cs="Traditional Arabic" w:hint="cs"/>
          <w:sz w:val="28"/>
          <w:szCs w:val="32"/>
          <w:rtl/>
          <w:lang w:bidi="ar-DZ"/>
        </w:rPr>
        <w:t>لل</w:t>
      </w:r>
      <w:r w:rsidR="00933B48">
        <w:rPr>
          <w:rFonts w:ascii="Times New Roman" w:hAnsi="Times New Roman" w:cs="Traditional Arabic" w:hint="cs"/>
          <w:sz w:val="28"/>
          <w:szCs w:val="32"/>
          <w:rtl/>
          <w:lang w:bidi="ar-DZ"/>
        </w:rPr>
        <w:t xml:space="preserve">مستخدم أن يستعمل هذه العلبة في تعديل بعض من المعطيات المسجلة في محرر البيانات من خلال استعمال </w:t>
      </w:r>
      <w:r>
        <w:rPr>
          <w:rFonts w:ascii="Times New Roman" w:hAnsi="Times New Roman" w:cs="Traditional Arabic" w:hint="cs"/>
          <w:sz w:val="28"/>
          <w:szCs w:val="32"/>
          <w:rtl/>
          <w:lang w:bidi="ar-DZ"/>
        </w:rPr>
        <w:t xml:space="preserve">آلية بحث و استبدال </w:t>
      </w:r>
      <w:r>
        <w:rPr>
          <w:rFonts w:ascii="Times New Roman" w:hAnsi="Times New Roman" w:cs="Traditional Arabic"/>
          <w:sz w:val="28"/>
          <w:szCs w:val="32"/>
          <w:lang w:bidi="ar-DZ"/>
        </w:rPr>
        <w:t xml:space="preserve">«  Chercher- remplacer » </w:t>
      </w:r>
      <w:r>
        <w:rPr>
          <w:rFonts w:ascii="Times New Roman" w:hAnsi="Times New Roman" w:cs="Traditional Arabic" w:hint="cs"/>
          <w:sz w:val="28"/>
          <w:szCs w:val="32"/>
          <w:rtl/>
          <w:lang w:bidi="ar-DZ"/>
        </w:rPr>
        <w:t xml:space="preserve"> التي تتوفر عليها علبة الحوار.</w:t>
      </w:r>
      <w:r w:rsidRPr="00ED182C">
        <w:rPr>
          <w:noProof/>
          <w:lang w:eastAsia="fr-FR"/>
        </w:rPr>
        <w:t xml:space="preserve"> </w:t>
      </w:r>
    </w:p>
    <w:p w:rsidR="00ED182C" w:rsidRPr="009B14F4" w:rsidRDefault="00ED182C" w:rsidP="00392E17">
      <w:pPr>
        <w:pStyle w:val="Paragraphedeliste"/>
        <w:numPr>
          <w:ilvl w:val="0"/>
          <w:numId w:val="2"/>
        </w:numPr>
        <w:bidi/>
        <w:jc w:val="both"/>
        <w:rPr>
          <w:rFonts w:ascii="Times New Roman" w:hAnsi="Times New Roman" w:cs="Traditional Arabic"/>
          <w:b/>
          <w:bCs/>
          <w:sz w:val="28"/>
          <w:szCs w:val="32"/>
          <w:lang w:bidi="ar-DZ"/>
        </w:rPr>
      </w:pPr>
      <w:proofErr w:type="gramStart"/>
      <w:r w:rsidRPr="009B14F4">
        <w:rPr>
          <w:rFonts w:ascii="Times New Roman" w:hAnsi="Times New Roman" w:cs="Traditional Arabic" w:hint="cs"/>
          <w:b/>
          <w:bCs/>
          <w:sz w:val="28"/>
          <w:szCs w:val="32"/>
          <w:rtl/>
          <w:lang w:bidi="ar-DZ"/>
        </w:rPr>
        <w:t>إدراج</w:t>
      </w:r>
      <w:proofErr w:type="gramEnd"/>
      <w:r w:rsidRPr="009B14F4">
        <w:rPr>
          <w:rFonts w:ascii="Times New Roman" w:hAnsi="Times New Roman" w:cs="Traditional Arabic" w:hint="cs"/>
          <w:b/>
          <w:bCs/>
          <w:sz w:val="28"/>
          <w:szCs w:val="32"/>
          <w:rtl/>
          <w:lang w:bidi="ar-DZ"/>
        </w:rPr>
        <w:t xml:space="preserve"> المشاهدات </w:t>
      </w:r>
      <w:r w:rsidRPr="009B14F4">
        <w:rPr>
          <w:rFonts w:ascii="Times New Roman" w:hAnsi="Times New Roman" w:cs="Traditional Arabic"/>
          <w:b/>
          <w:bCs/>
          <w:sz w:val="28"/>
          <w:szCs w:val="32"/>
          <w:lang w:bidi="ar-DZ"/>
        </w:rPr>
        <w:t xml:space="preserve">« Insérer les observations » </w:t>
      </w:r>
    </w:p>
    <w:p w:rsidR="001A645A" w:rsidRPr="00ED182C" w:rsidRDefault="000E6151" w:rsidP="00392E17">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68480" behindDoc="0" locked="0" layoutInCell="1" allowOverlap="1" wp14:anchorId="4A87AEE2" wp14:editId="524CE8D8">
            <wp:simplePos x="0" y="0"/>
            <wp:positionH relativeFrom="column">
              <wp:posOffset>5043805</wp:posOffset>
            </wp:positionH>
            <wp:positionV relativeFrom="paragraph">
              <wp:posOffset>75565</wp:posOffset>
            </wp:positionV>
            <wp:extent cx="719455" cy="57848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455"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82C" w:rsidRPr="00933B48">
        <w:rPr>
          <w:rFonts w:ascii="Times New Roman" w:hAnsi="Times New Roman" w:cs="Traditional Arabic" w:hint="cs"/>
          <w:sz w:val="28"/>
          <w:szCs w:val="32"/>
          <w:rtl/>
          <w:lang w:bidi="ar-DZ"/>
        </w:rPr>
        <w:t xml:space="preserve">تمكن هذه الأيقونة </w:t>
      </w:r>
      <w:r w:rsidR="00ED182C">
        <w:rPr>
          <w:rFonts w:ascii="Times New Roman" w:hAnsi="Times New Roman" w:cs="Traditional Arabic"/>
          <w:sz w:val="28"/>
          <w:szCs w:val="32"/>
          <w:lang w:bidi="ar-DZ"/>
        </w:rPr>
        <w:t xml:space="preserve"> </w:t>
      </w:r>
      <w:r w:rsidR="00ED182C">
        <w:rPr>
          <w:rFonts w:ascii="Times New Roman" w:hAnsi="Times New Roman" w:cs="Traditional Arabic" w:hint="cs"/>
          <w:sz w:val="28"/>
          <w:szCs w:val="32"/>
          <w:rtl/>
          <w:lang w:bidi="ar-DZ"/>
        </w:rPr>
        <w:t xml:space="preserve">المستخدم من </w:t>
      </w:r>
      <w:r w:rsidR="00996363" w:rsidRPr="00ED182C">
        <w:rPr>
          <w:rFonts w:ascii="Times New Roman" w:hAnsi="Times New Roman" w:cs="Traditional Arabic" w:hint="cs"/>
          <w:sz w:val="28"/>
          <w:szCs w:val="32"/>
          <w:rtl/>
          <w:lang w:bidi="ar-DZ"/>
        </w:rPr>
        <w:t xml:space="preserve">إدخال </w:t>
      </w:r>
      <w:r w:rsidR="00ED182C">
        <w:rPr>
          <w:rFonts w:ascii="Times New Roman" w:hAnsi="Times New Roman" w:cs="Traditional Arabic" w:hint="cs"/>
          <w:sz w:val="28"/>
          <w:szCs w:val="32"/>
          <w:rtl/>
          <w:lang w:bidi="ar-DZ"/>
        </w:rPr>
        <w:t xml:space="preserve">مشاهدات أو بيانات </w:t>
      </w:r>
      <w:r w:rsidR="00996363" w:rsidRPr="00ED182C">
        <w:rPr>
          <w:rFonts w:ascii="Times New Roman" w:hAnsi="Times New Roman" w:cs="Traditional Arabic" w:hint="cs"/>
          <w:sz w:val="28"/>
          <w:szCs w:val="32"/>
          <w:rtl/>
          <w:lang w:bidi="ar-DZ"/>
        </w:rPr>
        <w:t xml:space="preserve">حالة جديدة </w:t>
      </w:r>
      <w:r w:rsidR="009B14F4">
        <w:rPr>
          <w:rFonts w:ascii="Times New Roman" w:hAnsi="Times New Roman" w:cs="Traditional Arabic" w:hint="cs"/>
          <w:sz w:val="28"/>
          <w:szCs w:val="32"/>
          <w:rtl/>
          <w:lang w:bidi="ar-DZ"/>
        </w:rPr>
        <w:t>ضمن</w:t>
      </w:r>
      <w:r w:rsidR="00996363" w:rsidRPr="00ED182C">
        <w:rPr>
          <w:rFonts w:ascii="Times New Roman" w:hAnsi="Times New Roman" w:cs="Traditional Arabic" w:hint="cs"/>
          <w:sz w:val="28"/>
          <w:szCs w:val="32"/>
          <w:rtl/>
          <w:lang w:bidi="ar-DZ"/>
        </w:rPr>
        <w:t xml:space="preserve"> محرر</w:t>
      </w:r>
      <w:r w:rsidR="003062B8" w:rsidRPr="00ED182C">
        <w:rPr>
          <w:rFonts w:ascii="Times New Roman" w:hAnsi="Times New Roman" w:cs="Traditional Arabic" w:hint="cs"/>
          <w:sz w:val="28"/>
          <w:szCs w:val="32"/>
          <w:rtl/>
          <w:lang w:bidi="ar-DZ"/>
        </w:rPr>
        <w:t xml:space="preserve"> البيانات، </w:t>
      </w:r>
      <w:r w:rsidR="009B14F4">
        <w:rPr>
          <w:rFonts w:ascii="Times New Roman" w:hAnsi="Times New Roman" w:cs="Traditional Arabic" w:hint="cs"/>
          <w:sz w:val="28"/>
          <w:szCs w:val="32"/>
          <w:rtl/>
          <w:lang w:bidi="ar-DZ"/>
        </w:rPr>
        <w:t>فالنقر على هذه الأيقونة ي</w:t>
      </w:r>
      <w:r w:rsidR="003062B8" w:rsidRPr="00ED182C">
        <w:rPr>
          <w:rFonts w:ascii="Times New Roman" w:hAnsi="Times New Roman" w:cs="Traditional Arabic" w:hint="cs"/>
          <w:sz w:val="28"/>
          <w:szCs w:val="32"/>
          <w:rtl/>
          <w:lang w:bidi="ar-DZ"/>
        </w:rPr>
        <w:t>ؤدي إلى ظهور صف فارغ عن</w:t>
      </w:r>
      <w:r w:rsidR="009B14F4">
        <w:rPr>
          <w:rFonts w:ascii="Times New Roman" w:hAnsi="Times New Roman" w:cs="Traditional Arabic" w:hint="cs"/>
          <w:sz w:val="28"/>
          <w:szCs w:val="32"/>
          <w:rtl/>
          <w:lang w:bidi="ar-DZ"/>
        </w:rPr>
        <w:t>د</w:t>
      </w:r>
      <w:r w:rsidR="003062B8" w:rsidRPr="00ED182C">
        <w:rPr>
          <w:rFonts w:ascii="Times New Roman" w:hAnsi="Times New Roman" w:cs="Traditional Arabic" w:hint="cs"/>
          <w:sz w:val="28"/>
          <w:szCs w:val="32"/>
          <w:rtl/>
          <w:lang w:bidi="ar-DZ"/>
        </w:rPr>
        <w:t xml:space="preserve"> النقطة التي تم اختيارها </w:t>
      </w:r>
      <w:r w:rsidR="009B14F4">
        <w:rPr>
          <w:rFonts w:ascii="Times New Roman" w:hAnsi="Times New Roman" w:cs="Traditional Arabic" w:hint="cs"/>
          <w:sz w:val="28"/>
          <w:szCs w:val="32"/>
          <w:rtl/>
          <w:lang w:bidi="ar-DZ"/>
        </w:rPr>
        <w:t>بين الحالات المسجلة في</w:t>
      </w:r>
      <w:r w:rsidR="003062B8" w:rsidRPr="00ED182C">
        <w:rPr>
          <w:rFonts w:ascii="Times New Roman" w:hAnsi="Times New Roman" w:cs="Traditional Arabic" w:hint="cs"/>
          <w:sz w:val="28"/>
          <w:szCs w:val="32"/>
          <w:rtl/>
          <w:lang w:bidi="ar-DZ"/>
        </w:rPr>
        <w:t xml:space="preserve"> محرر البيانات</w:t>
      </w:r>
      <w:r w:rsidR="009B14F4">
        <w:rPr>
          <w:rFonts w:ascii="Times New Roman" w:hAnsi="Times New Roman" w:cs="Traditional Arabic" w:hint="cs"/>
          <w:sz w:val="28"/>
          <w:szCs w:val="32"/>
          <w:rtl/>
          <w:lang w:bidi="ar-DZ"/>
        </w:rPr>
        <w:t>، والتي يتم ت</w:t>
      </w:r>
      <w:r>
        <w:rPr>
          <w:rFonts w:ascii="Times New Roman" w:hAnsi="Times New Roman" w:cs="Traditional Arabic" w:hint="cs"/>
          <w:sz w:val="28"/>
          <w:szCs w:val="32"/>
          <w:rtl/>
          <w:lang w:bidi="ar-DZ"/>
        </w:rPr>
        <w:t xml:space="preserve">حديدها على مستوى واجهة البيانات، ويعتبر هذا الإجراء مهم جدا </w:t>
      </w:r>
      <w:r w:rsidR="003062B8" w:rsidRPr="00ED182C">
        <w:rPr>
          <w:rFonts w:ascii="Times New Roman" w:hAnsi="Times New Roman" w:cs="Traditional Arabic" w:hint="cs"/>
          <w:sz w:val="28"/>
          <w:szCs w:val="32"/>
          <w:rtl/>
          <w:lang w:bidi="ar-DZ"/>
        </w:rPr>
        <w:t xml:space="preserve"> </w:t>
      </w:r>
      <w:r>
        <w:rPr>
          <w:rFonts w:ascii="Times New Roman" w:hAnsi="Times New Roman" w:cs="Traditional Arabic" w:hint="cs"/>
          <w:sz w:val="28"/>
          <w:szCs w:val="32"/>
          <w:rtl/>
          <w:lang w:bidi="ar-DZ"/>
        </w:rPr>
        <w:t>إذا ما أراد المستخدم</w:t>
      </w:r>
      <w:r w:rsidR="003062B8" w:rsidRPr="00ED182C">
        <w:rPr>
          <w:rFonts w:ascii="Times New Roman" w:hAnsi="Times New Roman" w:cs="Traditional Arabic" w:hint="cs"/>
          <w:sz w:val="28"/>
          <w:szCs w:val="32"/>
          <w:rtl/>
          <w:lang w:bidi="ar-DZ"/>
        </w:rPr>
        <w:t xml:space="preserve"> </w:t>
      </w:r>
      <w:r w:rsidR="001A645A" w:rsidRPr="00ED182C">
        <w:rPr>
          <w:rFonts w:ascii="Times New Roman" w:hAnsi="Times New Roman" w:cs="Traditional Arabic" w:hint="cs"/>
          <w:sz w:val="28"/>
          <w:szCs w:val="32"/>
          <w:rtl/>
          <w:lang w:bidi="ar-DZ"/>
        </w:rPr>
        <w:t>إضافة</w:t>
      </w:r>
      <w:r w:rsidR="003062B8" w:rsidRPr="00ED182C">
        <w:rPr>
          <w:rFonts w:ascii="Times New Roman" w:hAnsi="Times New Roman" w:cs="Traditional Arabic" w:hint="cs"/>
          <w:sz w:val="28"/>
          <w:szCs w:val="32"/>
          <w:rtl/>
          <w:lang w:bidi="ar-DZ"/>
        </w:rPr>
        <w:t xml:space="preserve"> بيانات جديدة </w:t>
      </w:r>
      <w:r>
        <w:rPr>
          <w:rFonts w:ascii="Times New Roman" w:hAnsi="Times New Roman" w:cs="Traditional Arabic" w:hint="cs"/>
          <w:sz w:val="28"/>
          <w:szCs w:val="32"/>
          <w:rtl/>
          <w:lang w:bidi="ar-DZ"/>
        </w:rPr>
        <w:t xml:space="preserve">، </w:t>
      </w:r>
      <w:r w:rsidR="003062B8" w:rsidRPr="00ED182C">
        <w:rPr>
          <w:rFonts w:ascii="Times New Roman" w:hAnsi="Times New Roman" w:cs="Traditional Arabic" w:hint="cs"/>
          <w:sz w:val="28"/>
          <w:szCs w:val="32"/>
          <w:rtl/>
          <w:lang w:bidi="ar-DZ"/>
        </w:rPr>
        <w:t xml:space="preserve">أو </w:t>
      </w:r>
      <w:r>
        <w:rPr>
          <w:rFonts w:ascii="Times New Roman" w:hAnsi="Times New Roman" w:cs="Traditional Arabic" w:hint="cs"/>
          <w:sz w:val="28"/>
          <w:szCs w:val="32"/>
          <w:rtl/>
          <w:lang w:bidi="ar-DZ"/>
        </w:rPr>
        <w:t xml:space="preserve">حينما تسقط منه </w:t>
      </w:r>
      <w:r w:rsidR="003062B8" w:rsidRPr="00ED182C">
        <w:rPr>
          <w:rFonts w:ascii="Times New Roman" w:hAnsi="Times New Roman" w:cs="Traditional Arabic" w:hint="cs"/>
          <w:sz w:val="28"/>
          <w:szCs w:val="32"/>
          <w:rtl/>
          <w:lang w:bidi="ar-DZ"/>
        </w:rPr>
        <w:t xml:space="preserve">بيانات </w:t>
      </w:r>
      <w:r w:rsidR="001A645A" w:rsidRPr="00ED182C">
        <w:rPr>
          <w:rFonts w:ascii="Times New Roman" w:hAnsi="Times New Roman" w:cs="Traditional Arabic" w:hint="cs"/>
          <w:sz w:val="28"/>
          <w:szCs w:val="32"/>
          <w:rtl/>
          <w:lang w:bidi="ar-DZ"/>
        </w:rPr>
        <w:t xml:space="preserve">حالة معينة </w:t>
      </w:r>
      <w:r>
        <w:rPr>
          <w:rFonts w:ascii="Times New Roman" w:hAnsi="Times New Roman" w:cs="Traditional Arabic" w:hint="cs"/>
          <w:sz w:val="28"/>
          <w:szCs w:val="32"/>
          <w:rtl/>
          <w:lang w:bidi="ar-DZ"/>
        </w:rPr>
        <w:t xml:space="preserve">فلم يدرجها </w:t>
      </w:r>
      <w:r w:rsidR="001A645A" w:rsidRPr="00ED182C">
        <w:rPr>
          <w:rFonts w:ascii="Times New Roman" w:hAnsi="Times New Roman" w:cs="Traditional Arabic" w:hint="cs"/>
          <w:sz w:val="28"/>
          <w:szCs w:val="32"/>
          <w:rtl/>
          <w:lang w:bidi="ar-DZ"/>
        </w:rPr>
        <w:t>في محرر البيانات.</w:t>
      </w:r>
      <w:r w:rsidRPr="000E6151">
        <w:rPr>
          <w:noProof/>
          <w:lang w:eastAsia="fr-FR"/>
        </w:rPr>
        <w:t xml:space="preserve"> </w:t>
      </w:r>
    </w:p>
    <w:p w:rsidR="004D5F6A" w:rsidRPr="00A61593" w:rsidRDefault="004D5F6A" w:rsidP="00392E17">
      <w:pPr>
        <w:pStyle w:val="Paragraphedeliste"/>
        <w:numPr>
          <w:ilvl w:val="0"/>
          <w:numId w:val="2"/>
        </w:numPr>
        <w:bidi/>
        <w:jc w:val="both"/>
        <w:rPr>
          <w:rFonts w:ascii="Times New Roman" w:hAnsi="Times New Roman" w:cs="Traditional Arabic"/>
          <w:b/>
          <w:bCs/>
          <w:sz w:val="28"/>
          <w:szCs w:val="32"/>
          <w:lang w:bidi="ar-DZ"/>
        </w:rPr>
      </w:pPr>
      <w:proofErr w:type="gramStart"/>
      <w:r w:rsidRPr="00A61593">
        <w:rPr>
          <w:rFonts w:ascii="Times New Roman" w:hAnsi="Times New Roman" w:cs="Traditional Arabic" w:hint="cs"/>
          <w:b/>
          <w:bCs/>
          <w:sz w:val="28"/>
          <w:szCs w:val="32"/>
          <w:rtl/>
          <w:lang w:bidi="ar-DZ"/>
        </w:rPr>
        <w:t>إدراج</w:t>
      </w:r>
      <w:proofErr w:type="gramEnd"/>
      <w:r w:rsidRPr="00A61593">
        <w:rPr>
          <w:rFonts w:ascii="Times New Roman" w:hAnsi="Times New Roman" w:cs="Traditional Arabic" w:hint="cs"/>
          <w:b/>
          <w:bCs/>
          <w:sz w:val="28"/>
          <w:szCs w:val="32"/>
          <w:rtl/>
          <w:lang w:bidi="ar-DZ"/>
        </w:rPr>
        <w:t xml:space="preserve"> متغير </w:t>
      </w:r>
      <w:r w:rsidRPr="00A61593">
        <w:rPr>
          <w:rFonts w:ascii="Times New Roman" w:hAnsi="Times New Roman" w:cs="Traditional Arabic"/>
          <w:b/>
          <w:bCs/>
          <w:sz w:val="28"/>
          <w:szCs w:val="32"/>
          <w:lang w:bidi="ar-DZ"/>
        </w:rPr>
        <w:t>« insérer une variable »</w:t>
      </w:r>
    </w:p>
    <w:p w:rsidR="001A645A" w:rsidRPr="004D5F6A" w:rsidRDefault="00A61593" w:rsidP="00392E17">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69504" behindDoc="0" locked="0" layoutInCell="1" allowOverlap="1" wp14:anchorId="6B8D9104" wp14:editId="31012B88">
            <wp:simplePos x="0" y="0"/>
            <wp:positionH relativeFrom="column">
              <wp:posOffset>5057775</wp:posOffset>
            </wp:positionH>
            <wp:positionV relativeFrom="paragraph">
              <wp:posOffset>71120</wp:posOffset>
            </wp:positionV>
            <wp:extent cx="719455" cy="550545"/>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945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F6A" w:rsidRPr="00933B48">
        <w:rPr>
          <w:rFonts w:ascii="Times New Roman" w:hAnsi="Times New Roman" w:cs="Traditional Arabic" w:hint="cs"/>
          <w:sz w:val="28"/>
          <w:szCs w:val="32"/>
          <w:rtl/>
          <w:lang w:bidi="ar-DZ"/>
        </w:rPr>
        <w:t xml:space="preserve">تمكن هذه </w:t>
      </w:r>
      <w:r w:rsidRPr="00933B48">
        <w:rPr>
          <w:rFonts w:ascii="Times New Roman" w:hAnsi="Times New Roman" w:cs="Traditional Arabic" w:hint="cs"/>
          <w:sz w:val="28"/>
          <w:szCs w:val="32"/>
          <w:rtl/>
          <w:lang w:bidi="ar-DZ"/>
        </w:rPr>
        <w:t xml:space="preserve">الأيقونة </w:t>
      </w:r>
      <w:r>
        <w:rPr>
          <w:rFonts w:ascii="Times New Roman" w:hAnsi="Times New Roman" w:cs="Traditional Arabic"/>
          <w:sz w:val="28"/>
          <w:szCs w:val="32"/>
          <w:rtl/>
          <w:lang w:bidi="ar-DZ"/>
        </w:rPr>
        <w:t>المستخدم</w:t>
      </w:r>
      <w:r w:rsidR="004D5F6A">
        <w:rPr>
          <w:rFonts w:ascii="Times New Roman" w:hAnsi="Times New Roman" w:cs="Traditional Arabic" w:hint="cs"/>
          <w:sz w:val="28"/>
          <w:szCs w:val="32"/>
          <w:rtl/>
          <w:lang w:bidi="ar-DZ"/>
        </w:rPr>
        <w:t xml:space="preserve"> من </w:t>
      </w:r>
      <w:r w:rsidR="001A645A" w:rsidRPr="004D5F6A">
        <w:rPr>
          <w:rFonts w:ascii="Times New Roman" w:hAnsi="Times New Roman" w:cs="Traditional Arabic" w:hint="cs"/>
          <w:sz w:val="28"/>
          <w:szCs w:val="32"/>
          <w:rtl/>
          <w:lang w:bidi="ar-DZ"/>
        </w:rPr>
        <w:t xml:space="preserve">إضافة متغير جديد </w:t>
      </w:r>
      <w:r w:rsidRPr="004D5F6A">
        <w:rPr>
          <w:rFonts w:ascii="Times New Roman" w:hAnsi="Times New Roman" w:cs="Traditional Arabic" w:hint="cs"/>
          <w:sz w:val="28"/>
          <w:szCs w:val="32"/>
          <w:rtl/>
          <w:lang w:bidi="ar-DZ"/>
        </w:rPr>
        <w:t>إلى</w:t>
      </w:r>
      <w:r>
        <w:rPr>
          <w:rFonts w:ascii="Times New Roman" w:hAnsi="Times New Roman" w:cs="Traditional Arabic"/>
          <w:sz w:val="28"/>
          <w:szCs w:val="32"/>
          <w:lang w:bidi="ar-DZ"/>
        </w:rPr>
        <w:t xml:space="preserve"> </w:t>
      </w:r>
      <w:r>
        <w:rPr>
          <w:rFonts w:ascii="Times New Roman" w:hAnsi="Times New Roman" w:cs="Traditional Arabic" w:hint="cs"/>
          <w:sz w:val="28"/>
          <w:szCs w:val="32"/>
          <w:rtl/>
          <w:lang w:bidi="ar-DZ"/>
        </w:rPr>
        <w:t>محرر</w:t>
      </w:r>
      <w:r w:rsidR="004D5F6A">
        <w:rPr>
          <w:rFonts w:ascii="Times New Roman" w:hAnsi="Times New Roman" w:cs="Traditional Arabic" w:hint="cs"/>
          <w:sz w:val="28"/>
          <w:szCs w:val="32"/>
          <w:rtl/>
          <w:lang w:bidi="ar-DZ"/>
        </w:rPr>
        <w:t xml:space="preserve"> </w:t>
      </w:r>
      <w:r>
        <w:rPr>
          <w:rFonts w:ascii="Times New Roman" w:hAnsi="Times New Roman" w:cs="Traditional Arabic" w:hint="cs"/>
          <w:sz w:val="28"/>
          <w:szCs w:val="32"/>
          <w:rtl/>
          <w:lang w:bidi="ar-DZ"/>
        </w:rPr>
        <w:t xml:space="preserve">البيانات، فعند الضغط على هذه الأيقونة فإن عمودا جديدا علي يسار المتغير النشط يضاف إلى محرر البيانات إذا كان المستخدم يشتغل على واجهة البيانات، حيث يمكنه تسجيل بيانات هذا المتغير الجديد، أما إذا كان المستخدم يشتغل على واجهة المتغيرات فإن صفا جديدا يضاف قبل المتغير النشط في محرر البيانات، حيث يمكن للمستخدم ضبط خصائص هذا المتغير الجديد. </w:t>
      </w:r>
      <w:r w:rsidR="001A645A" w:rsidRPr="004D5F6A">
        <w:rPr>
          <w:rFonts w:ascii="Times New Roman" w:hAnsi="Times New Roman" w:cs="Traditional Arabic" w:hint="cs"/>
          <w:sz w:val="28"/>
          <w:szCs w:val="32"/>
          <w:rtl/>
          <w:lang w:bidi="ar-DZ"/>
        </w:rPr>
        <w:t xml:space="preserve"> </w:t>
      </w:r>
    </w:p>
    <w:p w:rsidR="007A66ED" w:rsidRPr="00EF78B8" w:rsidRDefault="007A66ED" w:rsidP="00392E17">
      <w:pPr>
        <w:pStyle w:val="Paragraphedeliste"/>
        <w:numPr>
          <w:ilvl w:val="0"/>
          <w:numId w:val="2"/>
        </w:numPr>
        <w:bidi/>
        <w:jc w:val="both"/>
        <w:rPr>
          <w:rFonts w:ascii="Times New Roman" w:hAnsi="Times New Roman" w:cs="Traditional Arabic"/>
          <w:b/>
          <w:bCs/>
          <w:sz w:val="28"/>
          <w:szCs w:val="32"/>
          <w:lang w:bidi="ar-DZ"/>
        </w:rPr>
      </w:pPr>
      <w:proofErr w:type="gramStart"/>
      <w:r w:rsidRPr="00EF78B8">
        <w:rPr>
          <w:rFonts w:ascii="Times New Roman" w:hAnsi="Times New Roman" w:cs="Traditional Arabic" w:hint="cs"/>
          <w:b/>
          <w:bCs/>
          <w:sz w:val="28"/>
          <w:szCs w:val="32"/>
          <w:rtl/>
          <w:lang w:bidi="ar-DZ"/>
        </w:rPr>
        <w:t>تقسيم</w:t>
      </w:r>
      <w:proofErr w:type="gramEnd"/>
      <w:r w:rsidRPr="00EF78B8">
        <w:rPr>
          <w:rFonts w:ascii="Times New Roman" w:hAnsi="Times New Roman" w:cs="Traditional Arabic" w:hint="cs"/>
          <w:b/>
          <w:bCs/>
          <w:sz w:val="28"/>
          <w:szCs w:val="32"/>
          <w:rtl/>
          <w:lang w:bidi="ar-DZ"/>
        </w:rPr>
        <w:t xml:space="preserve"> الملف </w:t>
      </w:r>
      <w:r w:rsidRPr="00EF78B8">
        <w:rPr>
          <w:rFonts w:ascii="Times New Roman" w:hAnsi="Times New Roman" w:cs="Traditional Arabic"/>
          <w:b/>
          <w:bCs/>
          <w:sz w:val="28"/>
          <w:szCs w:val="32"/>
          <w:lang w:bidi="ar-DZ"/>
        </w:rPr>
        <w:t>« Fichier scindé »</w:t>
      </w:r>
    </w:p>
    <w:p w:rsidR="00EF78B8" w:rsidRPr="007A66ED" w:rsidRDefault="00EF78B8" w:rsidP="00D7076F">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70528" behindDoc="0" locked="0" layoutInCell="1" allowOverlap="1" wp14:anchorId="12F749E3" wp14:editId="33DA5777">
            <wp:simplePos x="0" y="0"/>
            <wp:positionH relativeFrom="column">
              <wp:posOffset>4975860</wp:posOffset>
            </wp:positionH>
            <wp:positionV relativeFrom="paragraph">
              <wp:posOffset>124460</wp:posOffset>
            </wp:positionV>
            <wp:extent cx="845820" cy="683895"/>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582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6ED">
        <w:rPr>
          <w:rFonts w:ascii="Times New Roman" w:hAnsi="Times New Roman" w:cs="Traditional Arabic" w:hint="cs"/>
          <w:sz w:val="28"/>
          <w:szCs w:val="32"/>
          <w:rtl/>
          <w:lang w:bidi="ar-DZ"/>
        </w:rPr>
        <w:t>إن استخدام هذه ا</w:t>
      </w:r>
      <w:r w:rsidR="00767DFD">
        <w:rPr>
          <w:rFonts w:ascii="Times New Roman" w:hAnsi="Times New Roman" w:cs="Traditional Arabic" w:hint="cs"/>
          <w:sz w:val="28"/>
          <w:szCs w:val="32"/>
          <w:rtl/>
          <w:lang w:bidi="ar-DZ"/>
        </w:rPr>
        <w:t xml:space="preserve">لأيقونة يمثل تنفيذ إجراء مختصر للأمر </w:t>
      </w:r>
      <w:r w:rsidR="004B10F4">
        <w:rPr>
          <w:rFonts w:ascii="Times New Roman" w:hAnsi="Times New Roman" w:cs="Traditional Arabic" w:hint="cs"/>
          <w:sz w:val="28"/>
          <w:szCs w:val="32"/>
          <w:rtl/>
          <w:lang w:bidi="ar-DZ"/>
        </w:rPr>
        <w:t xml:space="preserve">المتعلق بتقسيم ملف </w:t>
      </w:r>
      <w:r w:rsidR="004B10F4">
        <w:rPr>
          <w:rFonts w:ascii="Times New Roman" w:hAnsi="Times New Roman" w:cs="Traditional Arabic"/>
          <w:sz w:val="28"/>
          <w:szCs w:val="32"/>
          <w:lang w:bidi="ar-DZ"/>
        </w:rPr>
        <w:t>«Scinder</w:t>
      </w:r>
      <w:r w:rsidR="00767DFD">
        <w:rPr>
          <w:rFonts w:ascii="Times New Roman" w:hAnsi="Times New Roman" w:cs="Traditional Arabic"/>
          <w:sz w:val="28"/>
          <w:szCs w:val="32"/>
          <w:lang w:bidi="ar-DZ"/>
        </w:rPr>
        <w:t xml:space="preserve"> </w:t>
      </w:r>
      <w:proofErr w:type="gramStart"/>
      <w:r w:rsidR="00767DFD">
        <w:rPr>
          <w:rFonts w:ascii="Times New Roman" w:hAnsi="Times New Roman" w:cs="Traditional Arabic"/>
          <w:sz w:val="28"/>
          <w:szCs w:val="32"/>
          <w:lang w:bidi="ar-DZ"/>
        </w:rPr>
        <w:t xml:space="preserve">un </w:t>
      </w:r>
      <w:r w:rsidR="00305FE9">
        <w:rPr>
          <w:rFonts w:ascii="Times New Roman" w:hAnsi="Times New Roman" w:cs="Traditional Arabic" w:hint="cs"/>
          <w:sz w:val="28"/>
          <w:szCs w:val="32"/>
          <w:rtl/>
          <w:lang w:bidi="ar-DZ"/>
        </w:rPr>
        <w:t xml:space="preserve"> </w:t>
      </w:r>
      <w:r w:rsidR="00767DFD">
        <w:rPr>
          <w:rFonts w:ascii="Times New Roman" w:hAnsi="Times New Roman" w:cs="Traditional Arabic"/>
          <w:sz w:val="28"/>
          <w:szCs w:val="32"/>
          <w:lang w:bidi="ar-DZ"/>
        </w:rPr>
        <w:t>fichier »</w:t>
      </w:r>
      <w:proofErr w:type="gramEnd"/>
      <w:r w:rsidR="00767DFD">
        <w:rPr>
          <w:rFonts w:ascii="Times New Roman" w:hAnsi="Times New Roman" w:cs="Traditional Arabic"/>
          <w:sz w:val="28"/>
          <w:szCs w:val="32"/>
          <w:lang w:bidi="ar-DZ"/>
        </w:rPr>
        <w:t xml:space="preserve"> </w:t>
      </w:r>
      <w:r w:rsidR="00305FE9">
        <w:rPr>
          <w:rFonts w:ascii="Times New Roman" w:hAnsi="Times New Roman" w:cs="Traditional Arabic" w:hint="cs"/>
          <w:sz w:val="28"/>
          <w:szCs w:val="32"/>
          <w:rtl/>
          <w:lang w:bidi="ar-DZ"/>
        </w:rPr>
        <w:t xml:space="preserve"> </w:t>
      </w:r>
      <w:r w:rsidR="004B10F4">
        <w:rPr>
          <w:rFonts w:ascii="Times New Roman" w:hAnsi="Times New Roman" w:cs="Traditional Arabic" w:hint="cs"/>
          <w:sz w:val="28"/>
          <w:szCs w:val="32"/>
          <w:rtl/>
          <w:lang w:bidi="ar-DZ"/>
        </w:rPr>
        <w:t xml:space="preserve">ضمن اللائحة </w:t>
      </w:r>
      <w:r w:rsidR="00767DFD">
        <w:rPr>
          <w:rFonts w:ascii="Times New Roman" w:hAnsi="Times New Roman" w:cs="Traditional Arabic"/>
          <w:sz w:val="28"/>
          <w:szCs w:val="32"/>
          <w:lang w:bidi="ar-DZ"/>
        </w:rPr>
        <w:t>« Données </w:t>
      </w:r>
      <w:r w:rsidR="005A3F03">
        <w:rPr>
          <w:rFonts w:ascii="Times New Roman" w:hAnsi="Times New Roman" w:cs="Traditional Arabic"/>
          <w:sz w:val="28"/>
          <w:szCs w:val="32"/>
          <w:lang w:bidi="ar-DZ"/>
        </w:rPr>
        <w:t>»</w:t>
      </w:r>
      <w:r w:rsidR="005A3F03">
        <w:rPr>
          <w:rFonts w:ascii="Times New Roman" w:hAnsi="Times New Roman" w:cs="Traditional Arabic"/>
          <w:sz w:val="28"/>
          <w:szCs w:val="32"/>
          <w:rtl/>
          <w:lang w:bidi="ar-DZ"/>
        </w:rPr>
        <w:t>،</w:t>
      </w:r>
      <w:r w:rsidR="00992C5A">
        <w:rPr>
          <w:rFonts w:ascii="Times New Roman" w:hAnsi="Times New Roman" w:cs="Traditional Arabic" w:hint="cs"/>
          <w:sz w:val="28"/>
          <w:szCs w:val="32"/>
          <w:rtl/>
          <w:lang w:bidi="ar-DZ"/>
        </w:rPr>
        <w:t xml:space="preserve"> والنقر على هذه الأيقونة يستدعى علبة حوار إلى الظهور وتحمل </w:t>
      </w:r>
      <w:r w:rsidR="00A250B1">
        <w:rPr>
          <w:rFonts w:ascii="Times New Roman" w:hAnsi="Times New Roman" w:cs="Traditional Arabic" w:hint="cs"/>
          <w:sz w:val="28"/>
          <w:szCs w:val="32"/>
          <w:rtl/>
          <w:lang w:bidi="ar-DZ"/>
        </w:rPr>
        <w:t xml:space="preserve">عنوان </w:t>
      </w:r>
      <w:r w:rsidR="00992C5A">
        <w:rPr>
          <w:rFonts w:ascii="Times New Roman" w:hAnsi="Times New Roman" w:cs="Traditional Arabic"/>
          <w:sz w:val="28"/>
          <w:szCs w:val="32"/>
          <w:lang w:bidi="ar-DZ"/>
        </w:rPr>
        <w:t>« Fichier scindé »</w:t>
      </w:r>
      <w:r w:rsidR="001A645A" w:rsidRPr="007A66ED">
        <w:rPr>
          <w:rFonts w:ascii="Times New Roman" w:hAnsi="Times New Roman" w:cs="Traditional Arabic" w:hint="cs"/>
          <w:sz w:val="28"/>
          <w:szCs w:val="32"/>
          <w:rtl/>
          <w:lang w:bidi="ar-DZ"/>
        </w:rPr>
        <w:t>.</w:t>
      </w:r>
      <w:r w:rsidR="005A3F03">
        <w:rPr>
          <w:rFonts w:ascii="Times New Roman" w:hAnsi="Times New Roman" w:cs="Traditional Arabic" w:hint="cs"/>
          <w:sz w:val="28"/>
          <w:szCs w:val="32"/>
          <w:rtl/>
          <w:lang w:bidi="ar-DZ"/>
        </w:rPr>
        <w:t xml:space="preserve"> و التي من خلالها يمكن للمستخدم </w:t>
      </w:r>
      <w:r w:rsidR="005A3F03" w:rsidRPr="005A3F03">
        <w:rPr>
          <w:rFonts w:ascii="Times New Roman" w:hAnsi="Times New Roman" w:cs="Traditional Arabic" w:hint="cs"/>
          <w:sz w:val="28"/>
          <w:szCs w:val="32"/>
          <w:rtl/>
          <w:lang w:bidi="ar-DZ"/>
        </w:rPr>
        <w:t>تقسيم</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ملف</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البيانات</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إلى</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مجموعات</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منفصلة</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للتحليل،</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استنادا</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إلى</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قيم</w:t>
      </w:r>
      <w:r w:rsidR="005A3F03" w:rsidRPr="005A3F03">
        <w:rPr>
          <w:rFonts w:ascii="Times New Roman" w:hAnsi="Times New Roman" w:cs="Traditional Arabic"/>
          <w:sz w:val="28"/>
          <w:szCs w:val="32"/>
          <w:rtl/>
          <w:lang w:bidi="ar-DZ"/>
        </w:rPr>
        <w:t xml:space="preserve"> </w:t>
      </w:r>
      <w:r w:rsidR="005A3F03">
        <w:rPr>
          <w:rFonts w:ascii="Times New Roman" w:hAnsi="Times New Roman" w:cs="Traditional Arabic" w:hint="cs"/>
          <w:sz w:val="28"/>
          <w:szCs w:val="32"/>
          <w:rtl/>
          <w:lang w:bidi="ar-DZ"/>
        </w:rPr>
        <w:t xml:space="preserve"> متغير </w:t>
      </w:r>
      <w:r w:rsidR="005A3F03" w:rsidRPr="005A3F03">
        <w:rPr>
          <w:rFonts w:ascii="Times New Roman" w:hAnsi="Times New Roman" w:cs="Traditional Arabic" w:hint="cs"/>
          <w:sz w:val="28"/>
          <w:szCs w:val="32"/>
          <w:rtl/>
          <w:lang w:bidi="ar-DZ"/>
        </w:rPr>
        <w:t>واحد</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أو</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أكثر</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من</w:t>
      </w:r>
      <w:r w:rsidR="005A3F03" w:rsidRPr="005A3F03">
        <w:rPr>
          <w:rFonts w:ascii="Times New Roman" w:hAnsi="Times New Roman" w:cs="Traditional Arabic"/>
          <w:sz w:val="28"/>
          <w:szCs w:val="32"/>
          <w:rtl/>
          <w:lang w:bidi="ar-DZ"/>
        </w:rPr>
        <w:t xml:space="preserve"> </w:t>
      </w:r>
      <w:r w:rsidR="005A3F03">
        <w:rPr>
          <w:rFonts w:ascii="Times New Roman" w:hAnsi="Times New Roman" w:cs="Traditional Arabic" w:hint="cs"/>
          <w:sz w:val="28"/>
          <w:szCs w:val="32"/>
          <w:rtl/>
          <w:lang w:bidi="ar-DZ"/>
        </w:rPr>
        <w:t>م</w:t>
      </w:r>
      <w:r w:rsidR="005A3F03" w:rsidRPr="005A3F03">
        <w:rPr>
          <w:rFonts w:ascii="Times New Roman" w:hAnsi="Times New Roman" w:cs="Traditional Arabic" w:hint="cs"/>
          <w:sz w:val="28"/>
          <w:szCs w:val="32"/>
          <w:rtl/>
          <w:lang w:bidi="ar-DZ"/>
        </w:rPr>
        <w:t>تغيرات</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التجم</w:t>
      </w:r>
      <w:r w:rsidR="005A3F03">
        <w:rPr>
          <w:rFonts w:ascii="Times New Roman" w:hAnsi="Times New Roman" w:cs="Traditional Arabic" w:hint="cs"/>
          <w:sz w:val="28"/>
          <w:szCs w:val="32"/>
          <w:rtl/>
          <w:lang w:bidi="ar-DZ"/>
        </w:rPr>
        <w:t>ي</w:t>
      </w:r>
      <w:r w:rsidR="005A3F03" w:rsidRPr="005A3F03">
        <w:rPr>
          <w:rFonts w:ascii="Times New Roman" w:hAnsi="Times New Roman" w:cs="Traditional Arabic" w:hint="cs"/>
          <w:sz w:val="28"/>
          <w:szCs w:val="32"/>
          <w:rtl/>
          <w:lang w:bidi="ar-DZ"/>
        </w:rPr>
        <w:t>ع</w:t>
      </w:r>
      <w:r w:rsidR="005A3F03">
        <w:rPr>
          <w:rFonts w:ascii="Times New Roman" w:hAnsi="Times New Roman" w:cs="Traditional Arabic" w:hint="cs"/>
          <w:sz w:val="28"/>
          <w:szCs w:val="32"/>
          <w:rtl/>
          <w:lang w:bidi="ar-DZ"/>
        </w:rPr>
        <w:t xml:space="preserve">، </w:t>
      </w:r>
      <w:r w:rsidR="005A3F03" w:rsidRPr="005A3F03">
        <w:rPr>
          <w:rFonts w:ascii="Times New Roman" w:hAnsi="Times New Roman" w:cs="Traditional Arabic"/>
          <w:sz w:val="28"/>
          <w:szCs w:val="32"/>
          <w:rtl/>
          <w:lang w:bidi="ar-DZ"/>
        </w:rPr>
        <w:t xml:space="preserve"> </w:t>
      </w:r>
      <w:r w:rsidR="005A3F03">
        <w:rPr>
          <w:rFonts w:ascii="Times New Roman" w:hAnsi="Times New Roman" w:cs="Traditional Arabic" w:hint="cs"/>
          <w:sz w:val="28"/>
          <w:szCs w:val="32"/>
          <w:rtl/>
          <w:lang w:bidi="ar-DZ"/>
        </w:rPr>
        <w:t>ف</w:t>
      </w:r>
      <w:r w:rsidR="005A3F03" w:rsidRPr="005A3F03">
        <w:rPr>
          <w:rFonts w:ascii="Times New Roman" w:hAnsi="Times New Roman" w:cs="Traditional Arabic" w:hint="cs"/>
          <w:sz w:val="28"/>
          <w:szCs w:val="32"/>
          <w:rtl/>
          <w:lang w:bidi="ar-DZ"/>
        </w:rPr>
        <w:t>إذا</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ق</w:t>
      </w:r>
      <w:r w:rsidR="005A3F03">
        <w:rPr>
          <w:rFonts w:ascii="Times New Roman" w:hAnsi="Times New Roman" w:cs="Traditional Arabic" w:hint="cs"/>
          <w:sz w:val="28"/>
          <w:szCs w:val="32"/>
          <w:rtl/>
          <w:lang w:bidi="ar-DZ"/>
        </w:rPr>
        <w:t xml:space="preserve">ام المستخدم </w:t>
      </w:r>
      <w:r w:rsidR="005A3F03" w:rsidRPr="005A3F03">
        <w:rPr>
          <w:rFonts w:ascii="Times New Roman" w:hAnsi="Times New Roman" w:cs="Traditional Arabic"/>
          <w:sz w:val="28"/>
          <w:szCs w:val="32"/>
          <w:rtl/>
          <w:lang w:bidi="ar-DZ"/>
        </w:rPr>
        <w:t xml:space="preserve"> </w:t>
      </w:r>
      <w:r w:rsidR="005A3F03">
        <w:rPr>
          <w:rFonts w:ascii="Times New Roman" w:hAnsi="Times New Roman" w:cs="Traditional Arabic" w:hint="cs"/>
          <w:sz w:val="28"/>
          <w:szCs w:val="32"/>
          <w:rtl/>
          <w:lang w:bidi="ar-DZ"/>
        </w:rPr>
        <w:t>باختيار</w:t>
      </w:r>
      <w:r w:rsidR="005A3F03" w:rsidRPr="005A3F03">
        <w:rPr>
          <w:rFonts w:ascii="Times New Roman" w:hAnsi="Times New Roman" w:cs="Traditional Arabic"/>
          <w:sz w:val="28"/>
          <w:szCs w:val="32"/>
          <w:rtl/>
          <w:lang w:bidi="ar-DZ"/>
        </w:rPr>
        <w:t xml:space="preserve"> </w:t>
      </w:r>
      <w:r w:rsidR="005A3F03">
        <w:rPr>
          <w:rFonts w:ascii="Times New Roman" w:hAnsi="Times New Roman" w:cs="Traditional Arabic" w:hint="cs"/>
          <w:sz w:val="28"/>
          <w:szCs w:val="32"/>
          <w:rtl/>
          <w:lang w:bidi="ar-DZ"/>
        </w:rPr>
        <w:t xml:space="preserve">عدة متغيرات </w:t>
      </w:r>
      <w:r w:rsidR="005A3F03" w:rsidRPr="005A3F03">
        <w:rPr>
          <w:rFonts w:ascii="Times New Roman" w:hAnsi="Times New Roman" w:cs="Traditional Arabic" w:hint="cs"/>
          <w:sz w:val="28"/>
          <w:szCs w:val="32"/>
          <w:rtl/>
          <w:lang w:bidi="ar-DZ"/>
        </w:rPr>
        <w:t>تجم</w:t>
      </w:r>
      <w:r w:rsidR="005A3F03">
        <w:rPr>
          <w:rFonts w:ascii="Times New Roman" w:hAnsi="Times New Roman" w:cs="Traditional Arabic" w:hint="cs"/>
          <w:sz w:val="28"/>
          <w:szCs w:val="32"/>
          <w:rtl/>
          <w:lang w:bidi="ar-DZ"/>
        </w:rPr>
        <w:t>ي</w:t>
      </w:r>
      <w:r w:rsidR="005A3F03" w:rsidRPr="005A3F03">
        <w:rPr>
          <w:rFonts w:ascii="Times New Roman" w:hAnsi="Times New Roman" w:cs="Traditional Arabic" w:hint="cs"/>
          <w:sz w:val="28"/>
          <w:szCs w:val="32"/>
          <w:rtl/>
          <w:lang w:bidi="ar-DZ"/>
        </w:rPr>
        <w:t xml:space="preserve">ع </w:t>
      </w:r>
      <w:r w:rsidR="00A20DAF">
        <w:rPr>
          <w:rFonts w:ascii="Times New Roman" w:hAnsi="Times New Roman" w:cs="Traditional Arabic" w:hint="cs"/>
          <w:sz w:val="28"/>
          <w:szCs w:val="32"/>
          <w:rtl/>
          <w:lang w:bidi="ar-DZ"/>
        </w:rPr>
        <w:t>س</w:t>
      </w:r>
      <w:r w:rsidR="005A3F03" w:rsidRPr="005A3F03">
        <w:rPr>
          <w:rFonts w:ascii="Times New Roman" w:hAnsi="Times New Roman" w:cs="Traditional Arabic" w:hint="cs"/>
          <w:sz w:val="28"/>
          <w:szCs w:val="32"/>
          <w:rtl/>
          <w:lang w:bidi="ar-DZ"/>
        </w:rPr>
        <w:t>يتم</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تجميع</w:t>
      </w:r>
      <w:r w:rsidR="005A3F03" w:rsidRPr="005A3F03">
        <w:rPr>
          <w:rFonts w:ascii="Times New Roman" w:hAnsi="Times New Roman" w:cs="Traditional Arabic"/>
          <w:sz w:val="28"/>
          <w:szCs w:val="32"/>
          <w:rtl/>
          <w:lang w:bidi="ar-DZ"/>
        </w:rPr>
        <w:t xml:space="preserve"> </w:t>
      </w:r>
      <w:r w:rsidR="005A3F03">
        <w:rPr>
          <w:rFonts w:ascii="Times New Roman" w:hAnsi="Times New Roman" w:cs="Traditional Arabic" w:hint="cs"/>
          <w:sz w:val="28"/>
          <w:szCs w:val="32"/>
          <w:rtl/>
          <w:lang w:bidi="ar-DZ"/>
        </w:rPr>
        <w:t xml:space="preserve">بيانات </w:t>
      </w:r>
      <w:r w:rsidR="00A20DAF">
        <w:rPr>
          <w:rFonts w:ascii="Times New Roman" w:hAnsi="Times New Roman" w:cs="Traditional Arabic" w:hint="cs"/>
          <w:sz w:val="28"/>
          <w:szCs w:val="32"/>
          <w:rtl/>
          <w:lang w:bidi="ar-DZ"/>
        </w:rPr>
        <w:t xml:space="preserve">متغير معين </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ضمن</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فئات</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المتغير</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السابق</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في</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قائمة</w:t>
      </w:r>
      <w:r w:rsidR="005A3F03" w:rsidRPr="005A3F03">
        <w:rPr>
          <w:rFonts w:ascii="Times New Roman" w:hAnsi="Times New Roman" w:cs="Traditional Arabic"/>
          <w:sz w:val="28"/>
          <w:szCs w:val="32"/>
          <w:rtl/>
          <w:lang w:bidi="ar-DZ"/>
        </w:rPr>
        <w:t xml:space="preserve"> </w:t>
      </w:r>
      <w:r w:rsidR="00A20DAF">
        <w:rPr>
          <w:rFonts w:ascii="Times New Roman" w:hAnsi="Times New Roman" w:cs="Traditional Arabic" w:hint="cs"/>
          <w:sz w:val="28"/>
          <w:szCs w:val="32"/>
          <w:rtl/>
          <w:lang w:bidi="ar-DZ"/>
        </w:rPr>
        <w:t>م</w:t>
      </w:r>
      <w:r w:rsidR="005A3F03" w:rsidRPr="005A3F03">
        <w:rPr>
          <w:rFonts w:ascii="Times New Roman" w:hAnsi="Times New Roman" w:cs="Traditional Arabic" w:hint="cs"/>
          <w:sz w:val="28"/>
          <w:szCs w:val="32"/>
          <w:rtl/>
          <w:lang w:bidi="ar-DZ"/>
        </w:rPr>
        <w:t>تغيرات</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التجم</w:t>
      </w:r>
      <w:r w:rsidR="00A20DAF">
        <w:rPr>
          <w:rFonts w:ascii="Times New Roman" w:hAnsi="Times New Roman" w:cs="Traditional Arabic" w:hint="cs"/>
          <w:sz w:val="28"/>
          <w:szCs w:val="32"/>
          <w:rtl/>
          <w:lang w:bidi="ar-DZ"/>
        </w:rPr>
        <w:t>ي</w:t>
      </w:r>
      <w:r w:rsidR="005A3F03" w:rsidRPr="005A3F03">
        <w:rPr>
          <w:rFonts w:ascii="Times New Roman" w:hAnsi="Times New Roman" w:cs="Traditional Arabic" w:hint="cs"/>
          <w:sz w:val="28"/>
          <w:szCs w:val="32"/>
          <w:rtl/>
          <w:lang w:bidi="ar-DZ"/>
        </w:rPr>
        <w:t>ع</w:t>
      </w:r>
      <w:r>
        <w:rPr>
          <w:rFonts w:ascii="Times New Roman" w:hAnsi="Times New Roman" w:cs="Traditional Arabic" w:hint="cs"/>
          <w:sz w:val="28"/>
          <w:szCs w:val="32"/>
          <w:rtl/>
          <w:lang w:bidi="ar-DZ"/>
        </w:rPr>
        <w:t>،</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على</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سبيل</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المثال</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إذا</w:t>
      </w:r>
      <w:r w:rsidR="005A3F03" w:rsidRPr="005A3F03">
        <w:rPr>
          <w:rFonts w:ascii="Times New Roman" w:hAnsi="Times New Roman" w:cs="Traditional Arabic"/>
          <w:sz w:val="28"/>
          <w:szCs w:val="32"/>
          <w:rtl/>
          <w:lang w:bidi="ar-DZ"/>
        </w:rPr>
        <w:t xml:space="preserve"> </w:t>
      </w:r>
      <w:r w:rsidR="00A20DAF">
        <w:rPr>
          <w:rFonts w:ascii="Times New Roman" w:hAnsi="Times New Roman" w:cs="Traditional Arabic" w:hint="cs"/>
          <w:sz w:val="28"/>
          <w:szCs w:val="32"/>
          <w:rtl/>
          <w:lang w:bidi="ar-DZ"/>
        </w:rPr>
        <w:t>قمنا</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بتحديد</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نوع</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الجنس</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كأول</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متغير</w:t>
      </w:r>
      <w:r w:rsidR="005A3F03" w:rsidRPr="005A3F03">
        <w:rPr>
          <w:rFonts w:ascii="Times New Roman" w:hAnsi="Times New Roman" w:cs="Traditional Arabic"/>
          <w:sz w:val="28"/>
          <w:szCs w:val="32"/>
          <w:rtl/>
          <w:lang w:bidi="ar-DZ"/>
        </w:rPr>
        <w:t xml:space="preserve"> </w:t>
      </w:r>
      <w:r w:rsidR="00A20DAF">
        <w:rPr>
          <w:rFonts w:ascii="Times New Roman" w:hAnsi="Times New Roman" w:cs="Traditional Arabic" w:hint="cs"/>
          <w:sz w:val="28"/>
          <w:szCs w:val="32"/>
          <w:rtl/>
          <w:lang w:bidi="ar-DZ"/>
        </w:rPr>
        <w:t>ت</w:t>
      </w:r>
      <w:r w:rsidR="005A3F03" w:rsidRPr="005A3F03">
        <w:rPr>
          <w:rFonts w:ascii="Times New Roman" w:hAnsi="Times New Roman" w:cs="Traditional Arabic" w:hint="cs"/>
          <w:sz w:val="28"/>
          <w:szCs w:val="32"/>
          <w:rtl/>
          <w:lang w:bidi="ar-DZ"/>
        </w:rPr>
        <w:t>جم</w:t>
      </w:r>
      <w:r w:rsidR="00A20DAF">
        <w:rPr>
          <w:rFonts w:ascii="Times New Roman" w:hAnsi="Times New Roman" w:cs="Traditional Arabic" w:hint="cs"/>
          <w:sz w:val="28"/>
          <w:szCs w:val="32"/>
          <w:rtl/>
          <w:lang w:bidi="ar-DZ"/>
        </w:rPr>
        <w:t>ي</w:t>
      </w:r>
      <w:r w:rsidR="005A3F03" w:rsidRPr="005A3F03">
        <w:rPr>
          <w:rFonts w:ascii="Times New Roman" w:hAnsi="Times New Roman" w:cs="Traditional Arabic" w:hint="cs"/>
          <w:sz w:val="28"/>
          <w:szCs w:val="32"/>
          <w:rtl/>
          <w:lang w:bidi="ar-DZ"/>
        </w:rPr>
        <w:t>ع</w:t>
      </w:r>
      <w:r w:rsidR="005A3F03" w:rsidRPr="005A3F03">
        <w:rPr>
          <w:rFonts w:ascii="Times New Roman" w:hAnsi="Times New Roman" w:cs="Traditional Arabic"/>
          <w:sz w:val="28"/>
          <w:szCs w:val="32"/>
          <w:rtl/>
          <w:lang w:bidi="ar-DZ"/>
        </w:rPr>
        <w:t xml:space="preserve"> </w:t>
      </w:r>
      <w:r w:rsidR="00A20DAF">
        <w:rPr>
          <w:rFonts w:ascii="Times New Roman" w:hAnsi="Times New Roman" w:cs="Traditional Arabic" w:hint="cs"/>
          <w:sz w:val="28"/>
          <w:szCs w:val="32"/>
          <w:rtl/>
          <w:lang w:bidi="ar-DZ"/>
        </w:rPr>
        <w:t>و المستوى التعليمي كمتغير ثاني</w:t>
      </w:r>
      <w:r w:rsidR="005A3F03" w:rsidRPr="005A3F03">
        <w:rPr>
          <w:rFonts w:ascii="Times New Roman" w:hAnsi="Times New Roman" w:cs="Traditional Arabic" w:hint="cs"/>
          <w:sz w:val="28"/>
          <w:szCs w:val="32"/>
          <w:rtl/>
          <w:lang w:bidi="ar-DZ"/>
        </w:rPr>
        <w:t>،</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سيتم</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تصنيف</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الملاحظات</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وفقا</w:t>
      </w:r>
      <w:r w:rsidR="005A3F03" w:rsidRPr="005A3F03">
        <w:rPr>
          <w:rFonts w:ascii="Times New Roman" w:hAnsi="Times New Roman" w:cs="Traditional Arabic"/>
          <w:sz w:val="28"/>
          <w:szCs w:val="32"/>
          <w:rtl/>
          <w:lang w:bidi="ar-DZ"/>
        </w:rPr>
        <w:t xml:space="preserve"> </w:t>
      </w:r>
      <w:r w:rsidR="00A20DAF">
        <w:rPr>
          <w:rFonts w:ascii="Times New Roman" w:hAnsi="Times New Roman" w:cs="Traditional Arabic" w:hint="cs"/>
          <w:sz w:val="28"/>
          <w:szCs w:val="32"/>
          <w:rtl/>
          <w:lang w:bidi="ar-DZ"/>
        </w:rPr>
        <w:t>لمتغير المستوى التعليمي</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داخل</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كل</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فئة</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من</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فئات</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متغير</w:t>
      </w:r>
      <w:r w:rsidR="005A3F03" w:rsidRPr="005A3F03">
        <w:rPr>
          <w:rFonts w:ascii="Times New Roman" w:hAnsi="Times New Roman" w:cs="Traditional Arabic"/>
          <w:sz w:val="28"/>
          <w:szCs w:val="32"/>
          <w:rtl/>
          <w:lang w:bidi="ar-DZ"/>
        </w:rPr>
        <w:t xml:space="preserve"> </w:t>
      </w:r>
      <w:r w:rsidR="005A3F03" w:rsidRPr="005A3F03">
        <w:rPr>
          <w:rFonts w:ascii="Times New Roman" w:hAnsi="Times New Roman" w:cs="Traditional Arabic" w:hint="cs"/>
          <w:sz w:val="28"/>
          <w:szCs w:val="32"/>
          <w:rtl/>
          <w:lang w:bidi="ar-DZ"/>
        </w:rPr>
        <w:t>الجنس</w:t>
      </w:r>
      <w:r w:rsidR="00A20DAF">
        <w:rPr>
          <w:rFonts w:ascii="Times New Roman" w:hAnsi="Times New Roman" w:cs="Traditional Arabic" w:hint="cs"/>
          <w:sz w:val="28"/>
          <w:szCs w:val="32"/>
          <w:rtl/>
          <w:lang w:bidi="ar-DZ"/>
        </w:rPr>
        <w:t>.</w:t>
      </w:r>
      <w:r w:rsidR="00392E17">
        <w:rPr>
          <w:rFonts w:ascii="Times New Roman" w:hAnsi="Times New Roman" w:cs="Traditional Arabic" w:hint="cs"/>
          <w:sz w:val="28"/>
          <w:szCs w:val="32"/>
          <w:rtl/>
          <w:lang w:bidi="ar-DZ"/>
        </w:rPr>
        <w:t xml:space="preserve"> كما يمكن للمستخدم أن يستغل هذا الأمر في عملية ال</w:t>
      </w:r>
      <w:r w:rsidR="009454B6">
        <w:rPr>
          <w:rFonts w:ascii="Times New Roman" w:hAnsi="Times New Roman" w:cs="Traditional Arabic" w:hint="cs"/>
          <w:sz w:val="28"/>
          <w:szCs w:val="32"/>
          <w:rtl/>
          <w:lang w:bidi="ar-DZ"/>
        </w:rPr>
        <w:t>ت</w:t>
      </w:r>
      <w:r w:rsidR="00392E17">
        <w:rPr>
          <w:rFonts w:ascii="Times New Roman" w:hAnsi="Times New Roman" w:cs="Traditional Arabic" w:hint="cs"/>
          <w:sz w:val="28"/>
          <w:szCs w:val="32"/>
          <w:rtl/>
          <w:lang w:bidi="ar-DZ"/>
        </w:rPr>
        <w:t>حليل</w:t>
      </w:r>
      <w:r w:rsidR="009454B6">
        <w:rPr>
          <w:rFonts w:ascii="Times New Roman" w:hAnsi="Times New Roman" w:cs="Traditional Arabic" w:hint="cs"/>
          <w:sz w:val="28"/>
          <w:szCs w:val="32"/>
          <w:rtl/>
          <w:lang w:bidi="ar-DZ"/>
        </w:rPr>
        <w:t xml:space="preserve"> التي تقوم على مقارنة المجموعات، حيث يتم</w:t>
      </w:r>
      <w:r w:rsidR="00A05423">
        <w:rPr>
          <w:rFonts w:ascii="Times New Roman" w:hAnsi="Times New Roman" w:cs="Traditional Arabic" w:hint="cs"/>
          <w:sz w:val="28"/>
          <w:szCs w:val="32"/>
          <w:rtl/>
          <w:lang w:bidi="ar-DZ"/>
        </w:rPr>
        <w:t xml:space="preserve"> عرض</w:t>
      </w:r>
      <w:r w:rsidR="009454B6">
        <w:rPr>
          <w:rFonts w:ascii="Times New Roman" w:hAnsi="Times New Roman" w:cs="Traditional Arabic" w:hint="cs"/>
          <w:sz w:val="28"/>
          <w:szCs w:val="32"/>
          <w:rtl/>
          <w:lang w:bidi="ar-DZ"/>
        </w:rPr>
        <w:t xml:space="preserve"> مجموعات ملف القسيم معا مما يتيح القيام بكل المقارنات الممكنة، كذلك الأمر بالنسبة لجداول التوافق المتقاطعة </w:t>
      </w:r>
      <w:r w:rsidR="00A05423">
        <w:rPr>
          <w:rFonts w:ascii="Times New Roman" w:hAnsi="Times New Roman" w:cs="Traditional Arabic" w:hint="cs"/>
          <w:sz w:val="28"/>
          <w:szCs w:val="32"/>
          <w:rtl/>
          <w:lang w:bidi="ar-DZ"/>
        </w:rPr>
        <w:t xml:space="preserve">أين يتم إنشاء جدول واحد لملف التقسيم و كل متغير للتقسيم يتنقل عبر أبعاد الجدول، أما بالنسبة </w:t>
      </w:r>
      <w:r w:rsidR="00FE493C">
        <w:rPr>
          <w:rFonts w:ascii="Times New Roman" w:hAnsi="Times New Roman" w:cs="Traditional Arabic" w:hint="cs"/>
          <w:sz w:val="28"/>
          <w:szCs w:val="32"/>
          <w:rtl/>
          <w:lang w:bidi="ar-DZ"/>
        </w:rPr>
        <w:t>للرسوم البيانية فيخصص رسم بياني منفصل لكل مجموعة من ملف التقسيم و تعرض كل الرسوم البيانية لكل المجموعات في نفس العارض</w:t>
      </w:r>
      <w:r>
        <w:rPr>
          <w:rFonts w:ascii="Times New Roman" w:hAnsi="Times New Roman" w:cs="Traditional Arabic" w:hint="cs"/>
          <w:sz w:val="28"/>
          <w:szCs w:val="32"/>
          <w:rtl/>
          <w:lang w:bidi="ar-DZ"/>
        </w:rPr>
        <w:t xml:space="preserve">، كما أن </w:t>
      </w:r>
      <w:r w:rsidR="00B34FA3" w:rsidRPr="007A66ED">
        <w:rPr>
          <w:rFonts w:ascii="Times New Roman" w:hAnsi="Times New Roman" w:cs="Traditional Arabic" w:hint="cs"/>
          <w:sz w:val="28"/>
          <w:szCs w:val="32"/>
          <w:rtl/>
          <w:lang w:bidi="ar-DZ"/>
        </w:rPr>
        <w:t xml:space="preserve"> تحليل</w:t>
      </w:r>
      <w:r>
        <w:rPr>
          <w:rFonts w:ascii="Times New Roman" w:hAnsi="Times New Roman" w:cs="Traditional Arabic" w:hint="cs"/>
          <w:sz w:val="28"/>
          <w:szCs w:val="32"/>
          <w:rtl/>
          <w:lang w:bidi="ar-DZ"/>
        </w:rPr>
        <w:t xml:space="preserve"> إحصائي</w:t>
      </w:r>
      <w:r w:rsidR="00B34FA3" w:rsidRPr="007A66ED">
        <w:rPr>
          <w:rFonts w:ascii="Times New Roman" w:hAnsi="Times New Roman" w:cs="Traditional Arabic" w:hint="cs"/>
          <w:sz w:val="28"/>
          <w:szCs w:val="32"/>
          <w:rtl/>
          <w:lang w:bidi="ar-DZ"/>
        </w:rPr>
        <w:t xml:space="preserve"> </w:t>
      </w:r>
      <w:r>
        <w:rPr>
          <w:rFonts w:ascii="Times New Roman" w:hAnsi="Times New Roman" w:cs="Traditional Arabic" w:hint="cs"/>
          <w:sz w:val="28"/>
          <w:szCs w:val="32"/>
          <w:rtl/>
          <w:lang w:bidi="ar-DZ"/>
        </w:rPr>
        <w:t xml:space="preserve">يلي ذلك سوف يجرى على كل  مجموعة من مجموعات ملف التقسيم و تعرض نتائجه </w:t>
      </w:r>
      <w:r w:rsidR="00B34FA3" w:rsidRPr="007A66ED">
        <w:rPr>
          <w:rFonts w:ascii="Times New Roman" w:hAnsi="Times New Roman" w:cs="Traditional Arabic" w:hint="cs"/>
          <w:sz w:val="28"/>
          <w:szCs w:val="32"/>
          <w:rtl/>
          <w:lang w:bidi="ar-DZ"/>
        </w:rPr>
        <w:t>بشكل منفصل.</w:t>
      </w:r>
      <w:r w:rsidRPr="00EF78B8">
        <w:rPr>
          <w:noProof/>
          <w:lang w:eastAsia="fr-FR"/>
        </w:rPr>
        <w:t xml:space="preserve"> </w:t>
      </w:r>
    </w:p>
    <w:p w:rsidR="00CF4470" w:rsidRPr="00D7076F" w:rsidRDefault="00555063" w:rsidP="00D7076F">
      <w:pPr>
        <w:pStyle w:val="Paragraphedeliste"/>
        <w:numPr>
          <w:ilvl w:val="0"/>
          <w:numId w:val="2"/>
        </w:numPr>
        <w:bidi/>
        <w:jc w:val="both"/>
        <w:rPr>
          <w:rFonts w:ascii="Times New Roman" w:hAnsi="Times New Roman" w:cs="Traditional Arabic"/>
          <w:b/>
          <w:bCs/>
          <w:sz w:val="28"/>
          <w:szCs w:val="32"/>
          <w:lang w:bidi="ar-DZ"/>
        </w:rPr>
      </w:pPr>
      <w:r w:rsidRPr="00D7076F">
        <w:rPr>
          <w:rFonts w:ascii="Times New Roman" w:hAnsi="Times New Roman" w:cs="Traditional Arabic" w:hint="cs"/>
          <w:b/>
          <w:bCs/>
          <w:sz w:val="28"/>
          <w:szCs w:val="32"/>
          <w:rtl/>
          <w:lang w:bidi="ar-DZ"/>
        </w:rPr>
        <w:t xml:space="preserve">وزن أو ترجيح </w:t>
      </w:r>
      <w:r w:rsidR="00D7076F" w:rsidRPr="00D7076F">
        <w:rPr>
          <w:rFonts w:ascii="Times New Roman" w:hAnsi="Times New Roman" w:cs="Traditional Arabic" w:hint="cs"/>
          <w:b/>
          <w:bCs/>
          <w:sz w:val="28"/>
          <w:szCs w:val="32"/>
          <w:rtl/>
          <w:lang w:bidi="ar-DZ"/>
        </w:rPr>
        <w:t>المشاهدات</w:t>
      </w:r>
      <w:r w:rsidRPr="00D7076F">
        <w:rPr>
          <w:rFonts w:ascii="Times New Roman" w:hAnsi="Times New Roman" w:cs="Traditional Arabic" w:hint="cs"/>
          <w:b/>
          <w:bCs/>
          <w:sz w:val="28"/>
          <w:szCs w:val="32"/>
          <w:rtl/>
          <w:lang w:bidi="ar-DZ"/>
        </w:rPr>
        <w:t xml:space="preserve"> </w:t>
      </w:r>
      <w:r w:rsidRPr="00D7076F">
        <w:rPr>
          <w:rFonts w:ascii="Times New Roman" w:hAnsi="Times New Roman" w:cs="Traditional Arabic"/>
          <w:b/>
          <w:bCs/>
          <w:sz w:val="28"/>
          <w:szCs w:val="32"/>
          <w:lang w:bidi="ar-DZ"/>
        </w:rPr>
        <w:t>« Pondérer les observations »</w:t>
      </w:r>
      <w:r w:rsidRPr="00D7076F">
        <w:rPr>
          <w:rFonts w:ascii="Times New Roman" w:hAnsi="Times New Roman" w:cs="Traditional Arabic" w:hint="cs"/>
          <w:b/>
          <w:bCs/>
          <w:sz w:val="28"/>
          <w:szCs w:val="32"/>
          <w:rtl/>
          <w:lang w:bidi="ar-DZ"/>
        </w:rPr>
        <w:t xml:space="preserve"> </w:t>
      </w:r>
    </w:p>
    <w:p w:rsidR="0020315E" w:rsidRPr="00555063" w:rsidRDefault="00D7076F" w:rsidP="00D7076F">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72576" behindDoc="0" locked="0" layoutInCell="1" allowOverlap="1" wp14:anchorId="6E8CCD85" wp14:editId="2AB553AA">
            <wp:simplePos x="0" y="0"/>
            <wp:positionH relativeFrom="column">
              <wp:posOffset>4963795</wp:posOffset>
            </wp:positionH>
            <wp:positionV relativeFrom="paragraph">
              <wp:posOffset>98425</wp:posOffset>
            </wp:positionV>
            <wp:extent cx="719455" cy="65024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6502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555063">
        <w:rPr>
          <w:rFonts w:ascii="Times New Roman" w:hAnsi="Times New Roman" w:cs="Traditional Arabic" w:hint="cs"/>
          <w:sz w:val="28"/>
          <w:szCs w:val="32"/>
          <w:rtl/>
          <w:lang w:bidi="ar-DZ"/>
        </w:rPr>
        <w:t>إن</w:t>
      </w:r>
      <w:proofErr w:type="gramEnd"/>
      <w:r w:rsidR="00555063">
        <w:rPr>
          <w:rFonts w:ascii="Times New Roman" w:hAnsi="Times New Roman" w:cs="Traditional Arabic" w:hint="cs"/>
          <w:sz w:val="28"/>
          <w:szCs w:val="32"/>
          <w:rtl/>
          <w:lang w:bidi="ar-DZ"/>
        </w:rPr>
        <w:t xml:space="preserve"> استخدام هذه الأيقونة يمثل تنفيذ إجراء مختصر للأمر </w:t>
      </w:r>
      <w:r w:rsidR="00555063">
        <w:rPr>
          <w:rFonts w:ascii="Times New Roman" w:hAnsi="Times New Roman" w:cs="Traditional Arabic" w:hint="cs"/>
          <w:sz w:val="28"/>
          <w:szCs w:val="32"/>
          <w:rtl/>
          <w:lang w:bidi="ar-DZ"/>
        </w:rPr>
        <w:t>الذي يعرف</w:t>
      </w:r>
      <w:r w:rsidR="00211657">
        <w:rPr>
          <w:rFonts w:ascii="Times New Roman" w:hAnsi="Times New Roman" w:cs="Traditional Arabic" w:hint="cs"/>
          <w:sz w:val="28"/>
          <w:szCs w:val="32"/>
          <w:rtl/>
          <w:lang w:bidi="ar-DZ"/>
        </w:rPr>
        <w:t xml:space="preserve"> لدى</w:t>
      </w:r>
      <w:r w:rsidR="00555063">
        <w:rPr>
          <w:rFonts w:ascii="Times New Roman" w:hAnsi="Times New Roman" w:cs="Traditional Arabic" w:hint="cs"/>
          <w:sz w:val="28"/>
          <w:szCs w:val="32"/>
          <w:rtl/>
          <w:lang w:bidi="ar-DZ"/>
        </w:rPr>
        <w:t xml:space="preserve"> أخصائي الإحصاء بوزن أو ترجيح المشاهدات</w:t>
      </w:r>
      <w:r w:rsidR="00555063">
        <w:rPr>
          <w:rFonts w:ascii="Times New Roman" w:hAnsi="Times New Roman" w:cs="Traditional Arabic" w:hint="cs"/>
          <w:sz w:val="28"/>
          <w:szCs w:val="32"/>
          <w:rtl/>
          <w:lang w:bidi="ar-DZ"/>
        </w:rPr>
        <w:t xml:space="preserve"> </w:t>
      </w:r>
      <w:r w:rsidR="00555063">
        <w:rPr>
          <w:rFonts w:ascii="Times New Roman" w:hAnsi="Times New Roman" w:cs="Traditional Arabic"/>
          <w:sz w:val="28"/>
          <w:szCs w:val="32"/>
          <w:lang w:bidi="ar-DZ"/>
        </w:rPr>
        <w:t>« Pondérer les observations </w:t>
      </w:r>
      <w:r>
        <w:rPr>
          <w:rFonts w:ascii="Times New Roman" w:hAnsi="Times New Roman" w:cs="Traditional Arabic"/>
          <w:sz w:val="28"/>
          <w:szCs w:val="32"/>
          <w:lang w:bidi="ar-DZ"/>
        </w:rPr>
        <w:t>»</w:t>
      </w:r>
      <w:r>
        <w:rPr>
          <w:rFonts w:ascii="Times New Roman" w:hAnsi="Times New Roman" w:cs="Traditional Arabic" w:hint="cs"/>
          <w:sz w:val="28"/>
          <w:szCs w:val="32"/>
          <w:rtl/>
          <w:lang w:bidi="ar-DZ"/>
        </w:rPr>
        <w:t xml:space="preserve"> </w:t>
      </w:r>
      <w:r>
        <w:rPr>
          <w:rFonts w:ascii="Times New Roman" w:hAnsi="Times New Roman" w:cs="Traditional Arabic"/>
          <w:sz w:val="28"/>
          <w:szCs w:val="32"/>
          <w:rtl/>
          <w:lang w:bidi="ar-DZ"/>
        </w:rPr>
        <w:t>ضمن</w:t>
      </w:r>
      <w:r w:rsidR="00555063">
        <w:rPr>
          <w:rFonts w:ascii="Times New Roman" w:hAnsi="Times New Roman" w:cs="Traditional Arabic" w:hint="cs"/>
          <w:sz w:val="28"/>
          <w:szCs w:val="32"/>
          <w:rtl/>
          <w:lang w:bidi="ar-DZ"/>
        </w:rPr>
        <w:t xml:space="preserve"> اللائحة </w:t>
      </w:r>
      <w:r w:rsidR="00555063">
        <w:rPr>
          <w:rFonts w:ascii="Times New Roman" w:hAnsi="Times New Roman" w:cs="Traditional Arabic"/>
          <w:sz w:val="28"/>
          <w:szCs w:val="32"/>
          <w:lang w:bidi="ar-DZ"/>
        </w:rPr>
        <w:t>« Données »</w:t>
      </w:r>
      <w:r w:rsidR="00555063">
        <w:rPr>
          <w:rFonts w:ascii="Times New Roman" w:hAnsi="Times New Roman" w:cs="Traditional Arabic"/>
          <w:sz w:val="28"/>
          <w:szCs w:val="32"/>
          <w:rtl/>
          <w:lang w:bidi="ar-DZ"/>
        </w:rPr>
        <w:t>،</w:t>
      </w:r>
      <w:r w:rsidR="00555063">
        <w:rPr>
          <w:rFonts w:ascii="Times New Roman" w:hAnsi="Times New Roman" w:cs="Traditional Arabic" w:hint="cs"/>
          <w:sz w:val="28"/>
          <w:szCs w:val="32"/>
          <w:rtl/>
          <w:lang w:bidi="ar-DZ"/>
        </w:rPr>
        <w:t xml:space="preserve"> والنقر على هذه الأيقونة يستدعى علبة حوار إلى الظهور وتحمل عنوان </w:t>
      </w:r>
      <w:r w:rsidR="00555063">
        <w:rPr>
          <w:rFonts w:ascii="Times New Roman" w:hAnsi="Times New Roman" w:cs="Traditional Arabic"/>
          <w:sz w:val="28"/>
          <w:szCs w:val="32"/>
          <w:lang w:bidi="ar-DZ"/>
        </w:rPr>
        <w:t>«Pondérer les observations»</w:t>
      </w:r>
      <w:r w:rsidR="00555063" w:rsidRPr="007A66ED">
        <w:rPr>
          <w:rFonts w:ascii="Times New Roman" w:hAnsi="Times New Roman" w:cs="Traditional Arabic" w:hint="cs"/>
          <w:sz w:val="28"/>
          <w:szCs w:val="32"/>
          <w:rtl/>
          <w:lang w:bidi="ar-DZ"/>
        </w:rPr>
        <w:t>.</w:t>
      </w:r>
      <w:r w:rsidR="00555063">
        <w:rPr>
          <w:rFonts w:ascii="Times New Roman" w:hAnsi="Times New Roman" w:cs="Traditional Arabic" w:hint="cs"/>
          <w:sz w:val="28"/>
          <w:szCs w:val="32"/>
          <w:rtl/>
          <w:lang w:bidi="ar-DZ"/>
        </w:rPr>
        <w:t xml:space="preserve"> و التي من خلالها يمكن للمستخدم</w:t>
      </w:r>
      <w:r w:rsidR="00555063">
        <w:rPr>
          <w:rFonts w:ascii="Times New Roman" w:hAnsi="Times New Roman" w:cs="Traditional Arabic" w:hint="cs"/>
          <w:sz w:val="28"/>
          <w:szCs w:val="32"/>
          <w:rtl/>
          <w:lang w:bidi="ar-DZ"/>
        </w:rPr>
        <w:t xml:space="preserve"> </w:t>
      </w:r>
      <w:r w:rsidR="00B34FA3" w:rsidRPr="00555063">
        <w:rPr>
          <w:rFonts w:ascii="Times New Roman" w:hAnsi="Times New Roman" w:cs="Traditional Arabic" w:hint="cs"/>
          <w:sz w:val="28"/>
          <w:szCs w:val="32"/>
          <w:rtl/>
          <w:lang w:bidi="ar-DZ"/>
        </w:rPr>
        <w:t xml:space="preserve">إدخال البيانات التكرارية، </w:t>
      </w:r>
      <w:r w:rsidR="00555063">
        <w:rPr>
          <w:rFonts w:ascii="Times New Roman" w:hAnsi="Times New Roman" w:cs="Traditional Arabic" w:hint="cs"/>
          <w:sz w:val="28"/>
          <w:szCs w:val="32"/>
          <w:rtl/>
          <w:lang w:bidi="ar-DZ"/>
        </w:rPr>
        <w:t xml:space="preserve">بالإضافة إلى  </w:t>
      </w:r>
      <w:r w:rsidR="00555063">
        <w:rPr>
          <w:rFonts w:ascii="Times New Roman" w:hAnsi="Times New Roman" w:cs="Traditional Arabic" w:hint="cs"/>
          <w:sz w:val="28"/>
          <w:szCs w:val="32"/>
          <w:rtl/>
          <w:lang w:bidi="ar-DZ"/>
        </w:rPr>
        <w:t>تنفيذ مجموعة من الإجراءات</w:t>
      </w:r>
      <w:r w:rsidR="0020315E" w:rsidRPr="00555063">
        <w:rPr>
          <w:rFonts w:ascii="Times New Roman" w:hAnsi="Times New Roman" w:cs="Traditional Arabic" w:hint="cs"/>
          <w:sz w:val="28"/>
          <w:szCs w:val="32"/>
          <w:rtl/>
          <w:lang w:bidi="ar-DZ"/>
        </w:rPr>
        <w:t xml:space="preserve"> المتقدمة </w:t>
      </w:r>
      <w:r>
        <w:rPr>
          <w:rFonts w:ascii="Times New Roman" w:hAnsi="Times New Roman" w:cs="Traditional Arabic" w:hint="cs"/>
          <w:sz w:val="28"/>
          <w:szCs w:val="32"/>
          <w:rtl/>
          <w:lang w:bidi="ar-DZ"/>
        </w:rPr>
        <w:t xml:space="preserve">و التي  تتعلق </w:t>
      </w:r>
      <w:r w:rsidR="0020315E" w:rsidRPr="00555063">
        <w:rPr>
          <w:rFonts w:ascii="Times New Roman" w:hAnsi="Times New Roman" w:cs="Traditional Arabic" w:hint="cs"/>
          <w:sz w:val="28"/>
          <w:szCs w:val="32"/>
          <w:rtl/>
          <w:lang w:bidi="ar-DZ"/>
        </w:rPr>
        <w:t>بالمعاين</w:t>
      </w:r>
      <w:r>
        <w:rPr>
          <w:rFonts w:ascii="Times New Roman" w:hAnsi="Times New Roman" w:cs="Traditional Arabic" w:hint="cs"/>
          <w:sz w:val="28"/>
          <w:szCs w:val="32"/>
          <w:rtl/>
          <w:lang w:bidi="ar-DZ"/>
        </w:rPr>
        <w:t>ات</w:t>
      </w:r>
      <w:r w:rsidR="0020315E" w:rsidRPr="00555063">
        <w:rPr>
          <w:rFonts w:ascii="Times New Roman" w:hAnsi="Times New Roman" w:cs="Traditional Arabic" w:hint="cs"/>
          <w:sz w:val="28"/>
          <w:szCs w:val="32"/>
          <w:rtl/>
          <w:lang w:bidi="ar-DZ"/>
        </w:rPr>
        <w:t xml:space="preserve"> في البحوث المسحية.</w:t>
      </w:r>
      <w:r w:rsidRPr="00D7076F">
        <w:rPr>
          <w:noProof/>
          <w:lang w:eastAsia="fr-FR"/>
        </w:rPr>
        <w:t xml:space="preserve"> </w:t>
      </w:r>
    </w:p>
    <w:p w:rsidR="00211657" w:rsidRPr="000B17DC" w:rsidRDefault="00305FE9" w:rsidP="00305FE9">
      <w:pPr>
        <w:pStyle w:val="Paragraphedeliste"/>
        <w:numPr>
          <w:ilvl w:val="0"/>
          <w:numId w:val="2"/>
        </w:numPr>
        <w:bidi/>
        <w:jc w:val="both"/>
        <w:rPr>
          <w:rFonts w:ascii="Times New Roman" w:hAnsi="Times New Roman" w:cs="Traditional Arabic" w:hint="cs"/>
          <w:b/>
          <w:bCs/>
          <w:sz w:val="28"/>
          <w:szCs w:val="32"/>
          <w:lang w:bidi="ar-DZ"/>
        </w:rPr>
      </w:pPr>
      <w:r w:rsidRPr="000B17DC">
        <w:rPr>
          <w:rFonts w:ascii="Times New Roman" w:hAnsi="Times New Roman" w:cs="Traditional Arabic" w:hint="cs"/>
          <w:b/>
          <w:bCs/>
          <w:sz w:val="28"/>
          <w:szCs w:val="32"/>
          <w:rtl/>
          <w:lang w:bidi="ar-DZ"/>
        </w:rPr>
        <w:t xml:space="preserve">تحديد المشاهدات </w:t>
      </w:r>
      <w:r w:rsidRPr="000B17DC">
        <w:rPr>
          <w:rFonts w:ascii="Times New Roman" w:hAnsi="Times New Roman" w:cs="Traditional Arabic"/>
          <w:b/>
          <w:bCs/>
          <w:sz w:val="28"/>
          <w:szCs w:val="32"/>
          <w:lang w:bidi="ar-DZ"/>
        </w:rPr>
        <w:t>« Sélectionner les observations »</w:t>
      </w:r>
    </w:p>
    <w:p w:rsidR="00305FE9" w:rsidRPr="00305FE9" w:rsidRDefault="000B17DC" w:rsidP="00D66BBD">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73600" behindDoc="0" locked="0" layoutInCell="1" allowOverlap="1" wp14:anchorId="2D6732FA" wp14:editId="6B1B69A6">
            <wp:simplePos x="0" y="0"/>
            <wp:positionH relativeFrom="column">
              <wp:posOffset>5043805</wp:posOffset>
            </wp:positionH>
            <wp:positionV relativeFrom="paragraph">
              <wp:posOffset>126365</wp:posOffset>
            </wp:positionV>
            <wp:extent cx="719455" cy="610235"/>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945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FE9">
        <w:rPr>
          <w:rFonts w:ascii="Times New Roman" w:hAnsi="Times New Roman" w:cs="Traditional Arabic" w:hint="cs"/>
          <w:sz w:val="28"/>
          <w:szCs w:val="32"/>
          <w:rtl/>
          <w:lang w:bidi="ar-DZ"/>
        </w:rPr>
        <w:t xml:space="preserve">إن استخدام هذه الأيقونة يمثل تنفيذ إجراء مختصر للأمر الذي يعرف لدى أخصائي الإحصاء </w:t>
      </w:r>
      <w:r w:rsidR="00305FE9">
        <w:rPr>
          <w:rFonts w:ascii="Times New Roman" w:hAnsi="Times New Roman" w:cs="Traditional Arabic" w:hint="cs"/>
          <w:sz w:val="28"/>
          <w:szCs w:val="32"/>
          <w:rtl/>
          <w:lang w:bidi="ar-DZ"/>
        </w:rPr>
        <w:t xml:space="preserve">بتحديد </w:t>
      </w:r>
      <w:r w:rsidR="00305FE9">
        <w:rPr>
          <w:rFonts w:ascii="Times New Roman" w:hAnsi="Times New Roman" w:cs="Traditional Arabic" w:hint="cs"/>
          <w:sz w:val="28"/>
          <w:szCs w:val="32"/>
          <w:rtl/>
          <w:lang w:bidi="ar-DZ"/>
        </w:rPr>
        <w:t xml:space="preserve">المشاهدات </w:t>
      </w:r>
      <w:r w:rsidR="00305FE9">
        <w:rPr>
          <w:rFonts w:ascii="Times New Roman" w:hAnsi="Times New Roman" w:cs="Traditional Arabic"/>
          <w:sz w:val="28"/>
          <w:szCs w:val="32"/>
          <w:lang w:bidi="ar-DZ"/>
        </w:rPr>
        <w:t>« Sélectionner les observations »</w:t>
      </w:r>
      <w:r w:rsidR="00305FE9">
        <w:rPr>
          <w:rFonts w:ascii="Times New Roman" w:hAnsi="Times New Roman" w:cs="Traditional Arabic" w:hint="cs"/>
          <w:sz w:val="28"/>
          <w:szCs w:val="32"/>
          <w:rtl/>
          <w:lang w:bidi="ar-DZ"/>
        </w:rPr>
        <w:t xml:space="preserve"> </w:t>
      </w:r>
      <w:r w:rsidR="00305FE9">
        <w:rPr>
          <w:rFonts w:ascii="Times New Roman" w:hAnsi="Times New Roman" w:cs="Traditional Arabic"/>
          <w:sz w:val="28"/>
          <w:szCs w:val="32"/>
          <w:rtl/>
          <w:lang w:bidi="ar-DZ"/>
        </w:rPr>
        <w:t>ضمن</w:t>
      </w:r>
      <w:r w:rsidR="00305FE9">
        <w:rPr>
          <w:rFonts w:ascii="Times New Roman" w:hAnsi="Times New Roman" w:cs="Traditional Arabic" w:hint="cs"/>
          <w:sz w:val="28"/>
          <w:szCs w:val="32"/>
          <w:rtl/>
          <w:lang w:bidi="ar-DZ"/>
        </w:rPr>
        <w:t xml:space="preserve"> اللائحة </w:t>
      </w:r>
      <w:r w:rsidR="00305FE9">
        <w:rPr>
          <w:rFonts w:ascii="Times New Roman" w:hAnsi="Times New Roman" w:cs="Traditional Arabic"/>
          <w:sz w:val="28"/>
          <w:szCs w:val="32"/>
          <w:lang w:bidi="ar-DZ"/>
        </w:rPr>
        <w:t>« Données »</w:t>
      </w:r>
      <w:r w:rsidR="00305FE9">
        <w:rPr>
          <w:rFonts w:ascii="Times New Roman" w:hAnsi="Times New Roman" w:cs="Traditional Arabic"/>
          <w:sz w:val="28"/>
          <w:szCs w:val="32"/>
          <w:rtl/>
          <w:lang w:bidi="ar-DZ"/>
        </w:rPr>
        <w:t>،</w:t>
      </w:r>
      <w:r w:rsidR="00305FE9">
        <w:rPr>
          <w:rFonts w:ascii="Times New Roman" w:hAnsi="Times New Roman" w:cs="Traditional Arabic" w:hint="cs"/>
          <w:sz w:val="28"/>
          <w:szCs w:val="32"/>
          <w:rtl/>
          <w:lang w:bidi="ar-DZ"/>
        </w:rPr>
        <w:t xml:space="preserve"> والنقر على هذه الأيقونة يستدعى علبة حوار إلى الظهور وتحمل عنوان </w:t>
      </w:r>
      <w:r w:rsidR="00305FE9">
        <w:rPr>
          <w:rFonts w:ascii="Times New Roman" w:hAnsi="Times New Roman" w:cs="Traditional Arabic"/>
          <w:sz w:val="28"/>
          <w:szCs w:val="32"/>
          <w:lang w:bidi="ar-DZ"/>
        </w:rPr>
        <w:t>«Sélectionner les observations»</w:t>
      </w:r>
      <w:r w:rsidR="00305FE9">
        <w:rPr>
          <w:rFonts w:ascii="Times New Roman" w:hAnsi="Times New Roman" w:cs="Traditional Arabic" w:hint="cs"/>
          <w:sz w:val="28"/>
          <w:szCs w:val="32"/>
          <w:rtl/>
          <w:lang w:bidi="ar-DZ"/>
        </w:rPr>
        <w:t xml:space="preserve"> ، </w:t>
      </w:r>
      <w:r w:rsidR="00305FE9">
        <w:rPr>
          <w:rFonts w:ascii="Times New Roman" w:hAnsi="Times New Roman" w:cs="Traditional Arabic" w:hint="cs"/>
          <w:sz w:val="28"/>
          <w:szCs w:val="32"/>
          <w:rtl/>
          <w:lang w:bidi="ar-DZ"/>
        </w:rPr>
        <w:t>و التي من خلالها يمكن للمستخدم</w:t>
      </w:r>
      <w:r w:rsidR="00305FE9">
        <w:rPr>
          <w:rFonts w:ascii="Times New Roman" w:hAnsi="Times New Roman" w:cs="Traditional Arabic" w:hint="cs"/>
          <w:sz w:val="28"/>
          <w:szCs w:val="32"/>
          <w:rtl/>
          <w:lang w:bidi="ar-DZ"/>
        </w:rPr>
        <w:t xml:space="preserve"> </w:t>
      </w:r>
      <w:r w:rsidR="00305FE9" w:rsidRPr="00211657">
        <w:rPr>
          <w:rFonts w:ascii="Times New Roman" w:hAnsi="Times New Roman" w:cs="Traditional Arabic" w:hint="cs"/>
          <w:sz w:val="28"/>
          <w:szCs w:val="32"/>
          <w:rtl/>
          <w:lang w:bidi="ar-DZ"/>
        </w:rPr>
        <w:t>توج</w:t>
      </w:r>
      <w:r w:rsidR="00305FE9">
        <w:rPr>
          <w:rFonts w:ascii="Times New Roman" w:hAnsi="Times New Roman" w:cs="Traditional Arabic" w:hint="cs"/>
          <w:sz w:val="28"/>
          <w:szCs w:val="32"/>
          <w:rtl/>
          <w:lang w:bidi="ar-DZ"/>
        </w:rPr>
        <w:t>ي</w:t>
      </w:r>
      <w:r w:rsidR="00305FE9" w:rsidRPr="00211657">
        <w:rPr>
          <w:rFonts w:ascii="Times New Roman" w:hAnsi="Times New Roman" w:cs="Traditional Arabic" w:hint="cs"/>
          <w:sz w:val="28"/>
          <w:szCs w:val="32"/>
          <w:rtl/>
          <w:lang w:bidi="ar-DZ"/>
        </w:rPr>
        <w:t xml:space="preserve">ه </w:t>
      </w:r>
      <w:r w:rsidR="00305FE9">
        <w:rPr>
          <w:rFonts w:ascii="Times New Roman" w:hAnsi="Times New Roman" w:cs="Traditional Arabic" w:hint="cs"/>
          <w:sz w:val="28"/>
          <w:szCs w:val="32"/>
          <w:rtl/>
          <w:lang w:bidi="ar-DZ"/>
        </w:rPr>
        <w:t xml:space="preserve">التحليل </w:t>
      </w:r>
      <w:r w:rsidR="00305FE9" w:rsidRPr="00211657">
        <w:rPr>
          <w:rFonts w:ascii="Times New Roman" w:hAnsi="Times New Roman" w:cs="Traditional Arabic" w:hint="cs"/>
          <w:sz w:val="28"/>
          <w:szCs w:val="32"/>
          <w:rtl/>
          <w:lang w:bidi="ar-DZ"/>
        </w:rPr>
        <w:t xml:space="preserve">الإحصائي نحو جزء من البيانات الذي </w:t>
      </w:r>
      <w:r w:rsidR="00305FE9">
        <w:rPr>
          <w:rFonts w:ascii="Times New Roman" w:hAnsi="Times New Roman" w:cs="Traditional Arabic" w:hint="cs"/>
          <w:sz w:val="28"/>
          <w:szCs w:val="32"/>
          <w:rtl/>
          <w:lang w:bidi="ar-DZ"/>
        </w:rPr>
        <w:t>ي</w:t>
      </w:r>
      <w:r w:rsidR="00305FE9" w:rsidRPr="00211657">
        <w:rPr>
          <w:rFonts w:ascii="Times New Roman" w:hAnsi="Times New Roman" w:cs="Traditional Arabic" w:hint="cs"/>
          <w:sz w:val="28"/>
          <w:szCs w:val="32"/>
          <w:rtl/>
          <w:lang w:bidi="ar-DZ"/>
        </w:rPr>
        <w:t xml:space="preserve">ختاره، </w:t>
      </w:r>
      <w:r w:rsidR="00305FE9">
        <w:rPr>
          <w:rFonts w:ascii="Times New Roman" w:hAnsi="Times New Roman" w:cs="Traditional Arabic" w:hint="cs"/>
          <w:sz w:val="28"/>
          <w:szCs w:val="32"/>
          <w:rtl/>
          <w:lang w:bidi="ar-DZ"/>
        </w:rPr>
        <w:t xml:space="preserve">بحيث </w:t>
      </w:r>
      <w:r w:rsidR="00305FE9" w:rsidRPr="00211657">
        <w:rPr>
          <w:rFonts w:ascii="Times New Roman" w:hAnsi="Times New Roman" w:cs="Traditional Arabic" w:hint="cs"/>
          <w:sz w:val="28"/>
          <w:szCs w:val="32"/>
          <w:rtl/>
          <w:lang w:bidi="ar-DZ"/>
        </w:rPr>
        <w:t xml:space="preserve"> </w:t>
      </w:r>
      <w:r w:rsidR="00305FE9">
        <w:rPr>
          <w:rFonts w:ascii="Times New Roman" w:hAnsi="Times New Roman" w:cs="Traditional Arabic" w:hint="cs"/>
          <w:sz w:val="28"/>
          <w:szCs w:val="32"/>
          <w:rtl/>
          <w:lang w:bidi="ar-DZ"/>
        </w:rPr>
        <w:t xml:space="preserve">يقوم </w:t>
      </w:r>
      <w:r w:rsidR="00305FE9" w:rsidRPr="00211657">
        <w:rPr>
          <w:rFonts w:ascii="Times New Roman" w:hAnsi="Times New Roman" w:cs="Traditional Arabic" w:hint="cs"/>
          <w:sz w:val="28"/>
          <w:szCs w:val="32"/>
          <w:rtl/>
          <w:lang w:bidi="ar-DZ"/>
        </w:rPr>
        <w:t xml:space="preserve">بتحديد أي الحالات التي </w:t>
      </w:r>
      <w:r w:rsidR="00305FE9">
        <w:rPr>
          <w:rFonts w:ascii="Times New Roman" w:hAnsi="Times New Roman" w:cs="Traditional Arabic" w:hint="cs"/>
          <w:sz w:val="28"/>
          <w:szCs w:val="32"/>
          <w:rtl/>
          <w:lang w:bidi="ar-DZ"/>
        </w:rPr>
        <w:t>ي</w:t>
      </w:r>
      <w:r w:rsidR="00305FE9" w:rsidRPr="00211657">
        <w:rPr>
          <w:rFonts w:ascii="Times New Roman" w:hAnsi="Times New Roman" w:cs="Traditional Arabic" w:hint="cs"/>
          <w:sz w:val="28"/>
          <w:szCs w:val="32"/>
          <w:rtl/>
          <w:lang w:bidi="ar-DZ"/>
        </w:rPr>
        <w:t xml:space="preserve">ريد تضمينها في </w:t>
      </w:r>
      <w:r>
        <w:rPr>
          <w:rFonts w:ascii="Times New Roman" w:hAnsi="Times New Roman" w:cs="Traditional Arabic" w:hint="cs"/>
          <w:sz w:val="28"/>
          <w:szCs w:val="32"/>
          <w:rtl/>
          <w:lang w:bidi="ar-DZ"/>
        </w:rPr>
        <w:t xml:space="preserve">عملية </w:t>
      </w:r>
      <w:r w:rsidR="00305FE9" w:rsidRPr="00211657">
        <w:rPr>
          <w:rFonts w:ascii="Times New Roman" w:hAnsi="Times New Roman" w:cs="Traditional Arabic" w:hint="cs"/>
          <w:sz w:val="28"/>
          <w:szCs w:val="32"/>
          <w:rtl/>
          <w:lang w:bidi="ar-DZ"/>
        </w:rPr>
        <w:t>التحليل</w:t>
      </w:r>
      <w:r>
        <w:rPr>
          <w:rFonts w:ascii="Times New Roman" w:hAnsi="Times New Roman" w:cs="Traditional Arabic" w:hint="cs"/>
          <w:sz w:val="28"/>
          <w:szCs w:val="32"/>
          <w:rtl/>
          <w:lang w:bidi="ar-DZ"/>
        </w:rPr>
        <w:t>،</w:t>
      </w:r>
      <w:r w:rsidR="00305FE9">
        <w:rPr>
          <w:rFonts w:ascii="Times New Roman" w:hAnsi="Times New Roman" w:cs="Traditional Arabic" w:hint="cs"/>
          <w:sz w:val="28"/>
          <w:szCs w:val="32"/>
          <w:rtl/>
          <w:lang w:bidi="ar-DZ"/>
        </w:rPr>
        <w:t xml:space="preserve"> وذلك في ضوء مجموعة </w:t>
      </w:r>
      <w:r w:rsidR="00356858">
        <w:rPr>
          <w:rFonts w:ascii="Times New Roman" w:hAnsi="Times New Roman" w:cs="Traditional Arabic" w:hint="cs"/>
          <w:sz w:val="28"/>
          <w:szCs w:val="32"/>
          <w:rtl/>
          <w:lang w:bidi="ar-DZ"/>
        </w:rPr>
        <w:t xml:space="preserve">من الاختيارات </w:t>
      </w:r>
      <w:r w:rsidR="00D66BBD">
        <w:rPr>
          <w:rFonts w:ascii="Times New Roman" w:hAnsi="Times New Roman" w:cs="Traditional Arabic" w:hint="cs"/>
          <w:sz w:val="28"/>
          <w:szCs w:val="32"/>
          <w:rtl/>
          <w:lang w:bidi="ar-DZ"/>
        </w:rPr>
        <w:t>ال</w:t>
      </w:r>
      <w:r w:rsidR="00356858">
        <w:rPr>
          <w:rFonts w:ascii="Times New Roman" w:hAnsi="Times New Roman" w:cs="Traditional Arabic" w:hint="cs"/>
          <w:sz w:val="28"/>
          <w:szCs w:val="32"/>
          <w:rtl/>
          <w:lang w:bidi="ar-DZ"/>
        </w:rPr>
        <w:t>محددة ضمن علبة الحوار</w:t>
      </w:r>
      <w:r w:rsidR="00D66BBD">
        <w:rPr>
          <w:rFonts w:ascii="Times New Roman" w:hAnsi="Times New Roman" w:cs="Traditional Arabic" w:hint="cs"/>
          <w:sz w:val="28"/>
          <w:szCs w:val="32"/>
          <w:rtl/>
          <w:lang w:bidi="ar-DZ"/>
        </w:rPr>
        <w:t>؛</w:t>
      </w:r>
      <w:r w:rsidR="00356858">
        <w:rPr>
          <w:rFonts w:ascii="Times New Roman" w:hAnsi="Times New Roman" w:cs="Traditional Arabic" w:hint="cs"/>
          <w:sz w:val="28"/>
          <w:szCs w:val="32"/>
          <w:rtl/>
          <w:lang w:bidi="ar-DZ"/>
        </w:rPr>
        <w:t xml:space="preserve"> فقد يقوم تحديد المشاهدات بناء على قاعدة منطقية في شكل عبارة شرطية رقمية</w:t>
      </w:r>
      <w:r w:rsidR="00D66BBD">
        <w:rPr>
          <w:rFonts w:ascii="Times New Roman" w:hAnsi="Times New Roman" w:cs="Traditional Arabic"/>
          <w:sz w:val="28"/>
          <w:szCs w:val="32"/>
          <w:lang w:bidi="ar-DZ"/>
        </w:rPr>
        <w:t> </w:t>
      </w:r>
      <w:r w:rsidR="00356858">
        <w:rPr>
          <w:rFonts w:ascii="Times New Roman" w:hAnsi="Times New Roman" w:cs="Traditional Arabic"/>
          <w:sz w:val="28"/>
          <w:szCs w:val="32"/>
          <w:lang w:bidi="ar-DZ"/>
        </w:rPr>
        <w:t xml:space="preserve"> « </w:t>
      </w:r>
      <w:r w:rsidR="00D66BBD">
        <w:rPr>
          <w:rFonts w:ascii="Times New Roman" w:hAnsi="Times New Roman" w:cs="Traditional Arabic"/>
          <w:sz w:val="28"/>
          <w:szCs w:val="32"/>
          <w:lang w:bidi="ar-DZ"/>
        </w:rPr>
        <w:t>Selon une condition logique, Si… »</w:t>
      </w:r>
      <w:r w:rsidR="00356858">
        <w:rPr>
          <w:rFonts w:ascii="Times New Roman" w:hAnsi="Times New Roman" w:cs="Traditional Arabic" w:hint="cs"/>
          <w:sz w:val="28"/>
          <w:szCs w:val="32"/>
          <w:rtl/>
          <w:lang w:bidi="ar-DZ"/>
        </w:rPr>
        <w:t>، كما يمكن لعملية الاختيار أن تقوم على أساس عملية تعيين عشوائية تحدد من خلال نسبة تقريبية من الحجم الكلي أو عدد محدد من الأفراد تقوم عليه عملية التحليل</w:t>
      </w:r>
      <w:r w:rsidR="00D66BBD">
        <w:rPr>
          <w:rFonts w:ascii="Times New Roman" w:hAnsi="Times New Roman" w:cs="Traditional Arabic"/>
          <w:sz w:val="28"/>
          <w:szCs w:val="32"/>
          <w:lang w:bidi="ar-DZ"/>
        </w:rPr>
        <w:t xml:space="preserve"> « Par échantillonnage aléatoire »</w:t>
      </w:r>
      <w:r w:rsidR="00356858">
        <w:rPr>
          <w:rFonts w:ascii="Times New Roman" w:hAnsi="Times New Roman" w:cs="Traditional Arabic" w:hint="cs"/>
          <w:sz w:val="28"/>
          <w:szCs w:val="32"/>
          <w:rtl/>
          <w:lang w:bidi="ar-DZ"/>
        </w:rPr>
        <w:t xml:space="preserve">، كما يمكن أن </w:t>
      </w:r>
      <w:r w:rsidR="00D66BBD">
        <w:rPr>
          <w:rFonts w:ascii="Times New Roman" w:hAnsi="Times New Roman" w:cs="Traditional Arabic" w:hint="cs"/>
          <w:sz w:val="28"/>
          <w:szCs w:val="32"/>
          <w:rtl/>
          <w:lang w:bidi="ar-DZ"/>
        </w:rPr>
        <w:t xml:space="preserve">تقوم عملية الاختيار ضمن مدى زمني معين أو ضمن مجال معين من المشاهدات </w:t>
      </w:r>
      <w:r w:rsidR="00D66BBD">
        <w:rPr>
          <w:rFonts w:ascii="Times New Roman" w:hAnsi="Times New Roman" w:cs="Traditional Arabic"/>
          <w:sz w:val="28"/>
          <w:szCs w:val="32"/>
          <w:lang w:bidi="ar-DZ"/>
        </w:rPr>
        <w:t>« Dans une plage de temps ou d’observations »</w:t>
      </w:r>
      <w:r w:rsidR="00D66BBD">
        <w:rPr>
          <w:rFonts w:ascii="Times New Roman" w:hAnsi="Times New Roman" w:cs="Traditional Arabic" w:hint="cs"/>
          <w:sz w:val="28"/>
          <w:szCs w:val="32"/>
          <w:rtl/>
          <w:lang w:bidi="ar-DZ"/>
        </w:rPr>
        <w:t xml:space="preserve"> ، كما يمكن استخدام مفهوم متغير التصفية أو الرشح لاختيار بي</w:t>
      </w:r>
      <w:r>
        <w:rPr>
          <w:rFonts w:ascii="Times New Roman" w:hAnsi="Times New Roman" w:cs="Traditional Arabic" w:hint="cs"/>
          <w:sz w:val="28"/>
          <w:szCs w:val="32"/>
          <w:rtl/>
          <w:lang w:bidi="ar-DZ"/>
        </w:rPr>
        <w:t>ا</w:t>
      </w:r>
      <w:r w:rsidR="00D66BBD">
        <w:rPr>
          <w:rFonts w:ascii="Times New Roman" w:hAnsi="Times New Roman" w:cs="Traditional Arabic" w:hint="cs"/>
          <w:sz w:val="28"/>
          <w:szCs w:val="32"/>
          <w:rtl/>
          <w:lang w:bidi="ar-DZ"/>
        </w:rPr>
        <w:t>نات عملية التحليل</w:t>
      </w:r>
      <w:r w:rsidR="00D66BBD">
        <w:rPr>
          <w:rFonts w:ascii="Times New Roman" w:hAnsi="Times New Roman" w:cs="Traditional Arabic"/>
          <w:sz w:val="28"/>
          <w:szCs w:val="32"/>
          <w:lang w:bidi="ar-DZ"/>
        </w:rPr>
        <w:t xml:space="preserve"> </w:t>
      </w:r>
      <w:r w:rsidR="00D66BBD">
        <w:rPr>
          <w:rFonts w:ascii="Times New Roman" w:hAnsi="Times New Roman" w:cs="Traditional Arabic" w:hint="cs"/>
          <w:sz w:val="28"/>
          <w:szCs w:val="32"/>
          <w:rtl/>
          <w:lang w:bidi="ar-DZ"/>
        </w:rPr>
        <w:t xml:space="preserve"> </w:t>
      </w:r>
      <w:r w:rsidR="00D66BBD">
        <w:rPr>
          <w:rFonts w:ascii="Times New Roman" w:hAnsi="Times New Roman" w:cs="Traditional Arabic"/>
          <w:sz w:val="28"/>
          <w:szCs w:val="32"/>
          <w:lang w:bidi="ar-DZ"/>
        </w:rPr>
        <w:t xml:space="preserve">« Utiliser un </w:t>
      </w:r>
      <w:r>
        <w:rPr>
          <w:rFonts w:ascii="Times New Roman" w:hAnsi="Times New Roman" w:cs="Traditional Arabic"/>
          <w:sz w:val="28"/>
          <w:szCs w:val="32"/>
          <w:lang w:bidi="ar-DZ"/>
        </w:rPr>
        <w:t>variable</w:t>
      </w:r>
      <w:r w:rsidR="00D66BBD">
        <w:rPr>
          <w:rFonts w:ascii="Times New Roman" w:hAnsi="Times New Roman" w:cs="Traditional Arabic"/>
          <w:sz w:val="28"/>
          <w:szCs w:val="32"/>
          <w:lang w:bidi="ar-DZ"/>
        </w:rPr>
        <w:t xml:space="preserve"> de filtre</w:t>
      </w:r>
      <w:r>
        <w:rPr>
          <w:rFonts w:ascii="Times New Roman" w:hAnsi="Times New Roman" w:cs="Traditional Arabic"/>
          <w:sz w:val="28"/>
          <w:szCs w:val="32"/>
          <w:lang w:bidi="ar-DZ"/>
        </w:rPr>
        <w:t> »</w:t>
      </w:r>
      <w:r w:rsidRPr="000B17DC">
        <w:rPr>
          <w:noProof/>
          <w:lang w:eastAsia="fr-FR"/>
        </w:rPr>
        <w:t xml:space="preserve"> </w:t>
      </w:r>
    </w:p>
    <w:p w:rsidR="00C72EEA" w:rsidRPr="00E13839" w:rsidRDefault="00C72EEA" w:rsidP="00C72EEA">
      <w:pPr>
        <w:pStyle w:val="Paragraphedeliste"/>
        <w:numPr>
          <w:ilvl w:val="0"/>
          <w:numId w:val="2"/>
        </w:numPr>
        <w:bidi/>
        <w:jc w:val="both"/>
        <w:rPr>
          <w:rFonts w:ascii="Times New Roman" w:hAnsi="Times New Roman" w:cs="Traditional Arabic"/>
          <w:b/>
          <w:bCs/>
          <w:sz w:val="28"/>
          <w:szCs w:val="32"/>
          <w:lang w:bidi="ar-DZ"/>
        </w:rPr>
      </w:pPr>
      <w:r w:rsidRPr="00E13839">
        <w:rPr>
          <w:rFonts w:ascii="Times New Roman" w:hAnsi="Times New Roman" w:cs="Traditional Arabic" w:hint="cs"/>
          <w:b/>
          <w:bCs/>
          <w:sz w:val="28"/>
          <w:szCs w:val="32"/>
          <w:rtl/>
          <w:lang w:bidi="ar-DZ"/>
        </w:rPr>
        <w:t xml:space="preserve">تسميات القيم </w:t>
      </w:r>
      <w:r w:rsidRPr="00E13839">
        <w:rPr>
          <w:rFonts w:ascii="Times New Roman" w:hAnsi="Times New Roman" w:cs="Traditional Arabic"/>
          <w:b/>
          <w:bCs/>
          <w:sz w:val="28"/>
          <w:szCs w:val="32"/>
          <w:lang w:bidi="ar-DZ"/>
        </w:rPr>
        <w:t>« libellés de valeurs »</w:t>
      </w:r>
    </w:p>
    <w:p w:rsidR="00E13839" w:rsidRDefault="00E13839" w:rsidP="00B4692A">
      <w:pPr>
        <w:bidi/>
        <w:jc w:val="both"/>
        <w:rPr>
          <w:rFonts w:ascii="Times New Roman" w:hAnsi="Times New Roman" w:cs="Traditional Arabic"/>
          <w:sz w:val="28"/>
          <w:szCs w:val="32"/>
          <w:lang w:bidi="ar-DZ"/>
        </w:rPr>
      </w:pPr>
      <w:r>
        <w:rPr>
          <w:noProof/>
          <w:lang w:eastAsia="fr-FR"/>
        </w:rPr>
        <w:drawing>
          <wp:anchor distT="0" distB="0" distL="114300" distR="114300" simplePos="0" relativeHeight="251671552" behindDoc="0" locked="0" layoutInCell="1" allowOverlap="1" wp14:anchorId="078F082C" wp14:editId="15393124">
            <wp:simplePos x="0" y="0"/>
            <wp:positionH relativeFrom="column">
              <wp:posOffset>4963795</wp:posOffset>
            </wp:positionH>
            <wp:positionV relativeFrom="paragraph">
              <wp:posOffset>13970</wp:posOffset>
            </wp:positionV>
            <wp:extent cx="719455" cy="581660"/>
            <wp:effectExtent l="0" t="0" r="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EEA">
        <w:rPr>
          <w:rFonts w:ascii="Times New Roman" w:hAnsi="Times New Roman" w:cs="Traditional Arabic" w:hint="cs"/>
          <w:sz w:val="28"/>
          <w:szCs w:val="32"/>
          <w:rtl/>
          <w:lang w:bidi="ar-DZ"/>
        </w:rPr>
        <w:t xml:space="preserve">تمكن </w:t>
      </w:r>
      <w:r w:rsidR="000C232E" w:rsidRPr="00C72EEA">
        <w:rPr>
          <w:rFonts w:ascii="Times New Roman" w:hAnsi="Times New Roman" w:cs="Traditional Arabic" w:hint="cs"/>
          <w:sz w:val="28"/>
          <w:szCs w:val="32"/>
          <w:rtl/>
          <w:lang w:bidi="ar-DZ"/>
        </w:rPr>
        <w:t xml:space="preserve"> هذه الأيقونة</w:t>
      </w:r>
      <w:r w:rsidR="00C72EEA">
        <w:rPr>
          <w:rFonts w:ascii="Times New Roman" w:hAnsi="Times New Roman" w:cs="Traditional Arabic" w:hint="cs"/>
          <w:sz w:val="28"/>
          <w:szCs w:val="32"/>
          <w:rtl/>
          <w:lang w:bidi="ar-DZ"/>
        </w:rPr>
        <w:t xml:space="preserve"> المستخدم من</w:t>
      </w:r>
      <w:r w:rsidR="000C232E" w:rsidRPr="00C72EEA">
        <w:rPr>
          <w:rFonts w:ascii="Times New Roman" w:hAnsi="Times New Roman" w:cs="Traditional Arabic" w:hint="cs"/>
          <w:sz w:val="28"/>
          <w:szCs w:val="32"/>
          <w:rtl/>
          <w:lang w:bidi="ar-DZ"/>
        </w:rPr>
        <w:t xml:space="preserve"> إخفاء أو إظهار </w:t>
      </w:r>
      <w:r w:rsidR="00C72EEA">
        <w:rPr>
          <w:rFonts w:ascii="Times New Roman" w:hAnsi="Times New Roman" w:cs="Traditional Arabic" w:hint="cs"/>
          <w:sz w:val="28"/>
          <w:szCs w:val="32"/>
          <w:rtl/>
          <w:lang w:bidi="ar-DZ"/>
        </w:rPr>
        <w:t>التسميات المسندة</w:t>
      </w:r>
      <w:r w:rsidR="000C232E" w:rsidRPr="00C72EEA">
        <w:rPr>
          <w:rFonts w:ascii="Times New Roman" w:hAnsi="Times New Roman" w:cs="Traditional Arabic" w:hint="cs"/>
          <w:sz w:val="28"/>
          <w:szCs w:val="32"/>
          <w:rtl/>
          <w:lang w:bidi="ar-DZ"/>
        </w:rPr>
        <w:t xml:space="preserve"> لقيم </w:t>
      </w:r>
      <w:r w:rsidR="00C72EEA">
        <w:rPr>
          <w:rFonts w:ascii="Times New Roman" w:hAnsi="Times New Roman" w:cs="Traditional Arabic"/>
          <w:sz w:val="28"/>
          <w:szCs w:val="32"/>
          <w:lang w:bidi="ar-DZ"/>
        </w:rPr>
        <w:t>« </w:t>
      </w:r>
      <w:r w:rsidR="00C72EEA" w:rsidRPr="00C72EEA">
        <w:rPr>
          <w:rFonts w:ascii="Times New Roman" w:hAnsi="Times New Roman" w:cs="Traditional Arabic"/>
          <w:sz w:val="28"/>
          <w:szCs w:val="32"/>
          <w:lang w:bidi="ar-DZ"/>
        </w:rPr>
        <w:t>libellés de valeurs</w:t>
      </w:r>
      <w:r w:rsidR="00C72EEA">
        <w:rPr>
          <w:rFonts w:ascii="Times New Roman" w:hAnsi="Times New Roman" w:cs="Traditional Arabic"/>
          <w:sz w:val="28"/>
          <w:szCs w:val="32"/>
          <w:lang w:bidi="ar-DZ"/>
        </w:rPr>
        <w:t> »</w:t>
      </w:r>
      <w:r w:rsidR="00961272" w:rsidRPr="00C72EEA">
        <w:rPr>
          <w:rFonts w:ascii="Times New Roman" w:hAnsi="Times New Roman" w:cs="Traditional Arabic" w:hint="cs"/>
          <w:sz w:val="28"/>
          <w:szCs w:val="32"/>
          <w:rtl/>
          <w:lang w:bidi="ar-DZ"/>
        </w:rPr>
        <w:t xml:space="preserve"> </w:t>
      </w:r>
      <w:r w:rsidR="00C72EEA">
        <w:rPr>
          <w:rFonts w:ascii="Times New Roman" w:hAnsi="Times New Roman" w:cs="Traditional Arabic" w:hint="cs"/>
          <w:sz w:val="28"/>
          <w:szCs w:val="32"/>
          <w:rtl/>
          <w:lang w:bidi="ar-DZ"/>
        </w:rPr>
        <w:t>ال</w:t>
      </w:r>
      <w:r w:rsidR="00961272" w:rsidRPr="00C72EEA">
        <w:rPr>
          <w:rFonts w:ascii="Times New Roman" w:hAnsi="Times New Roman" w:cs="Traditional Arabic" w:hint="cs"/>
          <w:sz w:val="28"/>
          <w:szCs w:val="32"/>
          <w:rtl/>
          <w:lang w:bidi="ar-DZ"/>
        </w:rPr>
        <w:t>متغير</w:t>
      </w:r>
      <w:r w:rsidR="00C72EEA">
        <w:rPr>
          <w:rFonts w:ascii="Times New Roman" w:hAnsi="Times New Roman" w:cs="Traditional Arabic" w:hint="cs"/>
          <w:sz w:val="28"/>
          <w:szCs w:val="32"/>
          <w:rtl/>
          <w:lang w:bidi="ar-DZ"/>
        </w:rPr>
        <w:t>ات</w:t>
      </w:r>
      <w:r w:rsidR="00961272" w:rsidRPr="00C72EEA">
        <w:rPr>
          <w:rFonts w:ascii="Times New Roman" w:hAnsi="Times New Roman" w:cs="Traditional Arabic" w:hint="cs"/>
          <w:sz w:val="28"/>
          <w:szCs w:val="32"/>
          <w:rtl/>
          <w:lang w:bidi="ar-DZ"/>
        </w:rPr>
        <w:t xml:space="preserve"> </w:t>
      </w:r>
      <w:r w:rsidR="00C72EEA">
        <w:rPr>
          <w:rFonts w:ascii="Times New Roman" w:hAnsi="Times New Roman" w:cs="Traditional Arabic" w:hint="cs"/>
          <w:sz w:val="28"/>
          <w:szCs w:val="32"/>
          <w:rtl/>
          <w:lang w:bidi="ar-DZ"/>
        </w:rPr>
        <w:t>ال</w:t>
      </w:r>
      <w:r w:rsidR="00961272" w:rsidRPr="00C72EEA">
        <w:rPr>
          <w:rFonts w:ascii="Times New Roman" w:hAnsi="Times New Roman" w:cs="Traditional Arabic" w:hint="cs"/>
          <w:sz w:val="28"/>
          <w:szCs w:val="32"/>
          <w:rtl/>
          <w:lang w:bidi="ar-DZ"/>
        </w:rPr>
        <w:t>تصنيفي</w:t>
      </w:r>
      <w:r w:rsidR="00C72EEA">
        <w:rPr>
          <w:rFonts w:ascii="Times New Roman" w:hAnsi="Times New Roman" w:cs="Traditional Arabic" w:hint="cs"/>
          <w:sz w:val="28"/>
          <w:szCs w:val="32"/>
          <w:rtl/>
          <w:lang w:bidi="ar-DZ"/>
        </w:rPr>
        <w:t>ة</w:t>
      </w:r>
      <w:r w:rsidR="00961272" w:rsidRPr="00C72EEA">
        <w:rPr>
          <w:rFonts w:ascii="Times New Roman" w:hAnsi="Times New Roman" w:cs="Traditional Arabic" w:hint="cs"/>
          <w:sz w:val="28"/>
          <w:szCs w:val="32"/>
          <w:rtl/>
          <w:lang w:bidi="ar-DZ"/>
        </w:rPr>
        <w:t>،</w:t>
      </w:r>
      <w:r w:rsidR="00C72EEA">
        <w:rPr>
          <w:rFonts w:ascii="Times New Roman" w:hAnsi="Times New Roman" w:cs="Traditional Arabic" w:hint="cs"/>
          <w:sz w:val="28"/>
          <w:szCs w:val="32"/>
          <w:rtl/>
          <w:lang w:bidi="ar-DZ"/>
        </w:rPr>
        <w:t xml:space="preserve"> </w:t>
      </w:r>
      <w:r w:rsidR="00CF7B70">
        <w:rPr>
          <w:rFonts w:ascii="Times New Roman" w:hAnsi="Times New Roman" w:cs="Traditional Arabic" w:hint="cs"/>
          <w:sz w:val="28"/>
          <w:szCs w:val="32"/>
          <w:rtl/>
          <w:lang w:bidi="ar-DZ"/>
        </w:rPr>
        <w:t>فكثيرا ما يتم وصف بعض المتغيرات السوسيوديموغرافية مثل الجنس أو الحالة العائلية المستوى الثقافي والتعليمي...إلخ، أو بعض المتغيرات التي يتم التعبير عنها من خلال تقديرات كيفية مثل</w:t>
      </w:r>
      <w:r>
        <w:rPr>
          <w:rFonts w:ascii="Times New Roman" w:hAnsi="Times New Roman" w:cs="Traditional Arabic" w:hint="cs"/>
          <w:sz w:val="28"/>
          <w:szCs w:val="32"/>
          <w:rtl/>
          <w:lang w:bidi="ar-DZ"/>
        </w:rPr>
        <w:t>؛</w:t>
      </w:r>
      <w:r w:rsidR="00CF7B70">
        <w:rPr>
          <w:rFonts w:ascii="Times New Roman" w:hAnsi="Times New Roman" w:cs="Traditional Arabic" w:hint="cs"/>
          <w:sz w:val="28"/>
          <w:szCs w:val="32"/>
          <w:rtl/>
          <w:lang w:bidi="ar-DZ"/>
        </w:rPr>
        <w:t xml:space="preserve"> مستوى التحصيل </w:t>
      </w:r>
      <w:r>
        <w:rPr>
          <w:rFonts w:ascii="Times New Roman" w:hAnsi="Times New Roman" w:cs="Traditional Arabic" w:hint="cs"/>
          <w:sz w:val="28"/>
          <w:szCs w:val="32"/>
          <w:rtl/>
          <w:lang w:bidi="ar-DZ"/>
        </w:rPr>
        <w:t xml:space="preserve">و </w:t>
      </w:r>
      <w:r w:rsidR="00CF7B70">
        <w:rPr>
          <w:rFonts w:ascii="Times New Roman" w:hAnsi="Times New Roman" w:cs="Traditional Arabic" w:hint="cs"/>
          <w:sz w:val="28"/>
          <w:szCs w:val="32"/>
          <w:rtl/>
          <w:lang w:bidi="ar-DZ"/>
        </w:rPr>
        <w:t>طبيعة الاتجاه أو بعض المظاهر التي يعبر عنها من خلال تصنيفات تعتمد على منطق القوة والتفاضل في الخاصية،</w:t>
      </w:r>
      <w:r w:rsidR="00012183">
        <w:rPr>
          <w:rFonts w:ascii="Times New Roman" w:hAnsi="Times New Roman" w:cs="Traditional Arabic" w:hint="cs"/>
          <w:sz w:val="28"/>
          <w:szCs w:val="32"/>
          <w:rtl/>
          <w:lang w:bidi="ar-DZ"/>
        </w:rPr>
        <w:t xml:space="preserve"> حيث يتم وصف أفراد العينة من خلال ترميز </w:t>
      </w:r>
      <w:r>
        <w:rPr>
          <w:rFonts w:ascii="Times New Roman" w:hAnsi="Times New Roman" w:cs="Traditional Arabic" w:hint="cs"/>
          <w:sz w:val="28"/>
          <w:szCs w:val="32"/>
          <w:rtl/>
          <w:lang w:bidi="ar-DZ"/>
        </w:rPr>
        <w:t xml:space="preserve">الفئات و تسمية القيم التي تعبر عنها، و حينما ينقر المستخدم على هذه الأيقونة </w:t>
      </w:r>
      <w:r w:rsidR="00961272" w:rsidRPr="00C72EEA">
        <w:rPr>
          <w:rFonts w:ascii="Times New Roman" w:hAnsi="Times New Roman" w:cs="Traditional Arabic" w:hint="cs"/>
          <w:sz w:val="28"/>
          <w:szCs w:val="32"/>
          <w:rtl/>
          <w:lang w:bidi="ar-DZ"/>
        </w:rPr>
        <w:t xml:space="preserve"> </w:t>
      </w:r>
      <w:r>
        <w:rPr>
          <w:rFonts w:ascii="Times New Roman" w:hAnsi="Times New Roman" w:cs="Traditional Arabic" w:hint="cs"/>
          <w:sz w:val="28"/>
          <w:szCs w:val="32"/>
          <w:rtl/>
          <w:lang w:bidi="ar-DZ"/>
        </w:rPr>
        <w:t>فإن</w:t>
      </w:r>
      <w:r w:rsidR="000527DC" w:rsidRPr="00C72EEA">
        <w:rPr>
          <w:rFonts w:ascii="Times New Roman" w:hAnsi="Times New Roman" w:cs="Traditional Arabic" w:hint="cs"/>
          <w:sz w:val="28"/>
          <w:szCs w:val="32"/>
          <w:rtl/>
          <w:lang w:bidi="ar-DZ"/>
        </w:rPr>
        <w:t xml:space="preserve"> المحرر البيانات </w:t>
      </w:r>
      <w:r>
        <w:rPr>
          <w:rFonts w:ascii="Times New Roman" w:hAnsi="Times New Roman" w:cs="Traditional Arabic" w:hint="cs"/>
          <w:sz w:val="28"/>
          <w:szCs w:val="32"/>
          <w:rtl/>
          <w:lang w:bidi="ar-DZ"/>
        </w:rPr>
        <w:t xml:space="preserve"> ينتقل من ترميز المشاهدات إلى تسمية القيم أو العكس بحسب الحالة التي كانت عليها البيانات رموزا رق</w:t>
      </w:r>
      <w:r w:rsidR="00B4692A">
        <w:rPr>
          <w:rFonts w:ascii="Times New Roman" w:hAnsi="Times New Roman" w:cs="Traditional Arabic" w:hint="cs"/>
          <w:sz w:val="28"/>
          <w:szCs w:val="32"/>
          <w:rtl/>
          <w:lang w:bidi="ar-DZ"/>
        </w:rPr>
        <w:t>مي</w:t>
      </w:r>
      <w:r>
        <w:rPr>
          <w:rFonts w:ascii="Times New Roman" w:hAnsi="Times New Roman" w:cs="Traditional Arabic" w:hint="cs"/>
          <w:sz w:val="28"/>
          <w:szCs w:val="32"/>
          <w:rtl/>
          <w:lang w:bidi="ar-DZ"/>
        </w:rPr>
        <w:t xml:space="preserve">ة </w:t>
      </w:r>
      <w:r>
        <w:rPr>
          <w:rFonts w:ascii="Times New Roman" w:hAnsi="Times New Roman" w:cs="Traditional Arabic"/>
          <w:sz w:val="28"/>
          <w:szCs w:val="32"/>
          <w:lang w:bidi="ar-DZ"/>
        </w:rPr>
        <w:t>« valeurs »</w:t>
      </w:r>
      <w:r>
        <w:rPr>
          <w:rFonts w:ascii="Times New Roman" w:hAnsi="Times New Roman" w:cs="Traditional Arabic" w:hint="cs"/>
          <w:sz w:val="28"/>
          <w:szCs w:val="32"/>
          <w:rtl/>
          <w:lang w:bidi="ar-DZ"/>
        </w:rPr>
        <w:t xml:space="preserve"> أو مسميات </w:t>
      </w:r>
      <w:r>
        <w:rPr>
          <w:rFonts w:ascii="Times New Roman" w:hAnsi="Times New Roman" w:cs="Traditional Arabic"/>
          <w:sz w:val="28"/>
          <w:szCs w:val="32"/>
          <w:lang w:bidi="ar-DZ"/>
        </w:rPr>
        <w:t>« </w:t>
      </w:r>
      <w:r w:rsidRPr="00C72EEA">
        <w:rPr>
          <w:rFonts w:ascii="Times New Roman" w:hAnsi="Times New Roman" w:cs="Traditional Arabic"/>
          <w:sz w:val="28"/>
          <w:szCs w:val="32"/>
          <w:lang w:bidi="ar-DZ"/>
        </w:rPr>
        <w:t>libellés</w:t>
      </w:r>
      <w:r>
        <w:rPr>
          <w:rFonts w:ascii="Times New Roman" w:hAnsi="Times New Roman" w:cs="Traditional Arabic"/>
          <w:sz w:val="28"/>
          <w:szCs w:val="32"/>
          <w:lang w:bidi="ar-DZ"/>
        </w:rPr>
        <w:t> »</w:t>
      </w:r>
      <w:r w:rsidRPr="00E13839">
        <w:rPr>
          <w:noProof/>
          <w:lang w:eastAsia="fr-FR"/>
        </w:rPr>
        <w:t xml:space="preserve"> </w:t>
      </w:r>
    </w:p>
    <w:p w:rsidR="00352B51" w:rsidRPr="00B4692A" w:rsidRDefault="00352B51" w:rsidP="00E13839">
      <w:pPr>
        <w:pStyle w:val="Paragraphedeliste"/>
        <w:numPr>
          <w:ilvl w:val="0"/>
          <w:numId w:val="2"/>
        </w:numPr>
        <w:bidi/>
        <w:jc w:val="both"/>
        <w:rPr>
          <w:rFonts w:ascii="Times New Roman" w:hAnsi="Times New Roman" w:cs="Traditional Arabic" w:hint="cs"/>
          <w:b/>
          <w:bCs/>
          <w:sz w:val="28"/>
          <w:szCs w:val="32"/>
          <w:lang w:bidi="ar-DZ"/>
        </w:rPr>
      </w:pPr>
      <w:proofErr w:type="gramStart"/>
      <w:r w:rsidRPr="00B4692A">
        <w:rPr>
          <w:rFonts w:ascii="Times New Roman" w:hAnsi="Times New Roman" w:cs="Traditional Arabic" w:hint="cs"/>
          <w:b/>
          <w:bCs/>
          <w:sz w:val="28"/>
          <w:szCs w:val="32"/>
          <w:rtl/>
          <w:lang w:bidi="ar-DZ"/>
        </w:rPr>
        <w:t>استخدام</w:t>
      </w:r>
      <w:proofErr w:type="gramEnd"/>
      <w:r w:rsidRPr="00B4692A">
        <w:rPr>
          <w:rFonts w:ascii="Times New Roman" w:hAnsi="Times New Roman" w:cs="Traditional Arabic" w:hint="cs"/>
          <w:b/>
          <w:bCs/>
          <w:sz w:val="28"/>
          <w:szCs w:val="32"/>
          <w:rtl/>
          <w:lang w:bidi="ar-DZ"/>
        </w:rPr>
        <w:t xml:space="preserve"> مجموعات المتغيرات </w:t>
      </w:r>
      <w:r w:rsidR="00B4692A" w:rsidRPr="00B4692A">
        <w:rPr>
          <w:rFonts w:ascii="Times New Roman" w:hAnsi="Times New Roman" w:cs="Traditional Arabic"/>
          <w:b/>
          <w:bCs/>
          <w:sz w:val="28"/>
          <w:szCs w:val="32"/>
          <w:lang w:bidi="ar-DZ"/>
        </w:rPr>
        <w:t>« Utiliser des jeux de variables »</w:t>
      </w:r>
    </w:p>
    <w:p w:rsidR="000527DC" w:rsidRPr="00352B51" w:rsidRDefault="00E5299E" w:rsidP="00CF1192">
      <w:pPr>
        <w:bidi/>
        <w:jc w:val="both"/>
        <w:rPr>
          <w:rFonts w:ascii="Times New Roman" w:hAnsi="Times New Roman" w:cs="Traditional Arabic"/>
          <w:sz w:val="28"/>
          <w:szCs w:val="32"/>
          <w:rtl/>
          <w:lang w:bidi="ar-DZ"/>
        </w:rPr>
      </w:pPr>
      <w:r>
        <w:rPr>
          <w:noProof/>
          <w:lang w:eastAsia="fr-FR"/>
        </w:rPr>
        <w:drawing>
          <wp:anchor distT="0" distB="0" distL="114300" distR="114300" simplePos="0" relativeHeight="251674624" behindDoc="0" locked="0" layoutInCell="1" allowOverlap="1" wp14:anchorId="226426AA" wp14:editId="772C0D23">
            <wp:simplePos x="0" y="0"/>
            <wp:positionH relativeFrom="column">
              <wp:posOffset>5043805</wp:posOffset>
            </wp:positionH>
            <wp:positionV relativeFrom="paragraph">
              <wp:posOffset>72390</wp:posOffset>
            </wp:positionV>
            <wp:extent cx="719455" cy="650240"/>
            <wp:effectExtent l="0" t="0" r="0" b="0"/>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27DC" w:rsidRPr="00352B51">
        <w:rPr>
          <w:rFonts w:ascii="Times New Roman" w:hAnsi="Times New Roman" w:cs="Traditional Arabic" w:hint="cs"/>
          <w:sz w:val="28"/>
          <w:szCs w:val="32"/>
          <w:rtl/>
          <w:lang w:bidi="ar-DZ"/>
        </w:rPr>
        <w:t xml:space="preserve">تمكن هذه </w:t>
      </w:r>
      <w:r w:rsidR="00B4692A" w:rsidRPr="00352B51">
        <w:rPr>
          <w:rFonts w:ascii="Times New Roman" w:hAnsi="Times New Roman" w:cs="Traditional Arabic" w:hint="cs"/>
          <w:sz w:val="28"/>
          <w:szCs w:val="32"/>
          <w:rtl/>
          <w:lang w:bidi="ar-DZ"/>
        </w:rPr>
        <w:t xml:space="preserve">الأيقونة </w:t>
      </w:r>
      <w:r w:rsidR="00B4692A">
        <w:rPr>
          <w:rFonts w:ascii="Times New Roman" w:hAnsi="Times New Roman" w:cs="Traditional Arabic" w:hint="cs"/>
          <w:sz w:val="28"/>
          <w:szCs w:val="32"/>
          <w:rtl/>
          <w:lang w:bidi="ar-DZ"/>
        </w:rPr>
        <w:t xml:space="preserve">المستخدم من تحديد مجموعات المتغيرات التي سيتعامل معها على مستوى محرر البيانات، ويؤدي النقر هذه الأيقونة إلى ظهور علبة حوار </w:t>
      </w:r>
      <w:r w:rsidR="00B4692A">
        <w:rPr>
          <w:rFonts w:ascii="Times New Roman" w:hAnsi="Times New Roman" w:cs="Traditional Arabic"/>
          <w:sz w:val="28"/>
          <w:szCs w:val="32"/>
          <w:lang w:bidi="ar-DZ"/>
        </w:rPr>
        <w:t xml:space="preserve"> </w:t>
      </w:r>
      <w:r w:rsidR="00B4692A">
        <w:rPr>
          <w:rFonts w:ascii="Times New Roman" w:hAnsi="Times New Roman" w:cs="Traditional Arabic" w:hint="cs"/>
          <w:sz w:val="28"/>
          <w:szCs w:val="32"/>
          <w:rtl/>
          <w:lang w:bidi="ar-DZ"/>
        </w:rPr>
        <w:t xml:space="preserve">تحمل العنوان </w:t>
      </w:r>
      <w:r w:rsidR="00B4692A" w:rsidRPr="00B4692A">
        <w:rPr>
          <w:rFonts w:ascii="Times New Roman" w:hAnsi="Times New Roman" w:cs="Traditional Arabic"/>
          <w:sz w:val="28"/>
          <w:szCs w:val="32"/>
          <w:lang w:bidi="ar-DZ"/>
        </w:rPr>
        <w:t>« Utiliser des jeux de variables »</w:t>
      </w:r>
      <w:r w:rsidR="00CF1192">
        <w:rPr>
          <w:rFonts w:ascii="Times New Roman" w:hAnsi="Times New Roman" w:cs="Traditional Arabic" w:hint="cs"/>
          <w:sz w:val="28"/>
          <w:szCs w:val="32"/>
          <w:rtl/>
          <w:lang w:bidi="ar-DZ"/>
        </w:rPr>
        <w:t xml:space="preserve"> و </w:t>
      </w:r>
      <w:r w:rsidR="000527DC" w:rsidRPr="00352B51">
        <w:rPr>
          <w:rFonts w:ascii="Times New Roman" w:hAnsi="Times New Roman" w:cs="Traditional Arabic" w:hint="cs"/>
          <w:sz w:val="28"/>
          <w:szCs w:val="32"/>
          <w:rtl/>
          <w:lang w:bidi="ar-DZ"/>
        </w:rPr>
        <w:t xml:space="preserve">من </w:t>
      </w:r>
      <w:r w:rsidR="00CF1192">
        <w:rPr>
          <w:rFonts w:ascii="Times New Roman" w:hAnsi="Times New Roman" w:cs="Traditional Arabic" w:hint="cs"/>
          <w:sz w:val="28"/>
          <w:szCs w:val="32"/>
          <w:rtl/>
          <w:lang w:bidi="ar-DZ"/>
        </w:rPr>
        <w:t>خلالها يحدد المستخدم مجموعات المتغيرات التي تظهر على مستوى محرر البيانات أو ضمن قائمة المتغيرات في علب الحوار الموجهة لضبط مختلف التحليلات الاحصائية التي سيتم تنفيذها.</w:t>
      </w:r>
      <w:r w:rsidR="000527DC" w:rsidRPr="00352B51">
        <w:rPr>
          <w:rFonts w:ascii="Times New Roman" w:hAnsi="Times New Roman" w:cs="Traditional Arabic" w:hint="cs"/>
          <w:sz w:val="28"/>
          <w:szCs w:val="32"/>
          <w:rtl/>
          <w:lang w:bidi="ar-DZ"/>
        </w:rPr>
        <w:t xml:space="preserve"> </w:t>
      </w:r>
    </w:p>
    <w:p w:rsidR="001A645A" w:rsidRPr="00295D19" w:rsidRDefault="001A645A" w:rsidP="00392E17">
      <w:pPr>
        <w:bidi/>
        <w:jc w:val="both"/>
        <w:rPr>
          <w:rFonts w:ascii="Times New Roman" w:hAnsi="Times New Roman" w:cs="Traditional Arabic"/>
          <w:sz w:val="28"/>
          <w:szCs w:val="32"/>
          <w:rtl/>
          <w:lang w:bidi="ar-DZ"/>
        </w:rPr>
      </w:pPr>
    </w:p>
    <w:p w:rsidR="00332F49" w:rsidRPr="00295D19" w:rsidRDefault="00332F49" w:rsidP="00E5299E">
      <w:pPr>
        <w:bidi/>
        <w:jc w:val="both"/>
        <w:rPr>
          <w:rFonts w:ascii="Times New Roman" w:hAnsi="Times New Roman" w:cs="Traditional Arabic"/>
          <w:sz w:val="28"/>
          <w:szCs w:val="32"/>
          <w:rtl/>
          <w:lang w:bidi="ar-DZ"/>
        </w:rPr>
      </w:pPr>
    </w:p>
    <w:sectPr w:rsidR="00332F49" w:rsidRPr="00295D19" w:rsidSect="00BA3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D0888"/>
    <w:multiLevelType w:val="hybridMultilevel"/>
    <w:tmpl w:val="D0CE02EC"/>
    <w:lvl w:ilvl="0" w:tplc="040C000F">
      <w:start w:val="1"/>
      <w:numFmt w:val="decimal"/>
      <w:lvlText w:val="%1."/>
      <w:lvlJc w:val="left"/>
      <w:pPr>
        <w:ind w:left="2196" w:hanging="360"/>
      </w:pPr>
    </w:lvl>
    <w:lvl w:ilvl="1" w:tplc="040C0019" w:tentative="1">
      <w:start w:val="1"/>
      <w:numFmt w:val="lowerLetter"/>
      <w:lvlText w:val="%2."/>
      <w:lvlJc w:val="left"/>
      <w:pPr>
        <w:ind w:left="2916" w:hanging="360"/>
      </w:pPr>
    </w:lvl>
    <w:lvl w:ilvl="2" w:tplc="040C001B" w:tentative="1">
      <w:start w:val="1"/>
      <w:numFmt w:val="lowerRoman"/>
      <w:lvlText w:val="%3."/>
      <w:lvlJc w:val="right"/>
      <w:pPr>
        <w:ind w:left="3636" w:hanging="180"/>
      </w:pPr>
    </w:lvl>
    <w:lvl w:ilvl="3" w:tplc="040C000F" w:tentative="1">
      <w:start w:val="1"/>
      <w:numFmt w:val="decimal"/>
      <w:lvlText w:val="%4."/>
      <w:lvlJc w:val="left"/>
      <w:pPr>
        <w:ind w:left="4356" w:hanging="360"/>
      </w:pPr>
    </w:lvl>
    <w:lvl w:ilvl="4" w:tplc="040C0019" w:tentative="1">
      <w:start w:val="1"/>
      <w:numFmt w:val="lowerLetter"/>
      <w:lvlText w:val="%5."/>
      <w:lvlJc w:val="left"/>
      <w:pPr>
        <w:ind w:left="5076" w:hanging="360"/>
      </w:pPr>
    </w:lvl>
    <w:lvl w:ilvl="5" w:tplc="040C001B" w:tentative="1">
      <w:start w:val="1"/>
      <w:numFmt w:val="lowerRoman"/>
      <w:lvlText w:val="%6."/>
      <w:lvlJc w:val="right"/>
      <w:pPr>
        <w:ind w:left="5796" w:hanging="180"/>
      </w:pPr>
    </w:lvl>
    <w:lvl w:ilvl="6" w:tplc="040C000F" w:tentative="1">
      <w:start w:val="1"/>
      <w:numFmt w:val="decimal"/>
      <w:lvlText w:val="%7."/>
      <w:lvlJc w:val="left"/>
      <w:pPr>
        <w:ind w:left="6516" w:hanging="360"/>
      </w:pPr>
    </w:lvl>
    <w:lvl w:ilvl="7" w:tplc="040C0019" w:tentative="1">
      <w:start w:val="1"/>
      <w:numFmt w:val="lowerLetter"/>
      <w:lvlText w:val="%8."/>
      <w:lvlJc w:val="left"/>
      <w:pPr>
        <w:ind w:left="7236" w:hanging="360"/>
      </w:pPr>
    </w:lvl>
    <w:lvl w:ilvl="8" w:tplc="040C001B" w:tentative="1">
      <w:start w:val="1"/>
      <w:numFmt w:val="lowerRoman"/>
      <w:lvlText w:val="%9."/>
      <w:lvlJc w:val="right"/>
      <w:pPr>
        <w:ind w:left="7956" w:hanging="180"/>
      </w:pPr>
    </w:lvl>
  </w:abstractNum>
  <w:abstractNum w:abstractNumId="1">
    <w:nsid w:val="3B7F3233"/>
    <w:multiLevelType w:val="hybridMultilevel"/>
    <w:tmpl w:val="BDF0209E"/>
    <w:lvl w:ilvl="0" w:tplc="ED067CD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036ACA"/>
    <w:multiLevelType w:val="multilevel"/>
    <w:tmpl w:val="1C820ABC"/>
    <w:lvl w:ilvl="0">
      <w:start w:val="1"/>
      <w:numFmt w:val="decimal"/>
      <w:lvlText w:val="%1-"/>
      <w:lvlJc w:val="left"/>
      <w:pPr>
        <w:ind w:left="630" w:hanging="630"/>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3">
    <w:nsid w:val="63852D5B"/>
    <w:multiLevelType w:val="hybridMultilevel"/>
    <w:tmpl w:val="9A2E597E"/>
    <w:lvl w:ilvl="0" w:tplc="297825FC">
      <w:start w:val="1"/>
      <w:numFmt w:val="decimal"/>
      <w:lvlText w:val="%1-"/>
      <w:lvlJc w:val="left"/>
      <w:pPr>
        <w:ind w:left="720" w:hanging="720"/>
      </w:pPr>
      <w:rPr>
        <w:rFonts w:ascii="Traditional Arabic"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savePreviewPicture/>
  <w:compat>
    <w:compatSetting w:name="compatibilityMode" w:uri="http://schemas.microsoft.com/office/word" w:val="12"/>
  </w:compat>
  <w:rsids>
    <w:rsidRoot w:val="001441EC"/>
    <w:rsid w:val="00012183"/>
    <w:rsid w:val="00021B1E"/>
    <w:rsid w:val="000527DC"/>
    <w:rsid w:val="000917FF"/>
    <w:rsid w:val="000B17DC"/>
    <w:rsid w:val="000C232E"/>
    <w:rsid w:val="000E1781"/>
    <w:rsid w:val="000E6151"/>
    <w:rsid w:val="00142873"/>
    <w:rsid w:val="001441EC"/>
    <w:rsid w:val="00144742"/>
    <w:rsid w:val="00171CF2"/>
    <w:rsid w:val="001A645A"/>
    <w:rsid w:val="001B3DCF"/>
    <w:rsid w:val="0020315E"/>
    <w:rsid w:val="00211657"/>
    <w:rsid w:val="002508CE"/>
    <w:rsid w:val="0029162B"/>
    <w:rsid w:val="002926A6"/>
    <w:rsid w:val="00295D19"/>
    <w:rsid w:val="00305FE9"/>
    <w:rsid w:val="003062B8"/>
    <w:rsid w:val="00332F49"/>
    <w:rsid w:val="00352B51"/>
    <w:rsid w:val="00356858"/>
    <w:rsid w:val="003851AE"/>
    <w:rsid w:val="00392E17"/>
    <w:rsid w:val="003C1756"/>
    <w:rsid w:val="003D2E5E"/>
    <w:rsid w:val="004B10F4"/>
    <w:rsid w:val="004D5F6A"/>
    <w:rsid w:val="00555063"/>
    <w:rsid w:val="005A3F03"/>
    <w:rsid w:val="005C1FCD"/>
    <w:rsid w:val="00655287"/>
    <w:rsid w:val="00677E7B"/>
    <w:rsid w:val="006B591D"/>
    <w:rsid w:val="00721753"/>
    <w:rsid w:val="00767DFD"/>
    <w:rsid w:val="007A66ED"/>
    <w:rsid w:val="00800530"/>
    <w:rsid w:val="008C20DA"/>
    <w:rsid w:val="008F7CD2"/>
    <w:rsid w:val="00933B48"/>
    <w:rsid w:val="0093777F"/>
    <w:rsid w:val="009454B6"/>
    <w:rsid w:val="00961272"/>
    <w:rsid w:val="00992C5A"/>
    <w:rsid w:val="00996363"/>
    <w:rsid w:val="009B14F4"/>
    <w:rsid w:val="00A00FE4"/>
    <w:rsid w:val="00A05423"/>
    <w:rsid w:val="00A20DAF"/>
    <w:rsid w:val="00A250B1"/>
    <w:rsid w:val="00A61593"/>
    <w:rsid w:val="00A71A86"/>
    <w:rsid w:val="00AF502A"/>
    <w:rsid w:val="00B04272"/>
    <w:rsid w:val="00B34FA3"/>
    <w:rsid w:val="00B4692A"/>
    <w:rsid w:val="00B91AE5"/>
    <w:rsid w:val="00BA3EFE"/>
    <w:rsid w:val="00BC0687"/>
    <w:rsid w:val="00BE07D0"/>
    <w:rsid w:val="00BE6A0D"/>
    <w:rsid w:val="00C72EEA"/>
    <w:rsid w:val="00CB66D0"/>
    <w:rsid w:val="00CF1192"/>
    <w:rsid w:val="00CF4470"/>
    <w:rsid w:val="00CF7B70"/>
    <w:rsid w:val="00D66BBD"/>
    <w:rsid w:val="00D7076F"/>
    <w:rsid w:val="00D73030"/>
    <w:rsid w:val="00D90668"/>
    <w:rsid w:val="00E059E2"/>
    <w:rsid w:val="00E13839"/>
    <w:rsid w:val="00E5299E"/>
    <w:rsid w:val="00E65D22"/>
    <w:rsid w:val="00EB0387"/>
    <w:rsid w:val="00ED182C"/>
    <w:rsid w:val="00EF50C7"/>
    <w:rsid w:val="00EF6439"/>
    <w:rsid w:val="00EF78B8"/>
    <w:rsid w:val="00F2207A"/>
    <w:rsid w:val="00F76BEA"/>
    <w:rsid w:val="00F7770D"/>
    <w:rsid w:val="00FD124C"/>
    <w:rsid w:val="00FE49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E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2F49"/>
    <w:pPr>
      <w:ind w:left="720"/>
      <w:contextualSpacing/>
    </w:pPr>
  </w:style>
  <w:style w:type="paragraph" w:styleId="Textedebulles">
    <w:name w:val="Balloon Text"/>
    <w:basedOn w:val="Normal"/>
    <w:link w:val="TextedebullesCar"/>
    <w:uiPriority w:val="99"/>
    <w:semiHidden/>
    <w:unhideWhenUsed/>
    <w:rsid w:val="00295D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5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6</Pages>
  <Words>1553</Words>
  <Characters>8545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Belguidoum</cp:lastModifiedBy>
  <cp:revision>13</cp:revision>
  <dcterms:created xsi:type="dcterms:W3CDTF">2015-12-25T19:53:00Z</dcterms:created>
  <dcterms:modified xsi:type="dcterms:W3CDTF">2016-01-02T21:35:00Z</dcterms:modified>
</cp:coreProperties>
</file>