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B1E" w:rsidRPr="006048AA" w:rsidRDefault="00377B1E" w:rsidP="00423AB8">
      <w:pPr>
        <w:bidi/>
        <w:ind w:left="227"/>
        <w:jc w:val="both"/>
        <w:rPr>
          <w:rFonts w:ascii="Traditional Arabic" w:hAnsi="Traditional Arabic" w:cs="Traditional Arabic"/>
          <w:sz w:val="36"/>
          <w:szCs w:val="36"/>
          <w:rtl/>
          <w:lang w:bidi="ar-DZ"/>
        </w:rPr>
      </w:pPr>
      <w:r w:rsidRPr="00423AB8">
        <w:rPr>
          <w:rFonts w:ascii="Traditional Arabic" w:hAnsi="Traditional Arabic" w:cs="Traditional Arabic"/>
          <w:b/>
          <w:bCs/>
          <w:sz w:val="36"/>
          <w:szCs w:val="36"/>
          <w:rtl/>
          <w:lang w:bidi="ar-DZ"/>
        </w:rPr>
        <w:t xml:space="preserve">المحاضرة </w:t>
      </w:r>
      <w:proofErr w:type="gramStart"/>
      <w:r w:rsidRPr="00423AB8">
        <w:rPr>
          <w:rFonts w:ascii="Traditional Arabic" w:hAnsi="Traditional Arabic" w:cs="Traditional Arabic"/>
          <w:b/>
          <w:bCs/>
          <w:sz w:val="36"/>
          <w:szCs w:val="36"/>
          <w:rtl/>
          <w:lang w:bidi="ar-DZ"/>
        </w:rPr>
        <w:t>التاسعة :</w:t>
      </w:r>
      <w:proofErr w:type="gramEnd"/>
      <w:r w:rsidRPr="00423AB8">
        <w:rPr>
          <w:rFonts w:ascii="Traditional Arabic" w:hAnsi="Traditional Arabic" w:cs="Traditional Arabic"/>
          <w:b/>
          <w:bCs/>
          <w:sz w:val="36"/>
          <w:szCs w:val="36"/>
          <w:rtl/>
          <w:lang w:bidi="ar-DZ"/>
        </w:rPr>
        <w:t xml:space="preserve"> الإلحاد</w:t>
      </w:r>
    </w:p>
    <w:p w:rsidR="00377B1E" w:rsidRPr="006048AA" w:rsidRDefault="00377B1E" w:rsidP="00423AB8">
      <w:pPr>
        <w:bidi/>
        <w:ind w:left="227"/>
        <w:jc w:val="both"/>
        <w:rPr>
          <w:rFonts w:ascii="Traditional Arabic" w:hAnsi="Traditional Arabic" w:cs="Traditional Arabic"/>
          <w:sz w:val="36"/>
          <w:szCs w:val="36"/>
          <w:rtl/>
          <w:lang w:bidi="ar-DZ"/>
        </w:rPr>
      </w:pPr>
      <w:proofErr w:type="gramStart"/>
      <w:r w:rsidRPr="006048AA">
        <w:rPr>
          <w:rFonts w:ascii="Traditional Arabic" w:hAnsi="Traditional Arabic" w:cs="Traditional Arabic"/>
          <w:sz w:val="36"/>
          <w:szCs w:val="36"/>
          <w:rtl/>
          <w:lang w:bidi="ar-DZ"/>
        </w:rPr>
        <w:t>الإلحاد</w:t>
      </w:r>
      <w:proofErr w:type="gramEnd"/>
      <w:r w:rsidRPr="006048AA">
        <w:rPr>
          <w:rFonts w:ascii="Traditional Arabic" w:hAnsi="Traditional Arabic" w:cs="Traditional Arabic"/>
          <w:sz w:val="36"/>
          <w:szCs w:val="36"/>
          <w:rtl/>
          <w:lang w:bidi="ar-DZ"/>
        </w:rPr>
        <w:t xml:space="preserve"> هو إنكار وجود الله، والقول بأن الكون وجد بلا خالق، وأن المادة أزلية أبدية، وهي الخالق والمخلوق معا.</w:t>
      </w:r>
    </w:p>
    <w:p w:rsidR="00377B1E" w:rsidRPr="006048AA" w:rsidRDefault="00377B1E" w:rsidP="00423AB8">
      <w:pPr>
        <w:bidi/>
        <w:ind w:left="227"/>
        <w:jc w:val="both"/>
        <w:rPr>
          <w:rFonts w:ascii="Traditional Arabic" w:hAnsi="Traditional Arabic" w:cs="Traditional Arabic"/>
          <w:sz w:val="36"/>
          <w:szCs w:val="36"/>
          <w:rtl/>
          <w:lang w:bidi="ar-DZ"/>
        </w:rPr>
      </w:pPr>
      <w:r w:rsidRPr="006048AA">
        <w:rPr>
          <w:rFonts w:ascii="Traditional Arabic" w:hAnsi="Traditional Arabic" w:cs="Traditional Arabic"/>
          <w:sz w:val="36"/>
          <w:szCs w:val="36"/>
          <w:rtl/>
          <w:lang w:bidi="ar-DZ"/>
        </w:rPr>
        <w:t>وقد وجد في الأقوام السابقين من ينكر البعث والقيامة، ولكن إنكار وجود الله أصلا يكاد يكون بدعة من المذاهب والعقائد مستحدثة.</w:t>
      </w:r>
    </w:p>
    <w:p w:rsidR="00377B1E" w:rsidRPr="006048AA" w:rsidRDefault="00377B1E" w:rsidP="00423AB8">
      <w:pPr>
        <w:bidi/>
        <w:ind w:left="227"/>
        <w:jc w:val="both"/>
        <w:rPr>
          <w:rFonts w:ascii="Traditional Arabic" w:hAnsi="Traditional Arabic" w:cs="Traditional Arabic"/>
          <w:sz w:val="36"/>
          <w:szCs w:val="36"/>
          <w:rtl/>
          <w:lang w:bidi="ar-DZ"/>
        </w:rPr>
      </w:pPr>
      <w:r w:rsidRPr="006048AA">
        <w:rPr>
          <w:rFonts w:ascii="Traditional Arabic" w:hAnsi="Traditional Arabic" w:cs="Traditional Arabic"/>
          <w:sz w:val="36"/>
          <w:szCs w:val="36"/>
          <w:rtl/>
          <w:lang w:bidi="ar-DZ"/>
        </w:rPr>
        <w:t>وعامة ما في ا</w:t>
      </w:r>
      <w:r w:rsidR="006048AA">
        <w:rPr>
          <w:rFonts w:ascii="Traditional Arabic" w:hAnsi="Traditional Arabic" w:cs="Traditional Arabic" w:hint="cs"/>
          <w:sz w:val="36"/>
          <w:szCs w:val="36"/>
          <w:rtl/>
          <w:lang w:bidi="ar-DZ"/>
        </w:rPr>
        <w:t>ك2</w:t>
      </w:r>
      <w:r w:rsidRPr="006048AA">
        <w:rPr>
          <w:rFonts w:ascii="Traditional Arabic" w:hAnsi="Traditional Arabic" w:cs="Traditional Arabic"/>
          <w:sz w:val="36"/>
          <w:szCs w:val="36"/>
          <w:rtl/>
          <w:lang w:bidi="ar-DZ"/>
        </w:rPr>
        <w:t xml:space="preserve">لقرآن من جدل مع الكفار والمشركين إنما كان مع من ينكرون البعث والحساب، </w:t>
      </w:r>
      <w:r w:rsidR="00F32475" w:rsidRPr="006048AA">
        <w:rPr>
          <w:rFonts w:ascii="Traditional Arabic" w:hAnsi="Traditional Arabic" w:cs="Traditional Arabic"/>
          <w:sz w:val="36"/>
          <w:szCs w:val="36"/>
          <w:rtl/>
          <w:lang w:bidi="ar-DZ"/>
        </w:rPr>
        <w:t xml:space="preserve">أو يتصورون الله على غير حقيقته، </w:t>
      </w:r>
      <w:r w:rsidRPr="006048AA">
        <w:rPr>
          <w:rFonts w:ascii="Traditional Arabic" w:hAnsi="Traditional Arabic" w:cs="Traditional Arabic"/>
          <w:sz w:val="36"/>
          <w:szCs w:val="36"/>
          <w:rtl/>
          <w:lang w:bidi="ar-DZ"/>
        </w:rPr>
        <w:t xml:space="preserve">أو يصفون الله </w:t>
      </w:r>
      <w:r w:rsidR="00F32475" w:rsidRPr="006048AA">
        <w:rPr>
          <w:rFonts w:ascii="Traditional Arabic" w:hAnsi="Traditional Arabic" w:cs="Traditional Arabic"/>
          <w:sz w:val="36"/>
          <w:szCs w:val="36"/>
          <w:rtl/>
          <w:lang w:bidi="ar-DZ"/>
        </w:rPr>
        <w:t xml:space="preserve">بما لا يليق من الصفات والأفعال، </w:t>
      </w:r>
      <w:r w:rsidRPr="006048AA">
        <w:rPr>
          <w:rFonts w:ascii="Traditional Arabic" w:hAnsi="Traditional Arabic" w:cs="Traditional Arabic"/>
          <w:sz w:val="36"/>
          <w:szCs w:val="36"/>
          <w:rtl/>
          <w:lang w:bidi="ar-DZ"/>
        </w:rPr>
        <w:t xml:space="preserve">ولم يكن متوجها إلى من ينكر وجود الله أصلا. </w:t>
      </w:r>
      <w:proofErr w:type="spellStart"/>
      <w:r w:rsidRPr="006048AA">
        <w:rPr>
          <w:rFonts w:ascii="Traditional Arabic" w:hAnsi="Traditional Arabic" w:cs="Traditional Arabic"/>
          <w:sz w:val="36"/>
          <w:szCs w:val="36"/>
          <w:rtl/>
          <w:lang w:bidi="ar-DZ"/>
        </w:rPr>
        <w:t>والدهريون</w:t>
      </w:r>
      <w:proofErr w:type="spellEnd"/>
      <w:r w:rsidRPr="006048AA">
        <w:rPr>
          <w:rFonts w:ascii="Traditional Arabic" w:hAnsi="Traditional Arabic" w:cs="Traditional Arabic"/>
          <w:sz w:val="36"/>
          <w:szCs w:val="36"/>
          <w:rtl/>
          <w:lang w:bidi="ar-DZ"/>
        </w:rPr>
        <w:t xml:space="preserve"> الذين ذكرهم القرآن </w:t>
      </w:r>
      <w:r w:rsidR="00F32475" w:rsidRPr="006048AA">
        <w:rPr>
          <w:rFonts w:ascii="Traditional Arabic" w:hAnsi="Traditional Arabic" w:cs="Traditional Arabic"/>
          <w:sz w:val="36"/>
          <w:szCs w:val="36"/>
          <w:rtl/>
          <w:lang w:bidi="ar-DZ"/>
        </w:rPr>
        <w:t xml:space="preserve">ينكرون البعث ولكنهم </w:t>
      </w:r>
      <w:r w:rsidRPr="006048AA">
        <w:rPr>
          <w:rFonts w:ascii="Traditional Arabic" w:hAnsi="Traditional Arabic" w:cs="Traditional Arabic"/>
          <w:sz w:val="36"/>
          <w:szCs w:val="36"/>
          <w:rtl/>
          <w:lang w:bidi="ar-DZ"/>
        </w:rPr>
        <w:t>نسبوا إلى الدهر (أي مرور الزمن) الإهلاك ولم ينسبوا إليه الخلق.</w:t>
      </w:r>
    </w:p>
    <w:p w:rsidR="00F32475" w:rsidRPr="006048AA" w:rsidRDefault="00F32475" w:rsidP="00423AB8">
      <w:pPr>
        <w:bidi/>
        <w:ind w:left="227"/>
        <w:jc w:val="both"/>
        <w:rPr>
          <w:rFonts w:ascii="Traditional Arabic" w:hAnsi="Traditional Arabic" w:cs="Traditional Arabic"/>
          <w:sz w:val="36"/>
          <w:szCs w:val="36"/>
          <w:rtl/>
          <w:lang w:bidi="ar-DZ"/>
        </w:rPr>
      </w:pPr>
      <w:r w:rsidRPr="006048AA">
        <w:rPr>
          <w:rFonts w:ascii="Traditional Arabic" w:hAnsi="Traditional Arabic" w:cs="Traditional Arabic"/>
          <w:sz w:val="36"/>
          <w:szCs w:val="36"/>
          <w:rtl/>
          <w:lang w:bidi="ar-DZ"/>
        </w:rPr>
        <w:t xml:space="preserve">وحتى الأقوام الذين لم تبلغهم الرسالات السماوية نجدهم يجنحون إلى نوع من الإيمان بخالق مدبر ضار نافع يتقربون إليه بطقوس من العبادات التي توارثوها، وهذا من أثر الفطرة التي فطر الناس عليها ومن أثر الميثاق الذي أخذه الله من بني آدم حين أشهدهم على أنفسهم </w:t>
      </w:r>
      <w:r w:rsidR="001F31A5" w:rsidRPr="006048AA">
        <w:rPr>
          <w:rFonts w:ascii="Traditional Arabic" w:hAnsi="Traditional Arabic" w:cs="Traditional Arabic"/>
          <w:sz w:val="36"/>
          <w:szCs w:val="36"/>
          <w:rtl/>
          <w:lang w:bidi="ar-DZ"/>
        </w:rPr>
        <w:t xml:space="preserve">فأقروا بالإيمان، فبقي أثر هذه الشهادة في الفطرة كما تبقى الصفات الوراثية كامنة في </w:t>
      </w:r>
      <w:proofErr w:type="spellStart"/>
      <w:r w:rsidR="001F31A5" w:rsidRPr="006048AA">
        <w:rPr>
          <w:rFonts w:ascii="Traditional Arabic" w:hAnsi="Traditional Arabic" w:cs="Traditional Arabic"/>
          <w:sz w:val="36"/>
          <w:szCs w:val="36"/>
          <w:rtl/>
          <w:lang w:bidi="ar-DZ"/>
        </w:rPr>
        <w:t>الصبغيات</w:t>
      </w:r>
      <w:proofErr w:type="spellEnd"/>
      <w:r w:rsidR="001F31A5" w:rsidRPr="006048AA">
        <w:rPr>
          <w:rFonts w:ascii="Traditional Arabic" w:hAnsi="Traditional Arabic" w:cs="Traditional Arabic"/>
          <w:sz w:val="36"/>
          <w:szCs w:val="36"/>
          <w:rtl/>
          <w:lang w:bidi="ar-DZ"/>
        </w:rPr>
        <w:t xml:space="preserve"> الحاملة لتلك الصفات.</w:t>
      </w:r>
    </w:p>
    <w:p w:rsidR="001F31A5" w:rsidRPr="006048AA" w:rsidRDefault="001F31A5" w:rsidP="00423AB8">
      <w:pPr>
        <w:bidi/>
        <w:ind w:left="227"/>
        <w:jc w:val="both"/>
        <w:rPr>
          <w:rFonts w:ascii="Traditional Arabic" w:hAnsi="Traditional Arabic" w:cs="Traditional Arabic" w:hint="cs"/>
          <w:sz w:val="36"/>
          <w:szCs w:val="36"/>
          <w:rtl/>
          <w:lang w:bidi="ar-DZ"/>
        </w:rPr>
      </w:pPr>
      <w:r w:rsidRPr="006048AA">
        <w:rPr>
          <w:rFonts w:ascii="Traditional Arabic" w:hAnsi="Traditional Arabic" w:cs="Traditional Arabic"/>
          <w:sz w:val="36"/>
          <w:szCs w:val="36"/>
          <w:rtl/>
          <w:lang w:bidi="ar-DZ"/>
        </w:rPr>
        <w:t xml:space="preserve">ومع نداء الفطرة يدرك الإنسان معجزة الخلق في الكون وعظمة اتساعه ودقة حركة أجرامه، وروعة التقدير في كل ما فيه من مقادير، وما يتصل بذلك من مخلوقات كالنبات </w:t>
      </w:r>
      <w:r w:rsidR="00423AB8" w:rsidRPr="006048AA">
        <w:rPr>
          <w:rFonts w:ascii="Traditional Arabic" w:hAnsi="Traditional Arabic" w:cs="Traditional Arabic"/>
          <w:sz w:val="36"/>
          <w:szCs w:val="36"/>
          <w:rtl/>
          <w:lang w:bidi="ar-DZ"/>
        </w:rPr>
        <w:t xml:space="preserve">وحيوان، ودقائق الخلايا </w:t>
      </w:r>
      <w:proofErr w:type="spellStart"/>
      <w:r w:rsidR="00423AB8" w:rsidRPr="006048AA">
        <w:rPr>
          <w:rFonts w:ascii="Traditional Arabic" w:hAnsi="Traditional Arabic" w:cs="Traditional Arabic"/>
          <w:sz w:val="36"/>
          <w:szCs w:val="36"/>
          <w:rtl/>
          <w:lang w:bidi="ar-DZ"/>
        </w:rPr>
        <w:t>والذرات</w:t>
      </w:r>
      <w:proofErr w:type="spellEnd"/>
      <w:r w:rsidR="00423AB8" w:rsidRPr="006048AA">
        <w:rPr>
          <w:rFonts w:ascii="Traditional Arabic" w:hAnsi="Traditional Arabic" w:cs="Traditional Arabic"/>
          <w:sz w:val="36"/>
          <w:szCs w:val="36"/>
          <w:rtl/>
          <w:lang w:bidi="ar-DZ"/>
        </w:rPr>
        <w:t xml:space="preserve"> وما يمسك أجزاءها من قوى وطاقات، وفي خلق الإنسان منذ يكون بويضة إلى أن يصير بشرا سويا، متميزا بصفاته الخلقية والخلقية عن سائر بني</w:t>
      </w:r>
      <w:r w:rsidR="008438BF" w:rsidRPr="006048AA">
        <w:rPr>
          <w:rFonts w:ascii="Traditional Arabic" w:hAnsi="Traditional Arabic" w:cs="Traditional Arabic"/>
          <w:sz w:val="36"/>
          <w:szCs w:val="36"/>
          <w:rtl/>
          <w:lang w:bidi="ar-DZ"/>
        </w:rPr>
        <w:t xml:space="preserve"> جنسه، بل عن أقرب المقربين إليه</w:t>
      </w:r>
      <w:r w:rsidR="008438BF" w:rsidRPr="006048AA">
        <w:rPr>
          <w:rFonts w:ascii="Traditional Arabic" w:hAnsi="Traditional Arabic" w:cs="Traditional Arabic" w:hint="cs"/>
          <w:sz w:val="36"/>
          <w:szCs w:val="36"/>
          <w:rtl/>
          <w:lang w:bidi="ar-DZ"/>
        </w:rPr>
        <w:t>؛</w:t>
      </w:r>
      <w:r w:rsidR="00423AB8" w:rsidRPr="006048AA">
        <w:rPr>
          <w:rFonts w:ascii="Traditional Arabic" w:hAnsi="Traditional Arabic" w:cs="Traditional Arabic"/>
          <w:sz w:val="36"/>
          <w:szCs w:val="36"/>
          <w:rtl/>
          <w:lang w:bidi="ar-DZ"/>
        </w:rPr>
        <w:t xml:space="preserve"> إخوته ووالديه.</w:t>
      </w:r>
      <w:r w:rsidR="00D74D6A" w:rsidRPr="006048AA">
        <w:rPr>
          <w:rFonts w:ascii="Traditional Arabic" w:hAnsi="Traditional Arabic" w:cs="Traditional Arabic" w:hint="cs"/>
          <w:sz w:val="36"/>
          <w:szCs w:val="36"/>
          <w:rtl/>
          <w:lang w:bidi="ar-DZ"/>
        </w:rPr>
        <w:t xml:space="preserve"> وفي سر الكلام وتعدد اللغات واللهجات، وفي الموت ودورة الحياة، </w:t>
      </w:r>
      <w:r w:rsidR="00492FC9" w:rsidRPr="006048AA">
        <w:rPr>
          <w:rFonts w:ascii="Traditional Arabic" w:hAnsi="Traditional Arabic" w:cs="Traditional Arabic" w:hint="cs"/>
          <w:sz w:val="36"/>
          <w:szCs w:val="36"/>
          <w:rtl/>
          <w:lang w:bidi="ar-DZ"/>
        </w:rPr>
        <w:t xml:space="preserve">وتعاقب الأحداث والظواهر، كل ذلك يدفع الإنسان نحو التساؤل والحيرة، ثم يقوده السؤال والحيرة نحو الإيمان بالله </w:t>
      </w:r>
      <w:r w:rsidR="00492FC9" w:rsidRPr="006048AA">
        <w:rPr>
          <w:rFonts w:ascii="Traditional Arabic" w:hAnsi="Traditional Arabic" w:cs="Traditional Arabic" w:hint="cs"/>
          <w:sz w:val="36"/>
          <w:szCs w:val="36"/>
          <w:rtl/>
          <w:lang w:bidi="ar-DZ"/>
        </w:rPr>
        <w:lastRenderedPageBreak/>
        <w:t>الخالق المدبر، أو يقودانه إلى الإيمان بقوى أو كائنات أو موجودات ينسب إليها الخلق والأمر، والنفع والضر.</w:t>
      </w:r>
    </w:p>
    <w:p w:rsidR="00492FC9" w:rsidRPr="006048AA" w:rsidRDefault="00492FC9" w:rsidP="00492FC9">
      <w:pPr>
        <w:bidi/>
        <w:ind w:left="227"/>
        <w:jc w:val="both"/>
        <w:rPr>
          <w:rFonts w:ascii="Traditional Arabic" w:hAnsi="Traditional Arabic" w:cs="Traditional Arabic" w:hint="cs"/>
          <w:sz w:val="36"/>
          <w:szCs w:val="36"/>
          <w:rtl/>
          <w:lang w:bidi="ar-DZ"/>
        </w:rPr>
      </w:pPr>
      <w:proofErr w:type="gramStart"/>
      <w:r w:rsidRPr="006048AA">
        <w:rPr>
          <w:rFonts w:ascii="Traditional Arabic" w:hAnsi="Traditional Arabic" w:cs="Traditional Arabic" w:hint="cs"/>
          <w:sz w:val="36"/>
          <w:szCs w:val="36"/>
          <w:rtl/>
          <w:lang w:bidi="ar-DZ"/>
        </w:rPr>
        <w:t>وخلاصة</w:t>
      </w:r>
      <w:proofErr w:type="gramEnd"/>
      <w:r w:rsidRPr="006048AA">
        <w:rPr>
          <w:rFonts w:ascii="Traditional Arabic" w:hAnsi="Traditional Arabic" w:cs="Traditional Arabic" w:hint="cs"/>
          <w:sz w:val="36"/>
          <w:szCs w:val="36"/>
          <w:rtl/>
          <w:lang w:bidi="ar-DZ"/>
        </w:rPr>
        <w:t xml:space="preserve"> الأمر أن الفطرة مدفوعة نحو الإيمان والإقرار بوجود إله خالق، سواء عرفت الله كما ينبغي أم انحرفت في إيمانها فأشركت بالله شيئا, أما أن تتنكر لوجود اله أصلا فل</w:t>
      </w:r>
      <w:r w:rsidR="000C49EF" w:rsidRPr="006048AA">
        <w:rPr>
          <w:rFonts w:ascii="Traditional Arabic" w:hAnsi="Traditional Arabic" w:cs="Traditional Arabic" w:hint="cs"/>
          <w:sz w:val="36"/>
          <w:szCs w:val="36"/>
          <w:rtl/>
          <w:lang w:bidi="ar-DZ"/>
        </w:rPr>
        <w:t>يس هذا في الفطرة وليس منها.</w:t>
      </w:r>
    </w:p>
    <w:p w:rsidR="0085381B" w:rsidRPr="006048AA" w:rsidRDefault="0085381B" w:rsidP="0085381B">
      <w:pPr>
        <w:bidi/>
        <w:ind w:left="227"/>
        <w:jc w:val="both"/>
        <w:rPr>
          <w:rFonts w:ascii="Traditional Arabic" w:hAnsi="Traditional Arabic" w:cs="Traditional Arabic" w:hint="cs"/>
          <w:sz w:val="36"/>
          <w:szCs w:val="36"/>
          <w:rtl/>
          <w:lang w:bidi="ar-DZ"/>
        </w:rPr>
      </w:pPr>
      <w:r w:rsidRPr="006048AA">
        <w:rPr>
          <w:rFonts w:ascii="Traditional Arabic" w:hAnsi="Traditional Arabic" w:cs="Traditional Arabic" w:hint="cs"/>
          <w:sz w:val="36"/>
          <w:szCs w:val="36"/>
          <w:rtl/>
          <w:lang w:bidi="ar-DZ"/>
        </w:rPr>
        <w:t xml:space="preserve">ولقد عوامل عديدة بالمجتمعات الغربية والشرقية إلى الإلحاد، بدءا بالصراع الذي ظهر بين رجال العلم ورجال الكنيسة، ومرورا بما فتحته الحضارة الحديثة ومنتجاتها من أبواب الشهوات والملذات التي يتبلد </w:t>
      </w:r>
      <w:proofErr w:type="spellStart"/>
      <w:r w:rsidRPr="006048AA">
        <w:rPr>
          <w:rFonts w:ascii="Traditional Arabic" w:hAnsi="Traditional Arabic" w:cs="Traditional Arabic" w:hint="cs"/>
          <w:sz w:val="36"/>
          <w:szCs w:val="36"/>
          <w:rtl/>
          <w:lang w:bidi="ar-DZ"/>
        </w:rPr>
        <w:t>بها</w:t>
      </w:r>
      <w:proofErr w:type="spellEnd"/>
      <w:r w:rsidRPr="006048AA">
        <w:rPr>
          <w:rFonts w:ascii="Traditional Arabic" w:hAnsi="Traditional Arabic" w:cs="Traditional Arabic" w:hint="cs"/>
          <w:sz w:val="36"/>
          <w:szCs w:val="36"/>
          <w:rtl/>
          <w:lang w:bidi="ar-DZ"/>
        </w:rPr>
        <w:t xml:space="preserve"> الحس وتنطمس </w:t>
      </w:r>
      <w:proofErr w:type="spellStart"/>
      <w:r w:rsidRPr="006048AA">
        <w:rPr>
          <w:rFonts w:ascii="Traditional Arabic" w:hAnsi="Traditional Arabic" w:cs="Traditional Arabic" w:hint="cs"/>
          <w:sz w:val="36"/>
          <w:szCs w:val="36"/>
          <w:rtl/>
          <w:lang w:bidi="ar-DZ"/>
        </w:rPr>
        <w:t>بها</w:t>
      </w:r>
      <w:proofErr w:type="spellEnd"/>
      <w:r w:rsidRPr="006048AA">
        <w:rPr>
          <w:rFonts w:ascii="Traditional Arabic" w:hAnsi="Traditional Arabic" w:cs="Traditional Arabic" w:hint="cs"/>
          <w:sz w:val="36"/>
          <w:szCs w:val="36"/>
          <w:rtl/>
          <w:lang w:bidi="ar-DZ"/>
        </w:rPr>
        <w:t xml:space="preserve"> البصيرة، ووصولا إلى إرادة الاستحواذ على التشريع في كل مناحي الحياة، وعدم تصور أي إمكان للإبقاء على بعض التشريع الذي يمت إلى الدين بصلة، وزاد الطين </w:t>
      </w:r>
      <w:proofErr w:type="spellStart"/>
      <w:r w:rsidRPr="006048AA">
        <w:rPr>
          <w:rFonts w:ascii="Traditional Arabic" w:hAnsi="Traditional Arabic" w:cs="Traditional Arabic" w:hint="cs"/>
          <w:sz w:val="36"/>
          <w:szCs w:val="36"/>
          <w:rtl/>
          <w:lang w:bidi="ar-DZ"/>
        </w:rPr>
        <w:t>بلة</w:t>
      </w:r>
      <w:proofErr w:type="spellEnd"/>
      <w:r w:rsidRPr="006048AA">
        <w:rPr>
          <w:rFonts w:ascii="Traditional Arabic" w:hAnsi="Traditional Arabic" w:cs="Traditional Arabic" w:hint="cs"/>
          <w:sz w:val="36"/>
          <w:szCs w:val="36"/>
          <w:rtl/>
          <w:lang w:bidi="ar-DZ"/>
        </w:rPr>
        <w:t xml:space="preserve"> ما انتشر في الشرق والغرب من فتنة الشيوعية التي رفعت شعار (لا إله والحياة مادة)، وعدّت الدين أفيونا للشعوب كما قال زعيمهم.</w:t>
      </w:r>
    </w:p>
    <w:p w:rsidR="0085381B" w:rsidRPr="006048AA" w:rsidRDefault="0085381B" w:rsidP="00C53D97">
      <w:pPr>
        <w:bidi/>
        <w:ind w:left="227"/>
        <w:jc w:val="both"/>
        <w:rPr>
          <w:rFonts w:ascii="Traditional Arabic" w:hAnsi="Traditional Arabic" w:cs="Traditional Arabic" w:hint="cs"/>
          <w:sz w:val="36"/>
          <w:szCs w:val="36"/>
          <w:rtl/>
          <w:lang w:bidi="ar-DZ"/>
        </w:rPr>
      </w:pPr>
      <w:r w:rsidRPr="006048AA">
        <w:rPr>
          <w:rFonts w:ascii="Traditional Arabic" w:hAnsi="Traditional Arabic" w:cs="Traditional Arabic" w:hint="cs"/>
          <w:sz w:val="36"/>
          <w:szCs w:val="36"/>
          <w:rtl/>
          <w:lang w:bidi="ar-DZ"/>
        </w:rPr>
        <w:t xml:space="preserve">لقد أدت حماقات رجال الكنيسة وجمودهم مع فسادهم إلى أن عدّ العلم بديلا للدين، </w:t>
      </w:r>
      <w:r w:rsidR="00C53D97" w:rsidRPr="006048AA">
        <w:rPr>
          <w:rFonts w:ascii="Traditional Arabic" w:hAnsi="Traditional Arabic" w:cs="Traditional Arabic" w:hint="cs"/>
          <w:sz w:val="36"/>
          <w:szCs w:val="36"/>
          <w:rtl/>
          <w:lang w:bidi="ar-DZ"/>
        </w:rPr>
        <w:t xml:space="preserve">وجعل السبب المادي الظاهر بديلا عن السبب الحقيقي الغيبي، ذلك أن الكنيسة كانت تمنع رجال العلم من البحث الحر في الأسباب الظاهرة، وتفرض عليهم الإيمان بأشياء حظ الخرافة فيها أكثر من حظ الدين والغيب، فلما كتبت الغلبة لرجال العلم بهرهم ما توصلوا إليه من العلم بالأسباب الظاهرة، </w:t>
      </w:r>
      <w:r w:rsidR="00AA77DF" w:rsidRPr="006048AA">
        <w:rPr>
          <w:rFonts w:ascii="Traditional Arabic" w:hAnsi="Traditional Arabic" w:cs="Traditional Arabic" w:hint="cs"/>
          <w:sz w:val="36"/>
          <w:szCs w:val="36"/>
          <w:rtl/>
          <w:lang w:bidi="ar-DZ"/>
        </w:rPr>
        <w:t>وعدوه منتهى العلم ومبلغ الطموح، وقادهم ذلك من حيث يعلمون أو لا يعلمون إلى أن جعلوا الطبيعة بديلا من الله .</w:t>
      </w:r>
    </w:p>
    <w:p w:rsidR="00AA77DF" w:rsidRPr="006048AA" w:rsidRDefault="00AA77DF" w:rsidP="00AA77DF">
      <w:pPr>
        <w:bidi/>
        <w:ind w:left="227"/>
        <w:jc w:val="both"/>
        <w:rPr>
          <w:rFonts w:ascii="Traditional Arabic" w:hAnsi="Traditional Arabic" w:cs="Traditional Arabic" w:hint="cs"/>
          <w:sz w:val="36"/>
          <w:szCs w:val="36"/>
          <w:rtl/>
          <w:lang w:bidi="ar-DZ"/>
        </w:rPr>
      </w:pPr>
      <w:r w:rsidRPr="006048AA">
        <w:rPr>
          <w:rFonts w:ascii="Traditional Arabic" w:hAnsi="Traditional Arabic" w:cs="Traditional Arabic" w:hint="cs"/>
          <w:sz w:val="36"/>
          <w:szCs w:val="36"/>
          <w:rtl/>
          <w:lang w:bidi="ar-DZ"/>
        </w:rPr>
        <w:t xml:space="preserve">وانتقل هذا الانحراف شيئا فشيئا من طبقة العلماء والفلاسفة والمفكرين إلى طبقات الجماهير التي فتنت </w:t>
      </w:r>
      <w:proofErr w:type="spellStart"/>
      <w:r w:rsidRPr="006048AA">
        <w:rPr>
          <w:rFonts w:ascii="Traditional Arabic" w:hAnsi="Traditional Arabic" w:cs="Traditional Arabic" w:hint="cs"/>
          <w:sz w:val="36"/>
          <w:szCs w:val="36"/>
          <w:rtl/>
          <w:lang w:bidi="ar-DZ"/>
        </w:rPr>
        <w:t>بلذائذ</w:t>
      </w:r>
      <w:proofErr w:type="spellEnd"/>
      <w:r w:rsidRPr="006048AA">
        <w:rPr>
          <w:rFonts w:ascii="Traditional Arabic" w:hAnsi="Traditional Arabic" w:cs="Traditional Arabic" w:hint="cs"/>
          <w:sz w:val="36"/>
          <w:szCs w:val="36"/>
          <w:rtl/>
          <w:lang w:bidi="ar-DZ"/>
        </w:rPr>
        <w:t xml:space="preserve"> الحس وما جلبته منتجات العلم والحضارة من وسائل المتعة وسبل الشهوات.</w:t>
      </w:r>
    </w:p>
    <w:p w:rsidR="00AA77DF" w:rsidRPr="006048AA" w:rsidRDefault="00AA77DF" w:rsidP="00F570A4">
      <w:pPr>
        <w:bidi/>
        <w:ind w:left="227"/>
        <w:jc w:val="both"/>
        <w:rPr>
          <w:rFonts w:ascii="Traditional Arabic" w:hAnsi="Traditional Arabic" w:cs="Traditional Arabic" w:hint="cs"/>
          <w:sz w:val="36"/>
          <w:szCs w:val="36"/>
          <w:rtl/>
          <w:lang w:bidi="ar-DZ"/>
        </w:rPr>
      </w:pPr>
      <w:r w:rsidRPr="006048AA">
        <w:rPr>
          <w:rFonts w:ascii="Traditional Arabic" w:hAnsi="Traditional Arabic" w:cs="Traditional Arabic" w:hint="cs"/>
          <w:sz w:val="36"/>
          <w:szCs w:val="36"/>
          <w:rtl/>
          <w:lang w:bidi="ar-DZ"/>
        </w:rPr>
        <w:t>وفعل اليهود في خضم كل هذا ف</w:t>
      </w:r>
      <w:r w:rsidR="00F570A4" w:rsidRPr="006048AA">
        <w:rPr>
          <w:rFonts w:ascii="Traditional Arabic" w:hAnsi="Traditional Arabic" w:cs="Traditional Arabic" w:hint="cs"/>
          <w:sz w:val="36"/>
          <w:szCs w:val="36"/>
          <w:rtl/>
          <w:lang w:bidi="ar-DZ"/>
        </w:rPr>
        <w:t>علتهم في إشاعة أفكار الإلحاد</w:t>
      </w:r>
      <w:r w:rsidRPr="006048AA">
        <w:rPr>
          <w:rFonts w:ascii="Traditional Arabic" w:hAnsi="Traditional Arabic" w:cs="Traditional Arabic" w:hint="cs"/>
          <w:sz w:val="36"/>
          <w:szCs w:val="36"/>
          <w:rtl/>
          <w:lang w:bidi="ar-DZ"/>
        </w:rPr>
        <w:t xml:space="preserve"> </w:t>
      </w:r>
      <w:r w:rsidR="00F570A4" w:rsidRPr="006048AA">
        <w:rPr>
          <w:rFonts w:ascii="Traditional Arabic" w:hAnsi="Traditional Arabic" w:cs="Traditional Arabic" w:hint="cs"/>
          <w:sz w:val="36"/>
          <w:szCs w:val="36"/>
          <w:rtl/>
          <w:lang w:bidi="ar-DZ"/>
        </w:rPr>
        <w:t xml:space="preserve">ونشره </w:t>
      </w:r>
      <w:r w:rsidRPr="006048AA">
        <w:rPr>
          <w:rFonts w:ascii="Traditional Arabic" w:hAnsi="Traditional Arabic" w:cs="Traditional Arabic" w:hint="cs"/>
          <w:sz w:val="36"/>
          <w:szCs w:val="36"/>
          <w:rtl/>
          <w:lang w:bidi="ar-DZ"/>
        </w:rPr>
        <w:t>عبر الثورات والنظريات و</w:t>
      </w:r>
      <w:r w:rsidR="00F570A4" w:rsidRPr="006048AA">
        <w:rPr>
          <w:rFonts w:ascii="Traditional Arabic" w:hAnsi="Traditional Arabic" w:cs="Traditional Arabic" w:hint="cs"/>
          <w:sz w:val="36"/>
          <w:szCs w:val="36"/>
          <w:rtl/>
          <w:lang w:bidi="ar-DZ"/>
        </w:rPr>
        <w:t xml:space="preserve">الإعلام، فلم يفسدوا العقائد فحسب، بل أفسدوا الفطرة ذاتها، فلم تعد هذه الفطرة تنبض بنوع </w:t>
      </w:r>
      <w:r w:rsidR="00F570A4" w:rsidRPr="006048AA">
        <w:rPr>
          <w:rFonts w:ascii="Traditional Arabic" w:hAnsi="Traditional Arabic" w:cs="Traditional Arabic" w:hint="cs"/>
          <w:sz w:val="36"/>
          <w:szCs w:val="36"/>
          <w:rtl/>
          <w:lang w:bidi="ar-DZ"/>
        </w:rPr>
        <w:lastRenderedPageBreak/>
        <w:t xml:space="preserve">من الإيمان ولو كان منحرفا في تصور حقيقة </w:t>
      </w:r>
      <w:proofErr w:type="spellStart"/>
      <w:r w:rsidR="00F570A4" w:rsidRPr="006048AA">
        <w:rPr>
          <w:rFonts w:ascii="Traditional Arabic" w:hAnsi="Traditional Arabic" w:cs="Traditional Arabic" w:hint="cs"/>
          <w:sz w:val="36"/>
          <w:szCs w:val="36"/>
          <w:rtl/>
          <w:lang w:bidi="ar-DZ"/>
        </w:rPr>
        <w:t>الألوهية</w:t>
      </w:r>
      <w:proofErr w:type="spellEnd"/>
      <w:r w:rsidR="00F570A4" w:rsidRPr="006048AA">
        <w:rPr>
          <w:rFonts w:ascii="Traditional Arabic" w:hAnsi="Traditional Arabic" w:cs="Traditional Arabic" w:hint="cs"/>
          <w:sz w:val="36"/>
          <w:szCs w:val="36"/>
          <w:rtl/>
          <w:lang w:bidi="ar-DZ"/>
        </w:rPr>
        <w:t xml:space="preserve"> كما كان شأن كثير من الأمم السابقة، بل صار الإنسان العاجز الضعيف الجهول يتبجح بالاستغناء عن الدين والإيمان بالله، حتى قال </w:t>
      </w:r>
      <w:proofErr w:type="spellStart"/>
      <w:r w:rsidR="00F570A4" w:rsidRPr="006048AA">
        <w:rPr>
          <w:rFonts w:ascii="Traditional Arabic" w:hAnsi="Traditional Arabic" w:cs="Traditional Arabic" w:hint="cs"/>
          <w:sz w:val="36"/>
          <w:szCs w:val="36"/>
          <w:rtl/>
          <w:lang w:bidi="ar-DZ"/>
        </w:rPr>
        <w:t>جوليان</w:t>
      </w:r>
      <w:proofErr w:type="spellEnd"/>
      <w:r w:rsidR="00F570A4" w:rsidRPr="006048AA">
        <w:rPr>
          <w:rFonts w:ascii="Traditional Arabic" w:hAnsi="Traditional Arabic" w:cs="Traditional Arabic" w:hint="cs"/>
          <w:sz w:val="36"/>
          <w:szCs w:val="36"/>
          <w:rtl/>
          <w:lang w:bidi="ar-DZ"/>
        </w:rPr>
        <w:t xml:space="preserve"> </w:t>
      </w:r>
      <w:proofErr w:type="spellStart"/>
      <w:r w:rsidR="00F570A4" w:rsidRPr="006048AA">
        <w:rPr>
          <w:rFonts w:ascii="Traditional Arabic" w:hAnsi="Traditional Arabic" w:cs="Traditional Arabic" w:hint="cs"/>
          <w:sz w:val="36"/>
          <w:szCs w:val="36"/>
          <w:rtl/>
          <w:lang w:bidi="ar-DZ"/>
        </w:rPr>
        <w:t>هكسلي</w:t>
      </w:r>
      <w:proofErr w:type="spellEnd"/>
      <w:r w:rsidR="00F570A4" w:rsidRPr="006048AA">
        <w:rPr>
          <w:rFonts w:ascii="Traditional Arabic" w:hAnsi="Traditional Arabic" w:cs="Traditional Arabic" w:hint="cs"/>
          <w:sz w:val="36"/>
          <w:szCs w:val="36"/>
          <w:rtl/>
          <w:lang w:bidi="ar-DZ"/>
        </w:rPr>
        <w:t xml:space="preserve"> في كتابه (الإنسان في العالم الحديث): "إن الإنسان قد خضع لله بسبب عجزه وجهله، والآن وقد تعلم وسيطر على البيئة، فقد آن له أن يأخذ على عاتق نفسه</w:t>
      </w:r>
      <w:r w:rsidR="005E5D86" w:rsidRPr="006048AA">
        <w:rPr>
          <w:rFonts w:ascii="Traditional Arabic" w:hAnsi="Traditional Arabic" w:cs="Traditional Arabic" w:hint="cs"/>
          <w:sz w:val="36"/>
          <w:szCs w:val="36"/>
          <w:rtl/>
          <w:lang w:bidi="ar-DZ"/>
        </w:rPr>
        <w:t xml:space="preserve"> ما كان يلقيه من قبل في عصر الجهل والعجز على عاتق الله، ومن ثم يصبح هو الله."      [معاذ الله، تعالى الله </w:t>
      </w:r>
      <w:proofErr w:type="gramStart"/>
      <w:r w:rsidR="005E5D86" w:rsidRPr="006048AA">
        <w:rPr>
          <w:rFonts w:ascii="Traditional Arabic" w:hAnsi="Traditional Arabic" w:cs="Traditional Arabic" w:hint="cs"/>
          <w:sz w:val="36"/>
          <w:szCs w:val="36"/>
          <w:rtl/>
          <w:lang w:bidi="ar-DZ"/>
        </w:rPr>
        <w:t>عما</w:t>
      </w:r>
      <w:proofErr w:type="gramEnd"/>
      <w:r w:rsidR="005E5D86" w:rsidRPr="006048AA">
        <w:rPr>
          <w:rFonts w:ascii="Traditional Arabic" w:hAnsi="Traditional Arabic" w:cs="Traditional Arabic" w:hint="cs"/>
          <w:sz w:val="36"/>
          <w:szCs w:val="36"/>
          <w:rtl/>
          <w:lang w:bidi="ar-DZ"/>
        </w:rPr>
        <w:t xml:space="preserve"> يقول الظالمون علوا كبيرا]</w:t>
      </w:r>
    </w:p>
    <w:p w:rsidR="005E5D86" w:rsidRPr="006048AA" w:rsidRDefault="00335A4D" w:rsidP="005E5D86">
      <w:pPr>
        <w:bidi/>
        <w:ind w:left="227"/>
        <w:jc w:val="both"/>
        <w:rPr>
          <w:rFonts w:ascii="Traditional Arabic" w:hAnsi="Traditional Arabic" w:cs="Traditional Arabic" w:hint="cs"/>
          <w:sz w:val="36"/>
          <w:szCs w:val="36"/>
          <w:rtl/>
          <w:lang w:bidi="ar-DZ"/>
        </w:rPr>
      </w:pPr>
      <w:proofErr w:type="gramStart"/>
      <w:r w:rsidRPr="006048AA">
        <w:rPr>
          <w:rFonts w:ascii="Traditional Arabic" w:hAnsi="Traditional Arabic" w:cs="Traditional Arabic" w:hint="cs"/>
          <w:sz w:val="36"/>
          <w:szCs w:val="36"/>
          <w:rtl/>
          <w:lang w:bidi="ar-DZ"/>
        </w:rPr>
        <w:t>هذا</w:t>
      </w:r>
      <w:proofErr w:type="gramEnd"/>
      <w:r w:rsidRPr="006048AA">
        <w:rPr>
          <w:rFonts w:ascii="Traditional Arabic" w:hAnsi="Traditional Arabic" w:cs="Traditional Arabic" w:hint="cs"/>
          <w:sz w:val="36"/>
          <w:szCs w:val="36"/>
          <w:rtl/>
          <w:lang w:bidi="ar-DZ"/>
        </w:rPr>
        <w:t xml:space="preserve"> مع أن العلماء أنفسهم يجمعون على أن ما كشفه الإنسان من جهله وحيرته يفوق بكثير، بل لا يقارن أصلا بما تهدّى إليه من العلم. </w:t>
      </w:r>
    </w:p>
    <w:p w:rsidR="00335A4D" w:rsidRPr="006048AA" w:rsidRDefault="00335A4D" w:rsidP="00335A4D">
      <w:pPr>
        <w:bidi/>
        <w:ind w:left="227"/>
        <w:jc w:val="both"/>
        <w:rPr>
          <w:rFonts w:ascii="Traditional Arabic" w:hAnsi="Traditional Arabic" w:cs="Traditional Arabic" w:hint="cs"/>
          <w:sz w:val="36"/>
          <w:szCs w:val="36"/>
          <w:rtl/>
          <w:lang w:bidi="ar-DZ"/>
        </w:rPr>
      </w:pPr>
      <w:r w:rsidRPr="006048AA">
        <w:rPr>
          <w:rFonts w:ascii="Traditional Arabic" w:hAnsi="Traditional Arabic" w:cs="Traditional Arabic" w:hint="cs"/>
          <w:sz w:val="36"/>
          <w:szCs w:val="36"/>
          <w:rtl/>
          <w:lang w:bidi="ar-DZ"/>
        </w:rPr>
        <w:t xml:space="preserve">أما عجزه فهو أظهر من أن </w:t>
      </w:r>
      <w:r w:rsidR="00E31AB3" w:rsidRPr="006048AA">
        <w:rPr>
          <w:rFonts w:ascii="Traditional Arabic" w:hAnsi="Traditional Arabic" w:cs="Traditional Arabic" w:hint="cs"/>
          <w:sz w:val="36"/>
          <w:szCs w:val="36"/>
          <w:rtl/>
          <w:lang w:bidi="ar-DZ"/>
        </w:rPr>
        <w:t xml:space="preserve">يبرهن عليه، فهو لم يسيطر على الكون كما كان يحلم ذات يوم، ولم يتوصل إلى ترياق يكسبه الخلود، بل إن ما مدى ما تصل إليه أعمار البشر لم يكد يتغير، وإذا كان الطب قد أتاح للإنسان أن يجد علاجات لكثير من العلل والأدواء، فإن نمط الحياة والتغذية المستحدث قد جلب له من الأمراض والآفات ما رجحت </w:t>
      </w:r>
      <w:proofErr w:type="spellStart"/>
      <w:r w:rsidR="00E31AB3" w:rsidRPr="006048AA">
        <w:rPr>
          <w:rFonts w:ascii="Traditional Arabic" w:hAnsi="Traditional Arabic" w:cs="Traditional Arabic" w:hint="cs"/>
          <w:sz w:val="36"/>
          <w:szCs w:val="36"/>
          <w:rtl/>
          <w:lang w:bidi="ar-DZ"/>
        </w:rPr>
        <w:t>به</w:t>
      </w:r>
      <w:proofErr w:type="spellEnd"/>
      <w:r w:rsidR="00E31AB3" w:rsidRPr="006048AA">
        <w:rPr>
          <w:rFonts w:ascii="Traditional Arabic" w:hAnsi="Traditional Arabic" w:cs="Traditional Arabic" w:hint="cs"/>
          <w:sz w:val="36"/>
          <w:szCs w:val="36"/>
          <w:rtl/>
          <w:lang w:bidi="ar-DZ"/>
        </w:rPr>
        <w:t xml:space="preserve"> الكف</w:t>
      </w:r>
      <w:r w:rsidR="006048AA">
        <w:rPr>
          <w:rFonts w:ascii="Traditional Arabic" w:hAnsi="Traditional Arabic" w:cs="Traditional Arabic" w:hint="cs"/>
          <w:sz w:val="36"/>
          <w:szCs w:val="36"/>
          <w:rtl/>
          <w:lang w:bidi="ar-DZ"/>
        </w:rPr>
        <w:t>ّ</w:t>
      </w:r>
      <w:r w:rsidR="00E31AB3" w:rsidRPr="006048AA">
        <w:rPr>
          <w:rFonts w:ascii="Traditional Arabic" w:hAnsi="Traditional Arabic" w:cs="Traditional Arabic" w:hint="cs"/>
          <w:sz w:val="36"/>
          <w:szCs w:val="36"/>
          <w:rtl/>
          <w:lang w:bidi="ar-DZ"/>
        </w:rPr>
        <w:t>ة.</w:t>
      </w:r>
    </w:p>
    <w:p w:rsidR="00E31AB3" w:rsidRDefault="00E31AB3" w:rsidP="00E31AB3">
      <w:pPr>
        <w:bidi/>
        <w:ind w:left="227"/>
        <w:jc w:val="both"/>
        <w:rPr>
          <w:rFonts w:ascii="Traditional Arabic" w:hAnsi="Traditional Arabic" w:cs="Traditional Arabic" w:hint="cs"/>
          <w:b/>
          <w:bCs/>
          <w:sz w:val="36"/>
          <w:szCs w:val="36"/>
          <w:rtl/>
          <w:lang w:bidi="ar-DZ"/>
        </w:rPr>
      </w:pPr>
    </w:p>
    <w:p w:rsidR="00D74D6A" w:rsidRDefault="00D74D6A" w:rsidP="00D74D6A">
      <w:pPr>
        <w:bidi/>
        <w:ind w:left="227"/>
        <w:jc w:val="both"/>
        <w:rPr>
          <w:rFonts w:ascii="Traditional Arabic" w:hAnsi="Traditional Arabic" w:cs="Traditional Arabic" w:hint="cs"/>
          <w:b/>
          <w:bCs/>
          <w:sz w:val="36"/>
          <w:szCs w:val="36"/>
          <w:rtl/>
          <w:lang w:bidi="ar-DZ"/>
        </w:rPr>
      </w:pPr>
    </w:p>
    <w:p w:rsidR="00377B1E" w:rsidRPr="00423AB8" w:rsidRDefault="00377B1E" w:rsidP="00423AB8">
      <w:pPr>
        <w:bidi/>
        <w:ind w:left="227"/>
        <w:jc w:val="both"/>
        <w:rPr>
          <w:rFonts w:ascii="Traditional Arabic" w:hAnsi="Traditional Arabic" w:cs="Traditional Arabic"/>
          <w:b/>
          <w:bCs/>
          <w:sz w:val="36"/>
          <w:szCs w:val="36"/>
          <w:rtl/>
          <w:lang w:bidi="ar-DZ"/>
        </w:rPr>
      </w:pPr>
    </w:p>
    <w:sectPr w:rsidR="00377B1E" w:rsidRPr="00423AB8">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useFELayout/>
  </w:compat>
  <w:rsids>
    <w:rsidRoot w:val="00377B1E"/>
    <w:rsid w:val="000C49EF"/>
    <w:rsid w:val="001F31A5"/>
    <w:rsid w:val="00292504"/>
    <w:rsid w:val="002A2CDC"/>
    <w:rsid w:val="00335A4D"/>
    <w:rsid w:val="00377B1E"/>
    <w:rsid w:val="00423AB8"/>
    <w:rsid w:val="00492FC9"/>
    <w:rsid w:val="005E5D86"/>
    <w:rsid w:val="006048AA"/>
    <w:rsid w:val="008438BF"/>
    <w:rsid w:val="0085381B"/>
    <w:rsid w:val="00AA77DF"/>
    <w:rsid w:val="00C53D97"/>
    <w:rsid w:val="00D74D6A"/>
    <w:rsid w:val="00E31AB3"/>
    <w:rsid w:val="00F03EA6"/>
    <w:rsid w:val="00F32475"/>
    <w:rsid w:val="00F570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3</Pages>
  <Words>606</Words>
  <Characters>3334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2021-05-24T10:55:00Z</dcterms:created>
  <dcterms:modified xsi:type="dcterms:W3CDTF">2021-05-25T09:36:00Z</dcterms:modified>
</cp:coreProperties>
</file>